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7DF" w:rsidRPr="00E452FD" w:rsidRDefault="00AD1467" w:rsidP="00CC36FE">
      <w:pPr>
        <w:pStyle w:val="Title"/>
        <w:jc w:val="center"/>
        <w:rPr>
          <w:i/>
        </w:rPr>
      </w:pPr>
      <w:r w:rsidRPr="00E452FD">
        <w:rPr>
          <w:i/>
        </w:rPr>
        <w:t xml:space="preserve">Template </w:t>
      </w:r>
      <w:r w:rsidR="00CC36FE" w:rsidRPr="00E452FD">
        <w:rPr>
          <w:i/>
        </w:rPr>
        <w:t>Event Manual</w:t>
      </w:r>
    </w:p>
    <w:p w:rsidR="00AD1467" w:rsidRPr="00AD1467" w:rsidRDefault="00AD1467" w:rsidP="00AD1467">
      <w:pPr>
        <w:pStyle w:val="Heading3"/>
        <w:rPr>
          <w:i/>
        </w:rPr>
      </w:pPr>
      <w:r w:rsidRPr="00AD1467">
        <w:rPr>
          <w:i/>
        </w:rPr>
        <w:t>Use of this template.</w:t>
      </w:r>
    </w:p>
    <w:p w:rsidR="00625B4A" w:rsidRDefault="00951E6B" w:rsidP="00AD1467">
      <w:pPr>
        <w:rPr>
          <w:i/>
        </w:rPr>
      </w:pPr>
      <w:r>
        <w:rPr>
          <w:i/>
        </w:rPr>
        <w:t>This shows one way</w:t>
      </w:r>
      <w:r w:rsidR="00AD1467" w:rsidRPr="00AD1467">
        <w:rPr>
          <w:i/>
        </w:rPr>
        <w:t xml:space="preserve"> to </w:t>
      </w:r>
      <w:r w:rsidR="00344CBE">
        <w:rPr>
          <w:i/>
        </w:rPr>
        <w:t>record</w:t>
      </w:r>
      <w:r w:rsidR="00AD1467" w:rsidRPr="00AD1467">
        <w:rPr>
          <w:i/>
        </w:rPr>
        <w:t xml:space="preserve"> event management, in particular when an Event Manual and/or a formal risk assessment is required by a third party (for example a landowner).</w:t>
      </w:r>
      <w:r w:rsidR="00C109D3">
        <w:rPr>
          <w:i/>
        </w:rPr>
        <w:t xml:space="preserve">  </w:t>
      </w:r>
    </w:p>
    <w:p w:rsidR="00C109D3" w:rsidRPr="00AD1467" w:rsidRDefault="00C109D3" w:rsidP="00AD1467">
      <w:pPr>
        <w:rPr>
          <w:i/>
        </w:rPr>
      </w:pPr>
      <w:r>
        <w:rPr>
          <w:i/>
        </w:rPr>
        <w:t xml:space="preserve">It is principally for the race organisation (including marshals) and to use with any Landowner or Local Authority which requires </w:t>
      </w:r>
      <w:r w:rsidR="00207701">
        <w:rPr>
          <w:i/>
        </w:rPr>
        <w:t>race documentation</w:t>
      </w:r>
      <w:r>
        <w:rPr>
          <w:i/>
        </w:rPr>
        <w:t xml:space="preserve"> in order to give permission for the event.</w:t>
      </w:r>
      <w:r w:rsidR="00625B4A">
        <w:rPr>
          <w:i/>
        </w:rPr>
        <w:t xml:space="preserve">  Race information sections can be written so they can just be extracted for runners or for a website</w:t>
      </w:r>
      <w:r w:rsidR="00207701">
        <w:rPr>
          <w:i/>
        </w:rPr>
        <w:t>, or for marshals</w:t>
      </w:r>
      <w:r w:rsidR="00625B4A">
        <w:rPr>
          <w:i/>
        </w:rPr>
        <w:t>.</w:t>
      </w:r>
    </w:p>
    <w:p w:rsidR="00AD1467" w:rsidRDefault="00AD1467" w:rsidP="00AD1467">
      <w:pPr>
        <w:rPr>
          <w:i/>
        </w:rPr>
      </w:pPr>
      <w:r w:rsidRPr="00E452FD">
        <w:rPr>
          <w:b/>
          <w:i/>
        </w:rPr>
        <w:t>The text in italics in each section is purely advisory</w:t>
      </w:r>
      <w:r w:rsidRPr="00AD1467">
        <w:rPr>
          <w:i/>
        </w:rPr>
        <w:t xml:space="preserve"> and can be adopted, modified or deleted. Every fell race is different and may involve aspects of race management not illustrated here.  PLEASE ADAPT THIS TO MEET YOUR REQUIREMENTS.</w:t>
      </w:r>
    </w:p>
    <w:p w:rsidR="00AD1467" w:rsidRDefault="00AD1467" w:rsidP="00AD1467">
      <w:pPr>
        <w:rPr>
          <w:i/>
        </w:rPr>
      </w:pPr>
      <w:r>
        <w:rPr>
          <w:i/>
        </w:rPr>
        <w:t xml:space="preserve">In any FRA-licensed race the ‘rules’ (the ‘FRA Requirements for Race Organisers’) </w:t>
      </w:r>
      <w:r w:rsidR="00E452FD">
        <w:rPr>
          <w:i/>
        </w:rPr>
        <w:t>must be observed, and the ‘FRA RO Guidelines’ include a lot more detail on how to organise the event.</w:t>
      </w:r>
    </w:p>
    <w:p w:rsidR="00AD1467" w:rsidRPr="00D6705F" w:rsidRDefault="00AD1467" w:rsidP="00AD1467">
      <w:pPr>
        <w:pStyle w:val="Title"/>
        <w:jc w:val="center"/>
        <w:rPr>
          <w:sz w:val="36"/>
        </w:rPr>
      </w:pPr>
      <w:r>
        <w:rPr>
          <w:sz w:val="52"/>
        </w:rPr>
        <w:t>Fell Runners Association</w:t>
      </w:r>
    </w:p>
    <w:p w:rsidR="003304B8" w:rsidRPr="00AD1467" w:rsidRDefault="00AD1467" w:rsidP="00AD1467">
      <w:pPr>
        <w:pStyle w:val="Title"/>
        <w:jc w:val="center"/>
        <w:rPr>
          <w:i/>
        </w:rPr>
      </w:pPr>
      <w:r w:rsidRPr="00AD1467">
        <w:rPr>
          <w:i/>
        </w:rPr>
        <w:t>Event name, location, date.</w:t>
      </w:r>
    </w:p>
    <w:p w:rsidR="00B80344" w:rsidRDefault="002970EF">
      <w:pPr>
        <w:pStyle w:val="TOC1"/>
        <w:tabs>
          <w:tab w:val="left" w:pos="440"/>
          <w:tab w:val="right" w:leader="dot" w:pos="10456"/>
        </w:tabs>
        <w:rPr>
          <w:rFonts w:eastAsiaTheme="minorEastAsia"/>
          <w:noProof/>
          <w:lang w:eastAsia="en-GB"/>
        </w:rPr>
      </w:pPr>
      <w:r>
        <w:fldChar w:fldCharType="begin"/>
      </w:r>
      <w:r>
        <w:instrText xml:space="preserve"> TOC \o "1-1" \u </w:instrText>
      </w:r>
      <w:r>
        <w:fldChar w:fldCharType="separate"/>
      </w:r>
      <w:r w:rsidR="00B80344">
        <w:rPr>
          <w:noProof/>
        </w:rPr>
        <w:t>1.</w:t>
      </w:r>
      <w:r w:rsidR="00B80344">
        <w:rPr>
          <w:rFonts w:eastAsiaTheme="minorEastAsia"/>
          <w:noProof/>
          <w:lang w:eastAsia="en-GB"/>
        </w:rPr>
        <w:tab/>
      </w:r>
      <w:r w:rsidR="00B80344">
        <w:rPr>
          <w:noProof/>
        </w:rPr>
        <w:t>Purpose</w:t>
      </w:r>
      <w:r w:rsidR="00B80344">
        <w:rPr>
          <w:noProof/>
        </w:rPr>
        <w:tab/>
      </w:r>
      <w:r w:rsidR="00B80344">
        <w:rPr>
          <w:noProof/>
        </w:rPr>
        <w:fldChar w:fldCharType="begin"/>
      </w:r>
      <w:r w:rsidR="00B80344">
        <w:rPr>
          <w:noProof/>
        </w:rPr>
        <w:instrText xml:space="preserve"> PAGEREF _Toc125712377 \h </w:instrText>
      </w:r>
      <w:r w:rsidR="00B80344">
        <w:rPr>
          <w:noProof/>
        </w:rPr>
      </w:r>
      <w:r w:rsidR="00B80344">
        <w:rPr>
          <w:noProof/>
        </w:rPr>
        <w:fldChar w:fldCharType="separate"/>
      </w:r>
      <w:r w:rsidR="00B80344">
        <w:rPr>
          <w:noProof/>
        </w:rPr>
        <w:t>1</w:t>
      </w:r>
      <w:r w:rsidR="00B80344">
        <w:rPr>
          <w:noProof/>
        </w:rPr>
        <w:fldChar w:fldCharType="end"/>
      </w:r>
    </w:p>
    <w:p w:rsidR="00B80344" w:rsidRDefault="00B80344">
      <w:pPr>
        <w:pStyle w:val="TOC1"/>
        <w:tabs>
          <w:tab w:val="left" w:pos="440"/>
          <w:tab w:val="right" w:leader="dot" w:pos="10456"/>
        </w:tabs>
        <w:rPr>
          <w:rFonts w:eastAsiaTheme="minorEastAsia"/>
          <w:noProof/>
          <w:lang w:eastAsia="en-GB"/>
        </w:rPr>
      </w:pPr>
      <w:r>
        <w:rPr>
          <w:noProof/>
        </w:rPr>
        <w:t>2.</w:t>
      </w:r>
      <w:r>
        <w:rPr>
          <w:rFonts w:eastAsiaTheme="minorEastAsia"/>
          <w:noProof/>
          <w:lang w:eastAsia="en-GB"/>
        </w:rPr>
        <w:tab/>
      </w:r>
      <w:r>
        <w:rPr>
          <w:noProof/>
        </w:rPr>
        <w:t>The Race</w:t>
      </w:r>
      <w:r>
        <w:rPr>
          <w:noProof/>
        </w:rPr>
        <w:tab/>
      </w:r>
      <w:r>
        <w:rPr>
          <w:noProof/>
        </w:rPr>
        <w:fldChar w:fldCharType="begin"/>
      </w:r>
      <w:r>
        <w:rPr>
          <w:noProof/>
        </w:rPr>
        <w:instrText xml:space="preserve"> PAGEREF _Toc125712378 \h </w:instrText>
      </w:r>
      <w:r>
        <w:rPr>
          <w:noProof/>
        </w:rPr>
      </w:r>
      <w:r>
        <w:rPr>
          <w:noProof/>
        </w:rPr>
        <w:fldChar w:fldCharType="separate"/>
      </w:r>
      <w:r>
        <w:rPr>
          <w:noProof/>
        </w:rPr>
        <w:t>1</w:t>
      </w:r>
      <w:r>
        <w:rPr>
          <w:noProof/>
        </w:rPr>
        <w:fldChar w:fldCharType="end"/>
      </w:r>
    </w:p>
    <w:p w:rsidR="00B80344" w:rsidRDefault="00B80344">
      <w:pPr>
        <w:pStyle w:val="TOC1"/>
        <w:tabs>
          <w:tab w:val="left" w:pos="440"/>
          <w:tab w:val="right" w:leader="dot" w:pos="10456"/>
        </w:tabs>
        <w:rPr>
          <w:rFonts w:eastAsiaTheme="minorEastAsia"/>
          <w:noProof/>
          <w:lang w:eastAsia="en-GB"/>
        </w:rPr>
      </w:pPr>
      <w:r>
        <w:rPr>
          <w:noProof/>
        </w:rPr>
        <w:t>3.</w:t>
      </w:r>
      <w:r>
        <w:rPr>
          <w:rFonts w:eastAsiaTheme="minorEastAsia"/>
          <w:noProof/>
          <w:lang w:eastAsia="en-GB"/>
        </w:rPr>
        <w:tab/>
      </w:r>
      <w:r>
        <w:rPr>
          <w:noProof/>
        </w:rPr>
        <w:t>Race Day Programme Information</w:t>
      </w:r>
      <w:r>
        <w:rPr>
          <w:noProof/>
        </w:rPr>
        <w:tab/>
      </w:r>
      <w:r>
        <w:rPr>
          <w:noProof/>
        </w:rPr>
        <w:fldChar w:fldCharType="begin"/>
      </w:r>
      <w:r>
        <w:rPr>
          <w:noProof/>
        </w:rPr>
        <w:instrText xml:space="preserve"> PAGEREF _Toc125712379 \h </w:instrText>
      </w:r>
      <w:r>
        <w:rPr>
          <w:noProof/>
        </w:rPr>
      </w:r>
      <w:r>
        <w:rPr>
          <w:noProof/>
        </w:rPr>
        <w:fldChar w:fldCharType="separate"/>
      </w:r>
      <w:r>
        <w:rPr>
          <w:noProof/>
        </w:rPr>
        <w:t>2</w:t>
      </w:r>
      <w:r>
        <w:rPr>
          <w:noProof/>
        </w:rPr>
        <w:fldChar w:fldCharType="end"/>
      </w:r>
    </w:p>
    <w:p w:rsidR="00B80344" w:rsidRDefault="00B80344">
      <w:pPr>
        <w:pStyle w:val="TOC1"/>
        <w:tabs>
          <w:tab w:val="left" w:pos="440"/>
          <w:tab w:val="right" w:leader="dot" w:pos="10456"/>
        </w:tabs>
        <w:rPr>
          <w:rFonts w:eastAsiaTheme="minorEastAsia"/>
          <w:noProof/>
          <w:lang w:eastAsia="en-GB"/>
        </w:rPr>
      </w:pPr>
      <w:r>
        <w:rPr>
          <w:noProof/>
        </w:rPr>
        <w:t>4.</w:t>
      </w:r>
      <w:r>
        <w:rPr>
          <w:rFonts w:eastAsiaTheme="minorEastAsia"/>
          <w:noProof/>
          <w:lang w:eastAsia="en-GB"/>
        </w:rPr>
        <w:tab/>
      </w:r>
      <w:r>
        <w:rPr>
          <w:noProof/>
        </w:rPr>
        <w:t>Event Management</w:t>
      </w:r>
      <w:r>
        <w:rPr>
          <w:noProof/>
        </w:rPr>
        <w:tab/>
      </w:r>
      <w:r>
        <w:rPr>
          <w:noProof/>
        </w:rPr>
        <w:fldChar w:fldCharType="begin"/>
      </w:r>
      <w:r>
        <w:rPr>
          <w:noProof/>
        </w:rPr>
        <w:instrText xml:space="preserve"> PAGEREF _Toc125712380 \h </w:instrText>
      </w:r>
      <w:r>
        <w:rPr>
          <w:noProof/>
        </w:rPr>
      </w:r>
      <w:r>
        <w:rPr>
          <w:noProof/>
        </w:rPr>
        <w:fldChar w:fldCharType="separate"/>
      </w:r>
      <w:r>
        <w:rPr>
          <w:noProof/>
        </w:rPr>
        <w:t>2</w:t>
      </w:r>
      <w:r>
        <w:rPr>
          <w:noProof/>
        </w:rPr>
        <w:fldChar w:fldCharType="end"/>
      </w:r>
    </w:p>
    <w:p w:rsidR="00B80344" w:rsidRDefault="00B80344">
      <w:pPr>
        <w:pStyle w:val="TOC1"/>
        <w:tabs>
          <w:tab w:val="left" w:pos="440"/>
          <w:tab w:val="right" w:leader="dot" w:pos="10456"/>
        </w:tabs>
        <w:rPr>
          <w:rFonts w:eastAsiaTheme="minorEastAsia"/>
          <w:noProof/>
          <w:lang w:eastAsia="en-GB"/>
        </w:rPr>
      </w:pPr>
      <w:r>
        <w:rPr>
          <w:noProof/>
        </w:rPr>
        <w:t>5.</w:t>
      </w:r>
      <w:r>
        <w:rPr>
          <w:rFonts w:eastAsiaTheme="minorEastAsia"/>
          <w:noProof/>
          <w:lang w:eastAsia="en-GB"/>
        </w:rPr>
        <w:tab/>
      </w:r>
      <w:r>
        <w:rPr>
          <w:noProof/>
        </w:rPr>
        <w:t>Technical Information</w:t>
      </w:r>
      <w:r>
        <w:rPr>
          <w:noProof/>
        </w:rPr>
        <w:tab/>
      </w:r>
      <w:r>
        <w:rPr>
          <w:noProof/>
        </w:rPr>
        <w:fldChar w:fldCharType="begin"/>
      </w:r>
      <w:r>
        <w:rPr>
          <w:noProof/>
        </w:rPr>
        <w:instrText xml:space="preserve"> PAGEREF _Toc125712381 \h </w:instrText>
      </w:r>
      <w:r>
        <w:rPr>
          <w:noProof/>
        </w:rPr>
      </w:r>
      <w:r>
        <w:rPr>
          <w:noProof/>
        </w:rPr>
        <w:fldChar w:fldCharType="separate"/>
      </w:r>
      <w:r>
        <w:rPr>
          <w:noProof/>
        </w:rPr>
        <w:t>3</w:t>
      </w:r>
      <w:r>
        <w:rPr>
          <w:noProof/>
        </w:rPr>
        <w:fldChar w:fldCharType="end"/>
      </w:r>
    </w:p>
    <w:p w:rsidR="00B80344" w:rsidRDefault="00B80344">
      <w:pPr>
        <w:pStyle w:val="TOC1"/>
        <w:tabs>
          <w:tab w:val="left" w:pos="440"/>
          <w:tab w:val="right" w:leader="dot" w:pos="10456"/>
        </w:tabs>
        <w:rPr>
          <w:rFonts w:eastAsiaTheme="minorEastAsia"/>
          <w:noProof/>
          <w:lang w:eastAsia="en-GB"/>
        </w:rPr>
      </w:pPr>
      <w:r>
        <w:rPr>
          <w:noProof/>
        </w:rPr>
        <w:t>6.</w:t>
      </w:r>
      <w:r>
        <w:rPr>
          <w:rFonts w:eastAsiaTheme="minorEastAsia"/>
          <w:noProof/>
          <w:lang w:eastAsia="en-GB"/>
        </w:rPr>
        <w:tab/>
      </w:r>
      <w:r>
        <w:rPr>
          <w:noProof/>
        </w:rPr>
        <w:t>Safety Planning</w:t>
      </w:r>
      <w:r>
        <w:rPr>
          <w:noProof/>
        </w:rPr>
        <w:tab/>
      </w:r>
      <w:r>
        <w:rPr>
          <w:noProof/>
        </w:rPr>
        <w:fldChar w:fldCharType="begin"/>
      </w:r>
      <w:r>
        <w:rPr>
          <w:noProof/>
        </w:rPr>
        <w:instrText xml:space="preserve"> PAGEREF _Toc125712382 \h </w:instrText>
      </w:r>
      <w:r>
        <w:rPr>
          <w:noProof/>
        </w:rPr>
      </w:r>
      <w:r>
        <w:rPr>
          <w:noProof/>
        </w:rPr>
        <w:fldChar w:fldCharType="separate"/>
      </w:r>
      <w:r>
        <w:rPr>
          <w:noProof/>
        </w:rPr>
        <w:t>4</w:t>
      </w:r>
      <w:r>
        <w:rPr>
          <w:noProof/>
        </w:rPr>
        <w:fldChar w:fldCharType="end"/>
      </w:r>
    </w:p>
    <w:p w:rsidR="00B80344" w:rsidRDefault="00B80344">
      <w:pPr>
        <w:pStyle w:val="TOC1"/>
        <w:tabs>
          <w:tab w:val="left" w:pos="440"/>
          <w:tab w:val="right" w:leader="dot" w:pos="10456"/>
        </w:tabs>
        <w:rPr>
          <w:rFonts w:eastAsiaTheme="minorEastAsia"/>
          <w:noProof/>
          <w:lang w:eastAsia="en-GB"/>
        </w:rPr>
      </w:pPr>
      <w:r>
        <w:rPr>
          <w:noProof/>
        </w:rPr>
        <w:t>7.</w:t>
      </w:r>
      <w:r>
        <w:rPr>
          <w:rFonts w:eastAsiaTheme="minorEastAsia"/>
          <w:noProof/>
          <w:lang w:eastAsia="en-GB"/>
        </w:rPr>
        <w:tab/>
      </w:r>
      <w:r>
        <w:rPr>
          <w:noProof/>
        </w:rPr>
        <w:t>Course Maps</w:t>
      </w:r>
      <w:r>
        <w:rPr>
          <w:noProof/>
        </w:rPr>
        <w:tab/>
      </w:r>
      <w:r>
        <w:rPr>
          <w:noProof/>
        </w:rPr>
        <w:fldChar w:fldCharType="begin"/>
      </w:r>
      <w:r>
        <w:rPr>
          <w:noProof/>
        </w:rPr>
        <w:instrText xml:space="preserve"> PAGEREF _Toc125712383 \h </w:instrText>
      </w:r>
      <w:r>
        <w:rPr>
          <w:noProof/>
        </w:rPr>
      </w:r>
      <w:r>
        <w:rPr>
          <w:noProof/>
        </w:rPr>
        <w:fldChar w:fldCharType="separate"/>
      </w:r>
      <w:r>
        <w:rPr>
          <w:noProof/>
        </w:rPr>
        <w:t>6</w:t>
      </w:r>
      <w:r>
        <w:rPr>
          <w:noProof/>
        </w:rPr>
        <w:fldChar w:fldCharType="end"/>
      </w:r>
    </w:p>
    <w:p w:rsidR="00B80344" w:rsidRDefault="00B80344">
      <w:pPr>
        <w:pStyle w:val="TOC1"/>
        <w:tabs>
          <w:tab w:val="left" w:pos="440"/>
          <w:tab w:val="right" w:leader="dot" w:pos="10456"/>
        </w:tabs>
        <w:rPr>
          <w:rFonts w:eastAsiaTheme="minorEastAsia"/>
          <w:noProof/>
          <w:lang w:eastAsia="en-GB"/>
        </w:rPr>
      </w:pPr>
      <w:r>
        <w:rPr>
          <w:noProof/>
        </w:rPr>
        <w:t>8.</w:t>
      </w:r>
      <w:r>
        <w:rPr>
          <w:rFonts w:eastAsiaTheme="minorEastAsia"/>
          <w:noProof/>
          <w:lang w:eastAsia="en-GB"/>
        </w:rPr>
        <w:tab/>
      </w:r>
      <w:r>
        <w:rPr>
          <w:noProof/>
        </w:rPr>
        <w:t>Marshal Briefing</w:t>
      </w:r>
      <w:r>
        <w:rPr>
          <w:noProof/>
        </w:rPr>
        <w:tab/>
      </w:r>
      <w:r>
        <w:rPr>
          <w:noProof/>
        </w:rPr>
        <w:fldChar w:fldCharType="begin"/>
      </w:r>
      <w:r>
        <w:rPr>
          <w:noProof/>
        </w:rPr>
        <w:instrText xml:space="preserve"> PAGEREF _Toc125712384 \h </w:instrText>
      </w:r>
      <w:r>
        <w:rPr>
          <w:noProof/>
        </w:rPr>
      </w:r>
      <w:r>
        <w:rPr>
          <w:noProof/>
        </w:rPr>
        <w:fldChar w:fldCharType="separate"/>
      </w:r>
      <w:r>
        <w:rPr>
          <w:noProof/>
        </w:rPr>
        <w:t>6</w:t>
      </w:r>
      <w:r>
        <w:rPr>
          <w:noProof/>
        </w:rPr>
        <w:fldChar w:fldCharType="end"/>
      </w:r>
    </w:p>
    <w:p w:rsidR="00B80344" w:rsidRDefault="00B80344">
      <w:pPr>
        <w:pStyle w:val="TOC1"/>
        <w:tabs>
          <w:tab w:val="right" w:leader="dot" w:pos="10456"/>
        </w:tabs>
        <w:rPr>
          <w:rFonts w:eastAsiaTheme="minorEastAsia"/>
          <w:noProof/>
          <w:lang w:eastAsia="en-GB"/>
        </w:rPr>
      </w:pPr>
      <w:r>
        <w:rPr>
          <w:noProof/>
        </w:rPr>
        <w:t>Appendix 1 – Risk Assessment</w:t>
      </w:r>
      <w:r>
        <w:rPr>
          <w:noProof/>
        </w:rPr>
        <w:tab/>
      </w:r>
      <w:r>
        <w:rPr>
          <w:noProof/>
        </w:rPr>
        <w:fldChar w:fldCharType="begin"/>
      </w:r>
      <w:r>
        <w:rPr>
          <w:noProof/>
        </w:rPr>
        <w:instrText xml:space="preserve"> PAGEREF _Toc125712385 \h </w:instrText>
      </w:r>
      <w:r>
        <w:rPr>
          <w:noProof/>
        </w:rPr>
      </w:r>
      <w:r>
        <w:rPr>
          <w:noProof/>
        </w:rPr>
        <w:fldChar w:fldCharType="separate"/>
      </w:r>
      <w:r>
        <w:rPr>
          <w:noProof/>
        </w:rPr>
        <w:t>8</w:t>
      </w:r>
      <w:r>
        <w:rPr>
          <w:noProof/>
        </w:rPr>
        <w:fldChar w:fldCharType="end"/>
      </w:r>
    </w:p>
    <w:p w:rsidR="002970EF" w:rsidRDefault="002970EF" w:rsidP="002970EF">
      <w:r>
        <w:fldChar w:fldCharType="end"/>
      </w:r>
    </w:p>
    <w:p w:rsidR="00462B69" w:rsidRDefault="009627C6" w:rsidP="00462B69">
      <w:pPr>
        <w:pStyle w:val="Heading1"/>
      </w:pPr>
      <w:bookmarkStart w:id="0" w:name="_Toc125712377"/>
      <w:r>
        <w:t>Purpose</w:t>
      </w:r>
      <w:bookmarkEnd w:id="0"/>
    </w:p>
    <w:p w:rsidR="00E452FD" w:rsidRPr="00E452FD" w:rsidRDefault="00E452FD" w:rsidP="00E452FD">
      <w:pPr>
        <w:rPr>
          <w:i/>
        </w:rPr>
      </w:pPr>
      <w:r w:rsidRPr="00E452FD">
        <w:rPr>
          <w:i/>
        </w:rPr>
        <w:t>The purpose of this manual, for example:-</w:t>
      </w:r>
    </w:p>
    <w:p w:rsidR="009627C6" w:rsidRPr="00E452FD" w:rsidRDefault="009627C6" w:rsidP="009627C6">
      <w:pPr>
        <w:rPr>
          <w:i/>
        </w:rPr>
      </w:pPr>
      <w:r w:rsidRPr="00E452FD">
        <w:rPr>
          <w:i/>
        </w:rPr>
        <w:t>This manual documents the design, orga</w:t>
      </w:r>
      <w:r w:rsidR="00D6705F" w:rsidRPr="00E452FD">
        <w:rPr>
          <w:i/>
        </w:rPr>
        <w:t>nisation and management of the</w:t>
      </w:r>
      <w:r w:rsidRPr="00E452FD">
        <w:rPr>
          <w:i/>
        </w:rPr>
        <w:t xml:space="preserve"> event.  Its purpose is to ensure we have a good planning process, to act as a communication medium to all concerned, and to document what is done for future years</w:t>
      </w:r>
      <w:r w:rsidR="00967EF1" w:rsidRPr="00E452FD">
        <w:rPr>
          <w:i/>
        </w:rPr>
        <w:t>.</w:t>
      </w:r>
    </w:p>
    <w:p w:rsidR="00132EF0" w:rsidRDefault="00DF7486" w:rsidP="00462B69">
      <w:pPr>
        <w:pStyle w:val="Heading1"/>
      </w:pPr>
      <w:bookmarkStart w:id="1" w:name="_Toc125712378"/>
      <w:r>
        <w:t>The Race</w:t>
      </w:r>
      <w:bookmarkEnd w:id="1"/>
    </w:p>
    <w:p w:rsidR="00E452FD" w:rsidRDefault="00E452FD" w:rsidP="00E452FD">
      <w:pPr>
        <w:rPr>
          <w:i/>
        </w:rPr>
      </w:pPr>
      <w:r w:rsidRPr="00E452FD">
        <w:rPr>
          <w:i/>
        </w:rPr>
        <w:t>Describe the</w:t>
      </w:r>
      <w:r w:rsidR="00141244">
        <w:rPr>
          <w:i/>
        </w:rPr>
        <w:t xml:space="preserve"> competition structure, for example is it part of a race series, Championship, junior/senior.</w:t>
      </w:r>
    </w:p>
    <w:p w:rsidR="00951E6B" w:rsidRPr="00E452FD" w:rsidRDefault="00951E6B" w:rsidP="00E452FD">
      <w:pPr>
        <w:rPr>
          <w:i/>
        </w:rPr>
      </w:pPr>
      <w:r>
        <w:rPr>
          <w:i/>
        </w:rPr>
        <w:t>You might want to make this section and the following section on separate sheets, so that they can just be used in runner communications.</w:t>
      </w:r>
    </w:p>
    <w:p w:rsidR="00BC2CD3" w:rsidRPr="00156A69" w:rsidRDefault="00156A69" w:rsidP="00156A69">
      <w:pPr>
        <w:pStyle w:val="Heading2"/>
      </w:pPr>
      <w:r>
        <w:t xml:space="preserve">2.1 </w:t>
      </w:r>
      <w:r w:rsidR="00CB1336">
        <w:t xml:space="preserve">Competition Categories and </w:t>
      </w:r>
      <w:r>
        <w:t>Eligibility</w:t>
      </w:r>
    </w:p>
    <w:p w:rsidR="00EC0535" w:rsidRPr="00141244" w:rsidRDefault="00141244" w:rsidP="00EC0535">
      <w:pPr>
        <w:rPr>
          <w:i/>
        </w:rPr>
      </w:pPr>
      <w:r w:rsidRPr="00141244">
        <w:rPr>
          <w:i/>
        </w:rPr>
        <w:t>What categories of competition and prizes are offered, for example, senior age categories, junior age categories, local runner prizes, fancy dress</w:t>
      </w:r>
      <w:r w:rsidR="00FA2104">
        <w:rPr>
          <w:i/>
        </w:rPr>
        <w:t xml:space="preserve">, </w:t>
      </w:r>
      <w:proofErr w:type="gramStart"/>
      <w:r w:rsidR="00FA2104">
        <w:rPr>
          <w:i/>
        </w:rPr>
        <w:t>county</w:t>
      </w:r>
      <w:proofErr w:type="gramEnd"/>
      <w:r w:rsidR="00FA2104">
        <w:rPr>
          <w:i/>
        </w:rPr>
        <w:t xml:space="preserve"> or club championship</w:t>
      </w:r>
      <w:r w:rsidRPr="00141244">
        <w:rPr>
          <w:i/>
        </w:rPr>
        <w:t xml:space="preserve">.  Are there team prizes and if so how many in a team.  Is entry limited to UKA registered runners, or to UKA affiliated clubs for team prizes, or will ad-hoc teams (such as </w:t>
      </w:r>
      <w:r w:rsidRPr="00141244">
        <w:rPr>
          <w:i/>
        </w:rPr>
        <w:lastRenderedPageBreak/>
        <w:t>pub/office teams) be welcome.</w:t>
      </w:r>
      <w:r w:rsidR="00951E6B">
        <w:rPr>
          <w:i/>
        </w:rPr>
        <w:t xml:space="preserve">  Championship races have defined eligibility, but a race may also offer ‘open’ categories with prizes for runners who don’t meet the championship criteria.</w:t>
      </w:r>
    </w:p>
    <w:p w:rsidR="008E6AE2" w:rsidRDefault="00156A69" w:rsidP="00156A69">
      <w:pPr>
        <w:pStyle w:val="Heading2"/>
      </w:pPr>
      <w:r>
        <w:t xml:space="preserve">2.2 </w:t>
      </w:r>
      <w:r w:rsidR="008E6AE2">
        <w:t>Age limits</w:t>
      </w:r>
    </w:p>
    <w:p w:rsidR="00EC0535" w:rsidRPr="00FA2104" w:rsidRDefault="00141244" w:rsidP="00EC0535">
      <w:pPr>
        <w:rPr>
          <w:i/>
        </w:rPr>
      </w:pPr>
      <w:r w:rsidRPr="00FA2104">
        <w:rPr>
          <w:i/>
        </w:rPr>
        <w:t>Particularly for junior races.</w:t>
      </w:r>
      <w:r w:rsidR="00951E6B">
        <w:rPr>
          <w:i/>
        </w:rPr>
        <w:t xml:space="preserve">  Short senior races may allow under-19s to race, according to the age/distance table in the ‘FRA Rules for Competition’.</w:t>
      </w:r>
    </w:p>
    <w:p w:rsidR="008E6AE2" w:rsidRDefault="00156A69" w:rsidP="00156A69">
      <w:pPr>
        <w:pStyle w:val="Heading2"/>
      </w:pPr>
      <w:r>
        <w:t xml:space="preserve">2.3 </w:t>
      </w:r>
      <w:r w:rsidR="008E6AE2">
        <w:t>Courses</w:t>
      </w:r>
    </w:p>
    <w:p w:rsidR="00EC0535" w:rsidRPr="00FA2104" w:rsidRDefault="00FA2104" w:rsidP="00FA2104">
      <w:pPr>
        <w:rPr>
          <w:i/>
        </w:rPr>
      </w:pPr>
      <w:r w:rsidRPr="00FA2104">
        <w:rPr>
          <w:i/>
        </w:rPr>
        <w:t>Describe the courses in enough detail to allow runners to prepare for the event, for example</w:t>
      </w:r>
    </w:p>
    <w:p w:rsidR="00DF7486" w:rsidRDefault="00B339F4" w:rsidP="00DF7486">
      <w:pPr>
        <w:pStyle w:val="ListParagraph"/>
        <w:numPr>
          <w:ilvl w:val="0"/>
          <w:numId w:val="19"/>
        </w:numPr>
        <w:rPr>
          <w:i/>
        </w:rPr>
      </w:pPr>
      <w:r>
        <w:rPr>
          <w:i/>
        </w:rPr>
        <w:t>Location of Race HQ</w:t>
      </w:r>
    </w:p>
    <w:p w:rsidR="00FA2104" w:rsidRDefault="00FA2104" w:rsidP="00B339F4">
      <w:pPr>
        <w:pStyle w:val="ListParagraph"/>
        <w:numPr>
          <w:ilvl w:val="0"/>
          <w:numId w:val="19"/>
        </w:numPr>
        <w:rPr>
          <w:i/>
        </w:rPr>
      </w:pPr>
      <w:r w:rsidRPr="00FA2104">
        <w:rPr>
          <w:i/>
        </w:rPr>
        <w:t>Length, climb, difficulty, FRA course classification (A/B/C, L/M/S), skills required (ER, PM)</w:t>
      </w:r>
    </w:p>
    <w:p w:rsidR="00DF7486" w:rsidRPr="00FA2104" w:rsidRDefault="00DF7486" w:rsidP="00B339F4">
      <w:pPr>
        <w:pStyle w:val="ListParagraph"/>
        <w:numPr>
          <w:ilvl w:val="0"/>
          <w:numId w:val="19"/>
        </w:numPr>
        <w:rPr>
          <w:i/>
        </w:rPr>
      </w:pPr>
      <w:r>
        <w:rPr>
          <w:i/>
        </w:rPr>
        <w:t>Kit requirements if known or ‘check at registration’ if a decision may be taken on the day.</w:t>
      </w:r>
    </w:p>
    <w:p w:rsidR="00FA2104" w:rsidRPr="00FA2104" w:rsidRDefault="00FA2104" w:rsidP="00B339F4">
      <w:pPr>
        <w:pStyle w:val="ListParagraph"/>
        <w:numPr>
          <w:ilvl w:val="0"/>
          <w:numId w:val="19"/>
        </w:numPr>
        <w:rPr>
          <w:i/>
        </w:rPr>
      </w:pPr>
      <w:r w:rsidRPr="00FA2104">
        <w:rPr>
          <w:i/>
        </w:rPr>
        <w:t>Grid references of start, finish and checkpoints.</w:t>
      </w:r>
      <w:r w:rsidR="000C3E89">
        <w:rPr>
          <w:i/>
        </w:rPr>
        <w:t xml:space="preserve">  Any route choice information the RO wishes to give.</w:t>
      </w:r>
    </w:p>
    <w:p w:rsidR="00FA2104" w:rsidRDefault="00FA2104" w:rsidP="00B339F4">
      <w:pPr>
        <w:pStyle w:val="ListParagraph"/>
        <w:numPr>
          <w:ilvl w:val="0"/>
          <w:numId w:val="19"/>
        </w:numPr>
        <w:rPr>
          <w:i/>
        </w:rPr>
      </w:pPr>
      <w:r w:rsidRPr="00FA2104">
        <w:rPr>
          <w:i/>
        </w:rPr>
        <w:t>Any flagged section or out-of-bounds areas.</w:t>
      </w:r>
    </w:p>
    <w:p w:rsidR="00DF7486" w:rsidRDefault="00DF7486" w:rsidP="00B339F4">
      <w:pPr>
        <w:pStyle w:val="ListParagraph"/>
        <w:numPr>
          <w:ilvl w:val="0"/>
          <w:numId w:val="19"/>
        </w:numPr>
        <w:rPr>
          <w:i/>
        </w:rPr>
      </w:pPr>
      <w:r>
        <w:rPr>
          <w:i/>
        </w:rPr>
        <w:t>Any restrictions on recceing before race day.</w:t>
      </w:r>
    </w:p>
    <w:p w:rsidR="00625B4A" w:rsidRDefault="00625B4A" w:rsidP="00625B4A">
      <w:pPr>
        <w:pStyle w:val="Heading2"/>
      </w:pPr>
      <w:r>
        <w:t>2.4 Race Day information</w:t>
      </w:r>
    </w:p>
    <w:p w:rsidR="00625B4A" w:rsidRPr="00625B4A" w:rsidRDefault="00625B4A" w:rsidP="00625B4A">
      <w:pPr>
        <w:pStyle w:val="ListParagraph"/>
        <w:numPr>
          <w:ilvl w:val="0"/>
          <w:numId w:val="22"/>
        </w:numPr>
      </w:pPr>
      <w:r>
        <w:rPr>
          <w:i/>
        </w:rPr>
        <w:t>Advice on parking</w:t>
      </w:r>
      <w:r w:rsidR="000C3E89">
        <w:rPr>
          <w:i/>
        </w:rPr>
        <w:t>, bag drop, refreshment, changing and shower facilities.</w:t>
      </w:r>
      <w:r w:rsidR="008E4ADF">
        <w:rPr>
          <w:i/>
        </w:rPr>
        <w:t xml:space="preserve">  Request to car-share if needed.</w:t>
      </w:r>
    </w:p>
    <w:p w:rsidR="00625B4A" w:rsidRPr="00625B4A" w:rsidRDefault="00625B4A" w:rsidP="00625B4A">
      <w:pPr>
        <w:pStyle w:val="ListParagraph"/>
        <w:numPr>
          <w:ilvl w:val="0"/>
          <w:numId w:val="22"/>
        </w:numPr>
      </w:pPr>
      <w:r>
        <w:rPr>
          <w:i/>
        </w:rPr>
        <w:t>Race timing</w:t>
      </w:r>
    </w:p>
    <w:p w:rsidR="00625B4A" w:rsidRPr="00625B4A" w:rsidRDefault="00625B4A" w:rsidP="00625B4A">
      <w:pPr>
        <w:pStyle w:val="ListParagraph"/>
        <w:numPr>
          <w:ilvl w:val="0"/>
          <w:numId w:val="22"/>
        </w:numPr>
      </w:pPr>
      <w:r>
        <w:rPr>
          <w:i/>
        </w:rPr>
        <w:t>Registration procedure</w:t>
      </w:r>
    </w:p>
    <w:p w:rsidR="00625B4A" w:rsidRPr="000C3E89" w:rsidRDefault="00625B4A" w:rsidP="00625B4A">
      <w:pPr>
        <w:pStyle w:val="ListParagraph"/>
        <w:numPr>
          <w:ilvl w:val="0"/>
          <w:numId w:val="22"/>
        </w:numPr>
      </w:pPr>
      <w:r>
        <w:rPr>
          <w:i/>
        </w:rPr>
        <w:t>Distance from registration to race start</w:t>
      </w:r>
    </w:p>
    <w:p w:rsidR="000C3E89" w:rsidRPr="000C3E89" w:rsidRDefault="000C3E89" w:rsidP="00625B4A">
      <w:pPr>
        <w:pStyle w:val="ListParagraph"/>
        <w:numPr>
          <w:ilvl w:val="0"/>
          <w:numId w:val="22"/>
        </w:numPr>
      </w:pPr>
      <w:r>
        <w:rPr>
          <w:i/>
        </w:rPr>
        <w:t>Location of loos (if not obvious)</w:t>
      </w:r>
    </w:p>
    <w:p w:rsidR="000C3E89" w:rsidRPr="00625B4A" w:rsidRDefault="000C3E89" w:rsidP="00625B4A">
      <w:pPr>
        <w:pStyle w:val="ListParagraph"/>
        <w:numPr>
          <w:ilvl w:val="0"/>
          <w:numId w:val="22"/>
        </w:numPr>
      </w:pPr>
      <w:r>
        <w:rPr>
          <w:i/>
        </w:rPr>
        <w:t>Location of any water stations or bottle-out options on the route.</w:t>
      </w:r>
    </w:p>
    <w:p w:rsidR="004223B5" w:rsidRPr="00263BA5" w:rsidRDefault="00156A69" w:rsidP="00156A69">
      <w:pPr>
        <w:pStyle w:val="Heading2"/>
      </w:pPr>
      <w:r>
        <w:t>2.</w:t>
      </w:r>
      <w:r w:rsidR="00625B4A">
        <w:t>5</w:t>
      </w:r>
      <w:r>
        <w:t xml:space="preserve"> </w:t>
      </w:r>
      <w:r w:rsidR="004223B5">
        <w:t>Prizes</w:t>
      </w:r>
    </w:p>
    <w:p w:rsidR="00EC0535" w:rsidRPr="00FA2104" w:rsidRDefault="00EC0535" w:rsidP="00EC0535">
      <w:pPr>
        <w:rPr>
          <w:i/>
        </w:rPr>
      </w:pPr>
      <w:r w:rsidRPr="00FA2104">
        <w:rPr>
          <w:i/>
        </w:rPr>
        <w:t>Eligible finishers will receive awards as follows:-</w:t>
      </w:r>
    </w:p>
    <w:p w:rsidR="00FA2104" w:rsidRPr="00FA2104" w:rsidRDefault="00FA2104" w:rsidP="00B339F4">
      <w:pPr>
        <w:pStyle w:val="ListParagraph"/>
        <w:numPr>
          <w:ilvl w:val="0"/>
          <w:numId w:val="20"/>
        </w:numPr>
        <w:rPr>
          <w:i/>
        </w:rPr>
      </w:pPr>
      <w:r w:rsidRPr="00FA2104">
        <w:rPr>
          <w:i/>
        </w:rPr>
        <w:t>Medals/cash prizes/gifts such as beer/wine (amounts don’t need to be specified), by category.</w:t>
      </w:r>
    </w:p>
    <w:p w:rsidR="00FA2104" w:rsidRPr="00FA2104" w:rsidRDefault="00FA2104" w:rsidP="00B339F4">
      <w:pPr>
        <w:pStyle w:val="ListParagraph"/>
        <w:numPr>
          <w:ilvl w:val="0"/>
          <w:numId w:val="20"/>
        </w:numPr>
        <w:rPr>
          <w:i/>
        </w:rPr>
      </w:pPr>
      <w:r w:rsidRPr="00FA2104">
        <w:rPr>
          <w:i/>
        </w:rPr>
        <w:t>Points in championship competitions</w:t>
      </w:r>
    </w:p>
    <w:p w:rsidR="00FA2104" w:rsidRPr="00FA2104" w:rsidRDefault="00FA2104" w:rsidP="00B339F4">
      <w:pPr>
        <w:pStyle w:val="ListParagraph"/>
        <w:numPr>
          <w:ilvl w:val="0"/>
          <w:numId w:val="20"/>
        </w:numPr>
        <w:rPr>
          <w:i/>
        </w:rPr>
      </w:pPr>
      <w:r w:rsidRPr="00FA2104">
        <w:rPr>
          <w:i/>
        </w:rPr>
        <w:t>Nomination for county, country races if this is a qualifier.</w:t>
      </w:r>
    </w:p>
    <w:p w:rsidR="00FA2104" w:rsidRDefault="00FA2104" w:rsidP="00B339F4">
      <w:pPr>
        <w:pStyle w:val="ListParagraph"/>
        <w:numPr>
          <w:ilvl w:val="0"/>
          <w:numId w:val="20"/>
        </w:numPr>
        <w:rPr>
          <w:i/>
        </w:rPr>
      </w:pPr>
      <w:r w:rsidRPr="00FA2104">
        <w:rPr>
          <w:i/>
        </w:rPr>
        <w:t>Team prizes</w:t>
      </w:r>
    </w:p>
    <w:p w:rsidR="00DF7486" w:rsidRDefault="00625B4A" w:rsidP="00DF7486">
      <w:pPr>
        <w:pStyle w:val="Heading2"/>
      </w:pPr>
      <w:r>
        <w:t>2.6</w:t>
      </w:r>
      <w:r w:rsidR="00DF7486">
        <w:t xml:space="preserve"> Entry</w:t>
      </w:r>
    </w:p>
    <w:p w:rsidR="00DF7486" w:rsidRPr="00DF7486" w:rsidRDefault="00DF7486" w:rsidP="00DF7486">
      <w:pPr>
        <w:rPr>
          <w:i/>
        </w:rPr>
      </w:pPr>
      <w:r>
        <w:rPr>
          <w:i/>
        </w:rPr>
        <w:t>Cost of entry for individuals (Senior/Junior), teams, FRA members and non-members.  Web link for online entry.  Will on-the-day entry be available?  Is car parking included or extra</w:t>
      </w:r>
      <w:r w:rsidR="00344CBE">
        <w:rPr>
          <w:i/>
        </w:rPr>
        <w:t>?</w:t>
      </w:r>
      <w:r w:rsidR="00FF6CCD">
        <w:rPr>
          <w:i/>
        </w:rPr>
        <w:t xml:space="preserve">  Maximum number of runners/entrants.</w:t>
      </w:r>
      <w:bookmarkStart w:id="2" w:name="_GoBack"/>
      <w:bookmarkEnd w:id="2"/>
    </w:p>
    <w:p w:rsidR="007401C9" w:rsidRDefault="00625B4A" w:rsidP="00462B69">
      <w:pPr>
        <w:pStyle w:val="Heading1"/>
      </w:pPr>
      <w:bookmarkStart w:id="3" w:name="_Toc125712379"/>
      <w:r>
        <w:t>Race</w:t>
      </w:r>
      <w:r w:rsidR="007401C9">
        <w:t xml:space="preserve"> Day Programme Information</w:t>
      </w:r>
      <w:bookmarkEnd w:id="3"/>
    </w:p>
    <w:p w:rsidR="007401C9" w:rsidRPr="00B339F4" w:rsidRDefault="00B339F4" w:rsidP="007401C9">
      <w:pPr>
        <w:rPr>
          <w:i/>
        </w:rPr>
      </w:pPr>
      <w:r w:rsidRPr="00B339F4">
        <w:rPr>
          <w:i/>
        </w:rPr>
        <w:t>Location of Race HQ, registration and prize-giving.</w:t>
      </w:r>
    </w:p>
    <w:p w:rsidR="00B339F4" w:rsidRPr="00B339F4" w:rsidRDefault="00B339F4" w:rsidP="007401C9">
      <w:pPr>
        <w:rPr>
          <w:i/>
        </w:rPr>
      </w:pPr>
      <w:r w:rsidRPr="00B339F4">
        <w:rPr>
          <w:i/>
        </w:rPr>
        <w:t>Timings, for example</w:t>
      </w:r>
    </w:p>
    <w:p w:rsidR="007401C9" w:rsidRPr="00B339F4" w:rsidRDefault="007401C9" w:rsidP="00B339F4">
      <w:pPr>
        <w:pStyle w:val="ListParagraph"/>
        <w:numPr>
          <w:ilvl w:val="0"/>
          <w:numId w:val="2"/>
        </w:numPr>
        <w:rPr>
          <w:i/>
        </w:rPr>
      </w:pPr>
      <w:r w:rsidRPr="00B339F4">
        <w:rPr>
          <w:i/>
        </w:rPr>
        <w:t>Registration</w:t>
      </w:r>
      <w:r w:rsidRPr="00B339F4">
        <w:rPr>
          <w:i/>
        </w:rPr>
        <w:tab/>
      </w:r>
      <w:r w:rsidRPr="00B339F4">
        <w:rPr>
          <w:i/>
        </w:rPr>
        <w:tab/>
      </w:r>
      <w:r w:rsidRPr="00B339F4">
        <w:rPr>
          <w:i/>
        </w:rPr>
        <w:tab/>
      </w:r>
      <w:r w:rsidRPr="00B339F4">
        <w:rPr>
          <w:i/>
        </w:rPr>
        <w:tab/>
      </w:r>
      <w:r w:rsidRPr="00B339F4">
        <w:rPr>
          <w:i/>
        </w:rPr>
        <w:tab/>
      </w:r>
      <w:r w:rsidRPr="00B339F4">
        <w:rPr>
          <w:i/>
        </w:rPr>
        <w:tab/>
      </w:r>
      <w:r w:rsidR="00B339F4" w:rsidRPr="00B339F4">
        <w:rPr>
          <w:i/>
        </w:rPr>
        <w:t>10:00</w:t>
      </w:r>
    </w:p>
    <w:p w:rsidR="007401C9" w:rsidRPr="00B339F4" w:rsidRDefault="007401C9" w:rsidP="00B339F4">
      <w:pPr>
        <w:pStyle w:val="ListParagraph"/>
        <w:numPr>
          <w:ilvl w:val="0"/>
          <w:numId w:val="2"/>
        </w:numPr>
        <w:rPr>
          <w:i/>
        </w:rPr>
      </w:pPr>
      <w:r w:rsidRPr="00B339F4">
        <w:rPr>
          <w:i/>
        </w:rPr>
        <w:t>Start of race 1</w:t>
      </w:r>
      <w:r w:rsidRPr="00B339F4">
        <w:rPr>
          <w:i/>
        </w:rPr>
        <w:tab/>
      </w:r>
      <w:r w:rsidRPr="00B339F4">
        <w:rPr>
          <w:i/>
        </w:rPr>
        <w:tab/>
      </w:r>
      <w:r w:rsidRPr="00B339F4">
        <w:rPr>
          <w:i/>
        </w:rPr>
        <w:tab/>
      </w:r>
      <w:r w:rsidRPr="00B339F4">
        <w:rPr>
          <w:i/>
        </w:rPr>
        <w:tab/>
      </w:r>
      <w:r w:rsidRPr="00B339F4">
        <w:rPr>
          <w:i/>
        </w:rPr>
        <w:tab/>
      </w:r>
      <w:r w:rsidRPr="00B339F4">
        <w:rPr>
          <w:i/>
        </w:rPr>
        <w:tab/>
      </w:r>
      <w:r w:rsidR="004223B5" w:rsidRPr="00B339F4">
        <w:rPr>
          <w:i/>
        </w:rPr>
        <w:t>12:00</w:t>
      </w:r>
    </w:p>
    <w:p w:rsidR="007401C9" w:rsidRPr="00B339F4" w:rsidRDefault="004223B5" w:rsidP="00B339F4">
      <w:pPr>
        <w:pStyle w:val="ListParagraph"/>
        <w:numPr>
          <w:ilvl w:val="0"/>
          <w:numId w:val="2"/>
        </w:numPr>
        <w:rPr>
          <w:i/>
        </w:rPr>
      </w:pPr>
      <w:r w:rsidRPr="00B339F4">
        <w:rPr>
          <w:i/>
        </w:rPr>
        <w:t>Start of race 2</w:t>
      </w:r>
      <w:r w:rsidRPr="00B339F4">
        <w:rPr>
          <w:i/>
        </w:rPr>
        <w:tab/>
      </w:r>
      <w:r w:rsidRPr="00B339F4">
        <w:rPr>
          <w:i/>
        </w:rPr>
        <w:tab/>
      </w:r>
      <w:r w:rsidRPr="00B339F4">
        <w:rPr>
          <w:i/>
        </w:rPr>
        <w:tab/>
      </w:r>
      <w:r w:rsidRPr="00B339F4">
        <w:rPr>
          <w:i/>
        </w:rPr>
        <w:tab/>
      </w:r>
      <w:r w:rsidRPr="00B339F4">
        <w:rPr>
          <w:i/>
        </w:rPr>
        <w:tab/>
      </w:r>
      <w:r w:rsidRPr="00B339F4">
        <w:rPr>
          <w:i/>
        </w:rPr>
        <w:tab/>
        <w:t>13</w:t>
      </w:r>
      <w:r w:rsidR="007401C9" w:rsidRPr="00B339F4">
        <w:rPr>
          <w:i/>
        </w:rPr>
        <w:t>:00</w:t>
      </w:r>
    </w:p>
    <w:p w:rsidR="007401C9" w:rsidRPr="00B339F4" w:rsidRDefault="007401C9" w:rsidP="00B339F4">
      <w:pPr>
        <w:pStyle w:val="ListParagraph"/>
        <w:numPr>
          <w:ilvl w:val="0"/>
          <w:numId w:val="2"/>
        </w:numPr>
        <w:rPr>
          <w:i/>
        </w:rPr>
      </w:pPr>
      <w:r w:rsidRPr="00B339F4">
        <w:rPr>
          <w:i/>
        </w:rPr>
        <w:t>Prize giving</w:t>
      </w:r>
      <w:r w:rsidRPr="00B339F4">
        <w:rPr>
          <w:i/>
        </w:rPr>
        <w:tab/>
      </w:r>
      <w:r w:rsidRPr="00B339F4">
        <w:rPr>
          <w:i/>
        </w:rPr>
        <w:tab/>
      </w:r>
      <w:r w:rsidRPr="00B339F4">
        <w:rPr>
          <w:i/>
        </w:rPr>
        <w:tab/>
      </w:r>
      <w:r w:rsidRPr="00B339F4">
        <w:rPr>
          <w:i/>
        </w:rPr>
        <w:tab/>
      </w:r>
      <w:r w:rsidRPr="00B339F4">
        <w:rPr>
          <w:i/>
        </w:rPr>
        <w:tab/>
      </w:r>
      <w:r w:rsidRPr="00B339F4">
        <w:rPr>
          <w:i/>
        </w:rPr>
        <w:tab/>
        <w:t>1</w:t>
      </w:r>
      <w:r w:rsidR="008807BC" w:rsidRPr="00B339F4">
        <w:rPr>
          <w:i/>
        </w:rPr>
        <w:t>5</w:t>
      </w:r>
      <w:r w:rsidR="004223B5" w:rsidRPr="00B339F4">
        <w:rPr>
          <w:i/>
        </w:rPr>
        <w:t>:0</w:t>
      </w:r>
      <w:r w:rsidRPr="00B339F4">
        <w:rPr>
          <w:i/>
        </w:rPr>
        <w:t>0</w:t>
      </w:r>
    </w:p>
    <w:p w:rsidR="007401C9" w:rsidRPr="00B339F4" w:rsidRDefault="00B339F4" w:rsidP="007401C9">
      <w:pPr>
        <w:rPr>
          <w:i/>
        </w:rPr>
      </w:pPr>
      <w:r w:rsidRPr="00B339F4">
        <w:rPr>
          <w:i/>
        </w:rPr>
        <w:t>Any additional facilities, refreshments available, etc.  This section can be expanded into a flyer or announcement to publicise the race, both for supporters and if the race aims to attract members of the public.</w:t>
      </w:r>
    </w:p>
    <w:p w:rsidR="00DE107B" w:rsidRDefault="00DE107B" w:rsidP="00462B69">
      <w:pPr>
        <w:pStyle w:val="Heading1"/>
      </w:pPr>
      <w:bookmarkStart w:id="4" w:name="_Toc125712380"/>
      <w:r>
        <w:t>Event Management</w:t>
      </w:r>
      <w:bookmarkEnd w:id="4"/>
    </w:p>
    <w:p w:rsidR="00625B4A" w:rsidRPr="00625B4A" w:rsidRDefault="00344CBE" w:rsidP="00625B4A">
      <w:pPr>
        <w:rPr>
          <w:i/>
        </w:rPr>
      </w:pPr>
      <w:r>
        <w:rPr>
          <w:i/>
        </w:rPr>
        <w:t xml:space="preserve">Principally for helpers.  </w:t>
      </w:r>
      <w:r w:rsidR="00625B4A">
        <w:rPr>
          <w:i/>
        </w:rPr>
        <w:t xml:space="preserve">This section presents how the race will be organised, so that everyone taking part (registration, start/finish, marshals, first aiders etc.), </w:t>
      </w:r>
      <w:r w:rsidR="000C3E89">
        <w:rPr>
          <w:i/>
        </w:rPr>
        <w:t>has</w:t>
      </w:r>
      <w:r w:rsidR="00625B4A">
        <w:rPr>
          <w:i/>
        </w:rPr>
        <w:t xml:space="preserve"> the same information.</w:t>
      </w:r>
    </w:p>
    <w:p w:rsidR="00DE107B" w:rsidRPr="00D22D13" w:rsidRDefault="00DE107B" w:rsidP="00D22D13">
      <w:pPr>
        <w:rPr>
          <w:i/>
        </w:rPr>
      </w:pPr>
      <w:r w:rsidRPr="00D22D13">
        <w:rPr>
          <w:i/>
        </w:rPr>
        <w:lastRenderedPageBreak/>
        <w:t xml:space="preserve">The event is organised by the Race </w:t>
      </w:r>
      <w:r w:rsidR="00D22D13" w:rsidRPr="00D22D13">
        <w:rPr>
          <w:i/>
        </w:rPr>
        <w:t>Organiser (name), and is supported by …club. It will follow the Rules Requirements and Guidelines of the Fell Runners Association (FRA).  The event will be/is licen</w:t>
      </w:r>
      <w:r w:rsidR="00AA0BA7">
        <w:rPr>
          <w:i/>
        </w:rPr>
        <w:t>s</w:t>
      </w:r>
      <w:r w:rsidR="00D22D13" w:rsidRPr="00D22D13">
        <w:rPr>
          <w:i/>
        </w:rPr>
        <w:t>ed by the FRA, and will benefit from the UKA Third Party Liability Insurance for such events.</w:t>
      </w:r>
      <w:r w:rsidR="00AA0BA7">
        <w:rPr>
          <w:i/>
        </w:rPr>
        <w:t xml:space="preserve">  Licence number can be given if known.</w:t>
      </w:r>
    </w:p>
    <w:p w:rsidR="00DE107B" w:rsidRDefault="00625B4A" w:rsidP="00156A69">
      <w:pPr>
        <w:pStyle w:val="Heading2"/>
      </w:pPr>
      <w:r>
        <w:t>4.1</w:t>
      </w:r>
      <w:r w:rsidR="009E7B90">
        <w:t xml:space="preserve"> </w:t>
      </w:r>
      <w:r w:rsidR="00DE107B">
        <w:t>Marshals</w:t>
      </w:r>
      <w:r w:rsidR="00B0165C">
        <w:t xml:space="preserve"> and Race Officials</w:t>
      </w:r>
    </w:p>
    <w:p w:rsidR="00D22D13" w:rsidRPr="00D22D13" w:rsidRDefault="00D22D13" w:rsidP="00D22D13">
      <w:pPr>
        <w:rPr>
          <w:i/>
        </w:rPr>
      </w:pPr>
      <w:r w:rsidRPr="00D22D13">
        <w:rPr>
          <w:i/>
        </w:rPr>
        <w:t>The Race Organiser (RO) is in sole charge on the day, and will delegate responsibility to volunteers/club members as follows:-</w:t>
      </w:r>
    </w:p>
    <w:p w:rsidR="00DE107B" w:rsidRPr="00D22D13" w:rsidRDefault="00625B4A" w:rsidP="00B339F4">
      <w:pPr>
        <w:pStyle w:val="ListParagraph"/>
        <w:numPr>
          <w:ilvl w:val="0"/>
          <w:numId w:val="1"/>
        </w:numPr>
        <w:rPr>
          <w:i/>
        </w:rPr>
      </w:pPr>
      <w:r>
        <w:rPr>
          <w:i/>
        </w:rPr>
        <w:t>Registration</w:t>
      </w:r>
    </w:p>
    <w:p w:rsidR="00DE107B" w:rsidRPr="00D22D13" w:rsidRDefault="00DE107B" w:rsidP="00B339F4">
      <w:pPr>
        <w:pStyle w:val="ListParagraph"/>
        <w:numPr>
          <w:ilvl w:val="0"/>
          <w:numId w:val="1"/>
        </w:numPr>
        <w:rPr>
          <w:i/>
        </w:rPr>
      </w:pPr>
      <w:r w:rsidRPr="00D22D13">
        <w:rPr>
          <w:i/>
        </w:rPr>
        <w:t xml:space="preserve">Marshalling the </w:t>
      </w:r>
      <w:r w:rsidR="00B0165C" w:rsidRPr="00D22D13">
        <w:rPr>
          <w:i/>
        </w:rPr>
        <w:t>course</w:t>
      </w:r>
    </w:p>
    <w:p w:rsidR="00B0165C" w:rsidRDefault="00625B4A" w:rsidP="00B339F4">
      <w:pPr>
        <w:pStyle w:val="ListParagraph"/>
        <w:numPr>
          <w:ilvl w:val="0"/>
          <w:numId w:val="1"/>
        </w:numPr>
        <w:rPr>
          <w:i/>
        </w:rPr>
      </w:pPr>
      <w:r>
        <w:rPr>
          <w:i/>
        </w:rPr>
        <w:t>Start and f</w:t>
      </w:r>
      <w:r w:rsidR="00B0165C" w:rsidRPr="00D22D13">
        <w:rPr>
          <w:i/>
        </w:rPr>
        <w:t>inish officials</w:t>
      </w:r>
    </w:p>
    <w:p w:rsidR="00625B4A" w:rsidRPr="00D22D13" w:rsidRDefault="00625B4A" w:rsidP="00B339F4">
      <w:pPr>
        <w:pStyle w:val="ListParagraph"/>
        <w:numPr>
          <w:ilvl w:val="0"/>
          <w:numId w:val="1"/>
        </w:numPr>
        <w:rPr>
          <w:i/>
        </w:rPr>
      </w:pPr>
      <w:r>
        <w:rPr>
          <w:i/>
        </w:rPr>
        <w:t>Timing and results</w:t>
      </w:r>
    </w:p>
    <w:p w:rsidR="00DE107B" w:rsidRPr="00D22D13" w:rsidRDefault="00DE107B" w:rsidP="00DE107B">
      <w:pPr>
        <w:rPr>
          <w:i/>
        </w:rPr>
      </w:pPr>
      <w:r w:rsidRPr="00D22D13">
        <w:rPr>
          <w:i/>
        </w:rPr>
        <w:t>Additional organisations and personnel who are part of the race organisation may include:-</w:t>
      </w:r>
    </w:p>
    <w:p w:rsidR="00DE107B" w:rsidRPr="00D22D13" w:rsidRDefault="00625B4A" w:rsidP="00B339F4">
      <w:pPr>
        <w:pStyle w:val="ListParagraph"/>
        <w:numPr>
          <w:ilvl w:val="0"/>
          <w:numId w:val="5"/>
        </w:numPr>
        <w:rPr>
          <w:i/>
        </w:rPr>
      </w:pPr>
      <w:r>
        <w:rPr>
          <w:i/>
        </w:rPr>
        <w:t>First Aid</w:t>
      </w:r>
    </w:p>
    <w:p w:rsidR="00DE107B" w:rsidRPr="00D22D13" w:rsidRDefault="00DE107B" w:rsidP="00B339F4">
      <w:pPr>
        <w:pStyle w:val="ListParagraph"/>
        <w:numPr>
          <w:ilvl w:val="0"/>
          <w:numId w:val="5"/>
        </w:numPr>
        <w:rPr>
          <w:i/>
        </w:rPr>
      </w:pPr>
      <w:r w:rsidRPr="00D22D13">
        <w:rPr>
          <w:i/>
        </w:rPr>
        <w:t>Photographers</w:t>
      </w:r>
    </w:p>
    <w:p w:rsidR="00DE107B" w:rsidRDefault="00DE107B" w:rsidP="00DE107B">
      <w:pPr>
        <w:rPr>
          <w:i/>
        </w:rPr>
      </w:pPr>
      <w:r w:rsidRPr="00D22D13">
        <w:rPr>
          <w:i/>
        </w:rPr>
        <w:t xml:space="preserve">These groups </w:t>
      </w:r>
      <w:r w:rsidR="00D22D13" w:rsidRPr="00D22D13">
        <w:rPr>
          <w:i/>
        </w:rPr>
        <w:t>will be briefed by the RO</w:t>
      </w:r>
      <w:r w:rsidRPr="00D22D13">
        <w:rPr>
          <w:i/>
        </w:rPr>
        <w:t xml:space="preserve"> prior to the event, but otherwise act autonomously.  Radios will be used if available, but otherwise key personnel will be expected to keep in touch via mobile phone.</w:t>
      </w:r>
      <w:r w:rsidR="000C3E89">
        <w:rPr>
          <w:i/>
        </w:rPr>
        <w:t xml:space="preserve">  Lists of names and phone numbers can be compiled just before the event and circulated then.</w:t>
      </w:r>
    </w:p>
    <w:p w:rsidR="000C3E89" w:rsidRDefault="000C3E89" w:rsidP="000C3E89">
      <w:pPr>
        <w:pStyle w:val="Heading2"/>
      </w:pPr>
      <w:r>
        <w:t>4.2</w:t>
      </w:r>
      <w:r w:rsidRPr="00EA22D1">
        <w:t xml:space="preserve"> Landowner permission</w:t>
      </w:r>
    </w:p>
    <w:p w:rsidR="000C3E89" w:rsidRPr="00717133" w:rsidRDefault="000C3E89" w:rsidP="000C3E89">
      <w:pPr>
        <w:rPr>
          <w:i/>
        </w:rPr>
      </w:pPr>
      <w:r w:rsidRPr="00717133">
        <w:rPr>
          <w:i/>
        </w:rPr>
        <w:t>Note the Landowners who have been or will be approached for consent to hold the event on their land.  There may also be informal agreements with tenant farmers to use certain locations.</w:t>
      </w:r>
    </w:p>
    <w:p w:rsidR="000C3E89" w:rsidRPr="00717133" w:rsidRDefault="000C3E89" w:rsidP="000C3E89">
      <w:pPr>
        <w:rPr>
          <w:i/>
        </w:rPr>
      </w:pPr>
      <w:r w:rsidRPr="00717133">
        <w:rPr>
          <w:i/>
        </w:rPr>
        <w:t xml:space="preserve">Local Authorities may expect either to be informed or to give permission for events which use public property (including an access road to the fells, public parks </w:t>
      </w:r>
      <w:proofErr w:type="spellStart"/>
      <w:r w:rsidRPr="00717133">
        <w:rPr>
          <w:i/>
        </w:rPr>
        <w:t>etc</w:t>
      </w:r>
      <w:proofErr w:type="spellEnd"/>
      <w:r w:rsidRPr="00717133">
        <w:rPr>
          <w:i/>
        </w:rPr>
        <w:t>).  This manual is designed to be used in that situation.  They may have an ‘SAG’ (Safety Advisory Group) or a ‘SPOC’ (Single point of contact for events, normally with a form to be completed on-line.  It’s particularly important to notify Councils of any road use (if only to make sure the road won’t be closed for repairs on race day).</w:t>
      </w:r>
    </w:p>
    <w:p w:rsidR="00DE107B" w:rsidRDefault="00DE107B" w:rsidP="00462B69">
      <w:pPr>
        <w:pStyle w:val="Heading1"/>
      </w:pPr>
      <w:bookmarkStart w:id="5" w:name="_Toc125712381"/>
      <w:r>
        <w:t>Technical Information</w:t>
      </w:r>
      <w:bookmarkEnd w:id="5"/>
    </w:p>
    <w:p w:rsidR="00EE59C0" w:rsidRPr="00EE59C0" w:rsidRDefault="00EE59C0" w:rsidP="00EE59C0">
      <w:pPr>
        <w:rPr>
          <w:i/>
        </w:rPr>
      </w:pPr>
      <w:r w:rsidRPr="00EE59C0">
        <w:rPr>
          <w:i/>
        </w:rPr>
        <w:t>More detailed information on how the race will work.</w:t>
      </w:r>
      <w:r w:rsidR="000C3E89">
        <w:rPr>
          <w:i/>
        </w:rPr>
        <w:t xml:space="preserve">  This section can be given to people helping with the race, including marshals</w:t>
      </w:r>
      <w:r w:rsidR="00983971">
        <w:rPr>
          <w:i/>
        </w:rPr>
        <w:t>,</w:t>
      </w:r>
      <w:r w:rsidR="000C3E89">
        <w:rPr>
          <w:i/>
        </w:rPr>
        <w:t xml:space="preserve"> officials and first aiders.</w:t>
      </w:r>
      <w:r w:rsidR="00983971">
        <w:rPr>
          <w:i/>
        </w:rPr>
        <w:t xml:space="preserve">  These people may not read the race info given to runners, so need to be told separately!</w:t>
      </w:r>
    </w:p>
    <w:p w:rsidR="00DE107B" w:rsidRDefault="009E7B90" w:rsidP="00156A69">
      <w:pPr>
        <w:pStyle w:val="Heading2"/>
      </w:pPr>
      <w:r>
        <w:t xml:space="preserve">5.1 </w:t>
      </w:r>
      <w:r w:rsidR="00DE107B">
        <w:t>Race HQ</w:t>
      </w:r>
    </w:p>
    <w:p w:rsidR="00DE107B" w:rsidRPr="00EE59C0" w:rsidRDefault="00EE59C0" w:rsidP="00DE107B">
      <w:pPr>
        <w:rPr>
          <w:i/>
        </w:rPr>
      </w:pPr>
      <w:r w:rsidRPr="00EE59C0">
        <w:rPr>
          <w:i/>
        </w:rPr>
        <w:t>Premises available for use by the race, address and description (</w:t>
      </w:r>
      <w:proofErr w:type="spellStart"/>
      <w:r w:rsidRPr="00EE59C0">
        <w:rPr>
          <w:i/>
        </w:rPr>
        <w:t>e.g</w:t>
      </w:r>
      <w:proofErr w:type="spellEnd"/>
      <w:r w:rsidRPr="00EE59C0">
        <w:rPr>
          <w:i/>
        </w:rPr>
        <w:t xml:space="preserve"> which room in a Hall, marquee, pub lounge).  What is offered at the Race HQ, for example entry, registration, changing facilities, toilets, bag-drop, refreshment, </w:t>
      </w:r>
      <w:proofErr w:type="gramStart"/>
      <w:r w:rsidRPr="00EE59C0">
        <w:rPr>
          <w:i/>
        </w:rPr>
        <w:t>results</w:t>
      </w:r>
      <w:proofErr w:type="gramEnd"/>
      <w:r w:rsidRPr="00EE59C0">
        <w:rPr>
          <w:i/>
        </w:rPr>
        <w:t>, prize-giving.</w:t>
      </w:r>
    </w:p>
    <w:p w:rsidR="00DE107B" w:rsidRDefault="009E7B90" w:rsidP="00156A69">
      <w:pPr>
        <w:pStyle w:val="Heading2"/>
      </w:pPr>
      <w:r w:rsidRPr="005C62CA">
        <w:t>5.</w:t>
      </w:r>
      <w:r w:rsidR="000C3E89">
        <w:t>2</w:t>
      </w:r>
      <w:r w:rsidRPr="005C62CA">
        <w:t xml:space="preserve"> </w:t>
      </w:r>
      <w:r w:rsidR="00DE107B" w:rsidRPr="005C62CA">
        <w:t>Start/Finish arrangements</w:t>
      </w:r>
    </w:p>
    <w:p w:rsidR="00717133" w:rsidRPr="00717133" w:rsidRDefault="00717133" w:rsidP="00717133">
      <w:pPr>
        <w:rPr>
          <w:i/>
        </w:rPr>
      </w:pPr>
      <w:r w:rsidRPr="00717133">
        <w:rPr>
          <w:i/>
        </w:rPr>
        <w:t>Location of start and finish.  Will there be a pen (to count runners into), are toilets provided, will there be a start-line kit check.</w:t>
      </w:r>
    </w:p>
    <w:p w:rsidR="00DE107B" w:rsidRDefault="000C3E89" w:rsidP="00156A69">
      <w:pPr>
        <w:pStyle w:val="Heading2"/>
      </w:pPr>
      <w:r>
        <w:t>5.3</w:t>
      </w:r>
      <w:r w:rsidR="009E7B90">
        <w:t xml:space="preserve"> </w:t>
      </w:r>
      <w:r w:rsidR="00DE107B">
        <w:t>Timing and position recording</w:t>
      </w:r>
    </w:p>
    <w:p w:rsidR="00C109D3" w:rsidRPr="00C109D3" w:rsidRDefault="00C109D3" w:rsidP="00C109D3">
      <w:pPr>
        <w:rPr>
          <w:i/>
        </w:rPr>
      </w:pPr>
      <w:r w:rsidRPr="00C109D3">
        <w:rPr>
          <w:i/>
        </w:rPr>
        <w:t>The traditional arrangement is starting on a gun or whistle, timing by stopwatches, with a team of number recorders and time recorders standing at the finish.  More often recently either chip timing or dibbers will be employed.  The basic system uses a mass start, with a single automated time recording at the finish.  More sophisticated systems may allow phased starts and collect times at checkpoints and at the finish.  The system to be used should be described here.</w:t>
      </w:r>
    </w:p>
    <w:p w:rsidR="00C109D3" w:rsidRPr="00C109D3" w:rsidRDefault="00C109D3" w:rsidP="00C109D3">
      <w:pPr>
        <w:rPr>
          <w:i/>
        </w:rPr>
      </w:pPr>
      <w:r w:rsidRPr="00C109D3">
        <w:rPr>
          <w:i/>
        </w:rPr>
        <w:t>Normally an official is needed at the finish to resolve dead-heats, and support will be needed at the finish to help any runners in distress.</w:t>
      </w:r>
    </w:p>
    <w:p w:rsidR="00716B4E" w:rsidRDefault="000C3E89" w:rsidP="00156A69">
      <w:pPr>
        <w:pStyle w:val="Heading2"/>
      </w:pPr>
      <w:r>
        <w:lastRenderedPageBreak/>
        <w:t>5.4</w:t>
      </w:r>
      <w:r w:rsidR="00716B4E">
        <w:t xml:space="preserve"> Briefing helpers</w:t>
      </w:r>
    </w:p>
    <w:p w:rsidR="00983971" w:rsidRPr="00983971" w:rsidRDefault="00983971" w:rsidP="00983971">
      <w:pPr>
        <w:rPr>
          <w:i/>
        </w:rPr>
      </w:pPr>
      <w:r>
        <w:rPr>
          <w:i/>
        </w:rPr>
        <w:t>RO would normally brief helpers on race morning, and paperwork such as list of phone numbers can be circulated then.  List times/places/people for briefing each group.</w:t>
      </w:r>
    </w:p>
    <w:p w:rsidR="00716B4E" w:rsidRPr="00716B4E" w:rsidRDefault="00716B4E" w:rsidP="00716B4E">
      <w:pPr>
        <w:pStyle w:val="ListParagraph"/>
        <w:numPr>
          <w:ilvl w:val="0"/>
          <w:numId w:val="23"/>
        </w:numPr>
      </w:pPr>
      <w:r>
        <w:rPr>
          <w:i/>
        </w:rPr>
        <w:t>Marshals.</w:t>
      </w:r>
      <w:r>
        <w:rPr>
          <w:i/>
        </w:rPr>
        <w:br/>
      </w:r>
      <w:r w:rsidR="00983971">
        <w:rPr>
          <w:i/>
        </w:rPr>
        <w:t xml:space="preserve">It’s useful to prepare a marshal briefing note which can be circulated in advance and given out on paper at the briefing. </w:t>
      </w:r>
      <w:r>
        <w:rPr>
          <w:i/>
        </w:rPr>
        <w:t>The main job of the marshals is to record runners passing through the checkpoints, though safety and first aid takes priority if needed.</w:t>
      </w:r>
      <w:r>
        <w:rPr>
          <w:i/>
        </w:rPr>
        <w:br/>
        <w:t>Marshals need to know their location, how long it will take them to get there, any kit they should carry, any duties they have (such as manning dibber stations, recording vest numbers), how to communicate with the RO, how to know when they can stand down.</w:t>
      </w:r>
    </w:p>
    <w:p w:rsidR="00716B4E" w:rsidRPr="00716B4E" w:rsidRDefault="00716B4E" w:rsidP="00716B4E">
      <w:pPr>
        <w:pStyle w:val="ListParagraph"/>
        <w:numPr>
          <w:ilvl w:val="0"/>
          <w:numId w:val="23"/>
        </w:numPr>
      </w:pPr>
      <w:r>
        <w:rPr>
          <w:i/>
        </w:rPr>
        <w:t>Registration</w:t>
      </w:r>
      <w:r>
        <w:rPr>
          <w:i/>
        </w:rPr>
        <w:br/>
        <w:t>The registration process is complex and often stressful and people need to have a clear system.</w:t>
      </w:r>
    </w:p>
    <w:p w:rsidR="00716B4E" w:rsidRPr="00716B4E" w:rsidRDefault="00716B4E" w:rsidP="00716B4E">
      <w:pPr>
        <w:pStyle w:val="ListParagraph"/>
        <w:numPr>
          <w:ilvl w:val="0"/>
          <w:numId w:val="23"/>
        </w:numPr>
      </w:pPr>
      <w:r>
        <w:rPr>
          <w:i/>
        </w:rPr>
        <w:t>First Aiders</w:t>
      </w:r>
      <w:r>
        <w:rPr>
          <w:i/>
        </w:rPr>
        <w:br/>
        <w:t>Agree with First Aiders where they will deploy and how to keep in communication.</w:t>
      </w:r>
    </w:p>
    <w:p w:rsidR="00DE107B" w:rsidRDefault="00716B4E" w:rsidP="00156A69">
      <w:pPr>
        <w:pStyle w:val="Heading2"/>
      </w:pPr>
      <w:r>
        <w:t>5.5</w:t>
      </w:r>
      <w:r w:rsidR="009E7B90">
        <w:t xml:space="preserve"> </w:t>
      </w:r>
      <w:r w:rsidR="00DE107B">
        <w:t>Post-event actions</w:t>
      </w:r>
    </w:p>
    <w:p w:rsidR="00716B4E" w:rsidRPr="00716B4E" w:rsidRDefault="00716B4E" w:rsidP="00716B4E">
      <w:pPr>
        <w:rPr>
          <w:i/>
        </w:rPr>
      </w:pPr>
      <w:r>
        <w:rPr>
          <w:i/>
        </w:rPr>
        <w:t>What must be done to clean up after the race (often a requirement of Landowners)</w:t>
      </w:r>
      <w:proofErr w:type="gramStart"/>
      <w:r>
        <w:rPr>
          <w:i/>
        </w:rPr>
        <w:t>.</w:t>
      </w:r>
      <w:proofErr w:type="gramEnd"/>
      <w:r>
        <w:rPr>
          <w:i/>
        </w:rPr>
        <w:t xml:space="preserve">  For example can marshals walk a section of the course and remove signs, tape, rubbish left by runners.  Probably the RO needs to arrange a next-day course check.</w:t>
      </w:r>
    </w:p>
    <w:p w:rsidR="00D679F9" w:rsidRDefault="00D679F9" w:rsidP="00462B69">
      <w:pPr>
        <w:pStyle w:val="Heading1"/>
      </w:pPr>
      <w:bookmarkStart w:id="6" w:name="_Toc125712382"/>
      <w:r>
        <w:t>Safety Planning</w:t>
      </w:r>
      <w:bookmarkEnd w:id="6"/>
    </w:p>
    <w:p w:rsidR="00CD1694" w:rsidRPr="00983971" w:rsidRDefault="00CD1694" w:rsidP="00CD1694">
      <w:pPr>
        <w:rPr>
          <w:i/>
        </w:rPr>
      </w:pPr>
      <w:r w:rsidRPr="00983971">
        <w:rPr>
          <w:i/>
        </w:rPr>
        <w:t xml:space="preserve">Safety plans </w:t>
      </w:r>
      <w:r w:rsidR="00983971">
        <w:rPr>
          <w:i/>
        </w:rPr>
        <w:t>can be</w:t>
      </w:r>
      <w:r w:rsidRPr="00983971">
        <w:rPr>
          <w:i/>
        </w:rPr>
        <w:t xml:space="preserve"> developed on the basis of the full risk assessments (see Appendices).</w:t>
      </w:r>
    </w:p>
    <w:p w:rsidR="00D679F9" w:rsidRPr="00983971" w:rsidRDefault="009E7B90" w:rsidP="00156A69">
      <w:pPr>
        <w:pStyle w:val="Heading2"/>
        <w:rPr>
          <w:i/>
        </w:rPr>
      </w:pPr>
      <w:r w:rsidRPr="00983971">
        <w:rPr>
          <w:i/>
        </w:rPr>
        <w:t xml:space="preserve">6.1 </w:t>
      </w:r>
      <w:r w:rsidR="00D679F9" w:rsidRPr="00983971">
        <w:rPr>
          <w:i/>
        </w:rPr>
        <w:t>Overall Safety Plan</w:t>
      </w:r>
    </w:p>
    <w:p w:rsidR="00D679F9" w:rsidRPr="00983971" w:rsidRDefault="00D679F9" w:rsidP="00D679F9">
      <w:pPr>
        <w:rPr>
          <w:i/>
        </w:rPr>
      </w:pPr>
      <w:r w:rsidRPr="00983971">
        <w:rPr>
          <w:i/>
        </w:rPr>
        <w:t>The overall Safety Plan is as follows:-</w:t>
      </w:r>
    </w:p>
    <w:p w:rsidR="00D679F9" w:rsidRPr="00983971" w:rsidRDefault="00F047F6" w:rsidP="00B339F4">
      <w:pPr>
        <w:pStyle w:val="ListParagraph"/>
        <w:numPr>
          <w:ilvl w:val="0"/>
          <w:numId w:val="4"/>
        </w:numPr>
        <w:rPr>
          <w:i/>
        </w:rPr>
      </w:pPr>
      <w:r>
        <w:rPr>
          <w:i/>
        </w:rPr>
        <w:t>Runner</w:t>
      </w:r>
      <w:r w:rsidR="00D679F9" w:rsidRPr="00983971">
        <w:rPr>
          <w:i/>
        </w:rPr>
        <w:t>s are expected to take responsibility for their own safety at all times.  Information on the course, the weather, any specific hazards, and how they can obtain help if necessary will be available at the Race HQ, and will be summarised in a pre-race briefing.</w:t>
      </w:r>
    </w:p>
    <w:p w:rsidR="00D679F9" w:rsidRPr="00983971" w:rsidRDefault="00F047F6" w:rsidP="00B339F4">
      <w:pPr>
        <w:pStyle w:val="ListParagraph"/>
        <w:numPr>
          <w:ilvl w:val="0"/>
          <w:numId w:val="4"/>
        </w:numPr>
        <w:rPr>
          <w:i/>
        </w:rPr>
      </w:pPr>
      <w:r>
        <w:rPr>
          <w:i/>
        </w:rPr>
        <w:t>Runner</w:t>
      </w:r>
      <w:r w:rsidR="00D679F9" w:rsidRPr="00983971">
        <w:rPr>
          <w:i/>
        </w:rPr>
        <w:t>s will be required to come prepared for bad weather</w:t>
      </w:r>
      <w:r w:rsidR="00CD1694" w:rsidRPr="00983971">
        <w:rPr>
          <w:i/>
        </w:rPr>
        <w:t>, and may be asked to carry FRA mandatory minimum kit of full waterproof cover plus hat and gloves</w:t>
      </w:r>
      <w:r w:rsidR="00D679F9" w:rsidRPr="00983971">
        <w:rPr>
          <w:i/>
        </w:rPr>
        <w:t>.  This requirement may be relaxed on the day depending on weather conditions.</w:t>
      </w:r>
    </w:p>
    <w:p w:rsidR="00D679F9" w:rsidRPr="00983971" w:rsidRDefault="00D679F9" w:rsidP="00B339F4">
      <w:pPr>
        <w:pStyle w:val="ListParagraph"/>
        <w:numPr>
          <w:ilvl w:val="0"/>
          <w:numId w:val="4"/>
        </w:numPr>
        <w:rPr>
          <w:i/>
        </w:rPr>
      </w:pPr>
      <w:r w:rsidRPr="00983971">
        <w:rPr>
          <w:i/>
        </w:rPr>
        <w:t xml:space="preserve">All </w:t>
      </w:r>
      <w:r w:rsidR="00F047F6">
        <w:rPr>
          <w:i/>
        </w:rPr>
        <w:t>runner</w:t>
      </w:r>
      <w:r w:rsidRPr="00983971">
        <w:rPr>
          <w:i/>
        </w:rPr>
        <w:t>s will be accounted for at the start and finish of the event, and must f</w:t>
      </w:r>
      <w:r w:rsidR="00344CBE">
        <w:rPr>
          <w:i/>
        </w:rPr>
        <w:t>inally report back to Race HQ.</w:t>
      </w:r>
    </w:p>
    <w:p w:rsidR="00D679F9" w:rsidRPr="00983971" w:rsidRDefault="00D679F9" w:rsidP="00B339F4">
      <w:pPr>
        <w:pStyle w:val="ListParagraph"/>
        <w:numPr>
          <w:ilvl w:val="0"/>
          <w:numId w:val="4"/>
        </w:numPr>
        <w:rPr>
          <w:i/>
        </w:rPr>
      </w:pPr>
      <w:r w:rsidRPr="00983971">
        <w:rPr>
          <w:i/>
        </w:rPr>
        <w:t>Marshals are briefed on their specific duties, which include mitigating the obvious risks as listed in the risk assessments.  Marshals will have the ability to contact Race HQ at any time.</w:t>
      </w:r>
    </w:p>
    <w:p w:rsidR="00D679F9" w:rsidRPr="00983971" w:rsidRDefault="00D679F9" w:rsidP="00B339F4">
      <w:pPr>
        <w:pStyle w:val="ListParagraph"/>
        <w:numPr>
          <w:ilvl w:val="0"/>
          <w:numId w:val="4"/>
        </w:numPr>
        <w:rPr>
          <w:i/>
        </w:rPr>
      </w:pPr>
      <w:r w:rsidRPr="00983971">
        <w:rPr>
          <w:i/>
        </w:rPr>
        <w:t>Race HQ will maintain continuous availability in order to manage any developing situations.</w:t>
      </w:r>
    </w:p>
    <w:p w:rsidR="00D679F9" w:rsidRPr="00983971" w:rsidRDefault="00983971" w:rsidP="00B339F4">
      <w:pPr>
        <w:pStyle w:val="ListParagraph"/>
        <w:numPr>
          <w:ilvl w:val="0"/>
          <w:numId w:val="4"/>
        </w:numPr>
        <w:rPr>
          <w:i/>
        </w:rPr>
      </w:pPr>
      <w:r>
        <w:rPr>
          <w:i/>
        </w:rPr>
        <w:t>Dedicated</w:t>
      </w:r>
      <w:r w:rsidR="00D679F9" w:rsidRPr="00983971">
        <w:rPr>
          <w:i/>
        </w:rPr>
        <w:t xml:space="preserve"> First Aiders will be in support of the event to provide first response assistance.</w:t>
      </w:r>
    </w:p>
    <w:p w:rsidR="00D679F9" w:rsidRPr="00983971" w:rsidRDefault="00D679F9" w:rsidP="00B339F4">
      <w:pPr>
        <w:pStyle w:val="ListParagraph"/>
        <w:numPr>
          <w:ilvl w:val="0"/>
          <w:numId w:val="4"/>
        </w:numPr>
        <w:rPr>
          <w:i/>
        </w:rPr>
      </w:pPr>
      <w:r w:rsidRPr="00983971">
        <w:rPr>
          <w:i/>
        </w:rPr>
        <w:t>Specif</w:t>
      </w:r>
      <w:r w:rsidR="005C62CA" w:rsidRPr="00983971">
        <w:rPr>
          <w:i/>
        </w:rPr>
        <w:t>ic plans have been drawn up for</w:t>
      </w:r>
      <w:r w:rsidRPr="00983971">
        <w:rPr>
          <w:i/>
        </w:rPr>
        <w:t xml:space="preserve"> Medical and Emergency situations.</w:t>
      </w:r>
    </w:p>
    <w:p w:rsidR="00D679F9" w:rsidRPr="00983971" w:rsidRDefault="009E7B90" w:rsidP="00156A69">
      <w:pPr>
        <w:pStyle w:val="Heading2"/>
        <w:rPr>
          <w:i/>
        </w:rPr>
      </w:pPr>
      <w:r w:rsidRPr="00983971">
        <w:rPr>
          <w:i/>
        </w:rPr>
        <w:t xml:space="preserve">6.2 </w:t>
      </w:r>
      <w:r w:rsidR="00D679F9" w:rsidRPr="00983971">
        <w:rPr>
          <w:i/>
        </w:rPr>
        <w:t>Safety of competitors, participants and onlookers</w:t>
      </w:r>
    </w:p>
    <w:p w:rsidR="00D679F9" w:rsidRPr="00983971" w:rsidRDefault="00D679F9" w:rsidP="00D679F9">
      <w:pPr>
        <w:rPr>
          <w:i/>
        </w:rPr>
      </w:pPr>
      <w:r w:rsidRPr="00983971">
        <w:rPr>
          <w:i/>
        </w:rPr>
        <w:t>Significant areas of risk, which have been addressed with risk assessments, are as follows:-</w:t>
      </w:r>
    </w:p>
    <w:p w:rsidR="00D679F9" w:rsidRPr="00983971" w:rsidRDefault="00D679F9" w:rsidP="00B339F4">
      <w:pPr>
        <w:pStyle w:val="ListParagraph"/>
        <w:numPr>
          <w:ilvl w:val="0"/>
          <w:numId w:val="3"/>
        </w:numPr>
        <w:rPr>
          <w:i/>
        </w:rPr>
      </w:pPr>
      <w:r w:rsidRPr="00983971">
        <w:rPr>
          <w:i/>
        </w:rPr>
        <w:t>Risks to runners</w:t>
      </w:r>
    </w:p>
    <w:p w:rsidR="00D679F9" w:rsidRPr="00983971" w:rsidRDefault="00D679F9" w:rsidP="00B339F4">
      <w:pPr>
        <w:pStyle w:val="ListParagraph"/>
        <w:numPr>
          <w:ilvl w:val="0"/>
          <w:numId w:val="3"/>
        </w:numPr>
        <w:rPr>
          <w:i/>
        </w:rPr>
      </w:pPr>
      <w:r w:rsidRPr="00983971">
        <w:rPr>
          <w:i/>
        </w:rPr>
        <w:t>Risks to spectators and members of the public</w:t>
      </w:r>
    </w:p>
    <w:p w:rsidR="00D679F9" w:rsidRPr="00983971" w:rsidRDefault="00D679F9" w:rsidP="00B339F4">
      <w:pPr>
        <w:pStyle w:val="ListParagraph"/>
        <w:numPr>
          <w:ilvl w:val="0"/>
          <w:numId w:val="3"/>
        </w:numPr>
        <w:rPr>
          <w:i/>
        </w:rPr>
      </w:pPr>
      <w:r w:rsidRPr="00983971">
        <w:rPr>
          <w:i/>
        </w:rPr>
        <w:t>Risks to event helpers</w:t>
      </w:r>
    </w:p>
    <w:p w:rsidR="00D679F9" w:rsidRPr="00983971" w:rsidRDefault="00D679F9" w:rsidP="00D679F9">
      <w:pPr>
        <w:rPr>
          <w:i/>
        </w:rPr>
      </w:pPr>
      <w:r w:rsidRPr="00983971">
        <w:rPr>
          <w:i/>
        </w:rPr>
        <w:t>These risk assessments, and the mitigating actions, are detailed in full in the attached Appendices.</w:t>
      </w:r>
    </w:p>
    <w:p w:rsidR="00D679F9" w:rsidRPr="00983971" w:rsidRDefault="00D679F9" w:rsidP="00D679F9">
      <w:pPr>
        <w:rPr>
          <w:i/>
        </w:rPr>
      </w:pPr>
      <w:r w:rsidRPr="00983971">
        <w:rPr>
          <w:i/>
        </w:rPr>
        <w:t xml:space="preserve">A summary of the actions required to mitigate these risks </w:t>
      </w:r>
      <w:r w:rsidR="00426EAE" w:rsidRPr="00983971">
        <w:rPr>
          <w:i/>
        </w:rPr>
        <w:t>is</w:t>
      </w:r>
      <w:r w:rsidRPr="00983971">
        <w:rPr>
          <w:i/>
        </w:rPr>
        <w:t xml:space="preserve"> as follows:-</w:t>
      </w:r>
    </w:p>
    <w:p w:rsidR="00D679F9" w:rsidRPr="00983971" w:rsidRDefault="00D679F9" w:rsidP="00B339F4">
      <w:pPr>
        <w:pStyle w:val="ListParagraph"/>
        <w:numPr>
          <w:ilvl w:val="0"/>
          <w:numId w:val="7"/>
        </w:numPr>
        <w:rPr>
          <w:i/>
        </w:rPr>
      </w:pPr>
      <w:r w:rsidRPr="00983971">
        <w:rPr>
          <w:i/>
        </w:rPr>
        <w:t>Briefing of runners, through information available at the start and via a pre-race briefing, on any particular hazards.</w:t>
      </w:r>
    </w:p>
    <w:p w:rsidR="00D679F9" w:rsidRPr="00983971" w:rsidRDefault="00D679F9" w:rsidP="00B339F4">
      <w:pPr>
        <w:pStyle w:val="ListParagraph"/>
        <w:numPr>
          <w:ilvl w:val="0"/>
          <w:numId w:val="7"/>
        </w:numPr>
        <w:rPr>
          <w:i/>
        </w:rPr>
      </w:pPr>
      <w:r w:rsidRPr="00983971">
        <w:rPr>
          <w:i/>
        </w:rPr>
        <w:lastRenderedPageBreak/>
        <w:t xml:space="preserve">Signage of obstacles and hazards, based on a walk of the course shortly before the event.  The signage will indicate hazards to runners, and also inform </w:t>
      </w:r>
      <w:r w:rsidR="00AC573B" w:rsidRPr="00983971">
        <w:rPr>
          <w:i/>
        </w:rPr>
        <w:t>members of the public</w:t>
      </w:r>
      <w:r w:rsidRPr="00983971">
        <w:rPr>
          <w:i/>
        </w:rPr>
        <w:t xml:space="preserve"> that an event is in progress.</w:t>
      </w:r>
    </w:p>
    <w:p w:rsidR="00D679F9" w:rsidRPr="00983971" w:rsidRDefault="00D679F9" w:rsidP="00B339F4">
      <w:pPr>
        <w:pStyle w:val="ListParagraph"/>
        <w:numPr>
          <w:ilvl w:val="0"/>
          <w:numId w:val="7"/>
        </w:numPr>
        <w:rPr>
          <w:i/>
        </w:rPr>
      </w:pPr>
      <w:r w:rsidRPr="00983971">
        <w:rPr>
          <w:i/>
        </w:rPr>
        <w:t>Briefing of marshals to indicate hazards to runners</w:t>
      </w:r>
      <w:r w:rsidR="00983971">
        <w:rPr>
          <w:i/>
        </w:rPr>
        <w:t>.</w:t>
      </w:r>
    </w:p>
    <w:p w:rsidR="00D679F9" w:rsidRPr="00983971" w:rsidRDefault="00D679F9" w:rsidP="00B339F4">
      <w:pPr>
        <w:pStyle w:val="ListParagraph"/>
        <w:numPr>
          <w:ilvl w:val="0"/>
          <w:numId w:val="7"/>
        </w:numPr>
        <w:rPr>
          <w:i/>
        </w:rPr>
      </w:pPr>
      <w:r w:rsidRPr="00983971">
        <w:rPr>
          <w:i/>
        </w:rPr>
        <w:t>Reviewing the weather forecast before the event and updating the pre-race briefing and marshal briefing if necessary.</w:t>
      </w:r>
    </w:p>
    <w:p w:rsidR="00D679F9" w:rsidRPr="00983971" w:rsidRDefault="00D679F9" w:rsidP="00B339F4">
      <w:pPr>
        <w:pStyle w:val="ListParagraph"/>
        <w:numPr>
          <w:ilvl w:val="0"/>
          <w:numId w:val="7"/>
        </w:numPr>
        <w:rPr>
          <w:i/>
        </w:rPr>
      </w:pPr>
      <w:r w:rsidRPr="00983971">
        <w:rPr>
          <w:i/>
        </w:rPr>
        <w:t>Performing a ‘safety walk-around’ of the race HQ area before registration opens.</w:t>
      </w:r>
    </w:p>
    <w:p w:rsidR="00D679F9" w:rsidRPr="00983971" w:rsidRDefault="009E7B90" w:rsidP="00156A69">
      <w:pPr>
        <w:pStyle w:val="Heading2"/>
        <w:rPr>
          <w:i/>
        </w:rPr>
      </w:pPr>
      <w:r w:rsidRPr="00983971">
        <w:rPr>
          <w:i/>
        </w:rPr>
        <w:t xml:space="preserve">6.3 </w:t>
      </w:r>
      <w:r w:rsidR="00D679F9" w:rsidRPr="00983971">
        <w:rPr>
          <w:i/>
        </w:rPr>
        <w:t>Traffic Plan</w:t>
      </w:r>
    </w:p>
    <w:p w:rsidR="00983971" w:rsidRDefault="00983971" w:rsidP="009B5556">
      <w:pPr>
        <w:rPr>
          <w:i/>
        </w:rPr>
      </w:pPr>
      <w:r>
        <w:rPr>
          <w:i/>
        </w:rPr>
        <w:t>If the race uses public roads, the plan should note:-</w:t>
      </w:r>
    </w:p>
    <w:p w:rsidR="00FF29F3" w:rsidRDefault="00983971" w:rsidP="00983971">
      <w:pPr>
        <w:pStyle w:val="ListParagraph"/>
        <w:numPr>
          <w:ilvl w:val="0"/>
          <w:numId w:val="24"/>
        </w:numPr>
        <w:rPr>
          <w:i/>
        </w:rPr>
      </w:pPr>
      <w:r>
        <w:rPr>
          <w:i/>
        </w:rPr>
        <w:t>The roads to be used (including getting to/from race start and finish)</w:t>
      </w:r>
    </w:p>
    <w:p w:rsidR="00983971" w:rsidRDefault="00983971" w:rsidP="00983971">
      <w:pPr>
        <w:pStyle w:val="ListParagraph"/>
        <w:numPr>
          <w:ilvl w:val="0"/>
          <w:numId w:val="24"/>
        </w:numPr>
        <w:rPr>
          <w:i/>
        </w:rPr>
      </w:pPr>
      <w:r>
        <w:rPr>
          <w:i/>
        </w:rPr>
        <w:t>Hazardous areas, for example a busy road crossing point.  Perhaps if bad it should be marshalled.</w:t>
      </w:r>
    </w:p>
    <w:p w:rsidR="008E4ADF" w:rsidRPr="00983971" w:rsidRDefault="008E4ADF" w:rsidP="00983971">
      <w:pPr>
        <w:pStyle w:val="ListParagraph"/>
        <w:numPr>
          <w:ilvl w:val="0"/>
          <w:numId w:val="24"/>
        </w:numPr>
        <w:rPr>
          <w:i/>
        </w:rPr>
      </w:pPr>
      <w:r>
        <w:rPr>
          <w:i/>
        </w:rPr>
        <w:t>The impact of the event on local traffic and parking availability.</w:t>
      </w:r>
    </w:p>
    <w:p w:rsidR="00D679F9" w:rsidRPr="00983971" w:rsidRDefault="009E7B90" w:rsidP="00426EAE">
      <w:pPr>
        <w:pStyle w:val="Heading2"/>
        <w:rPr>
          <w:i/>
        </w:rPr>
      </w:pPr>
      <w:r w:rsidRPr="00983971">
        <w:rPr>
          <w:i/>
        </w:rPr>
        <w:t xml:space="preserve">6.4 </w:t>
      </w:r>
      <w:r w:rsidR="00D679F9" w:rsidRPr="00983971">
        <w:rPr>
          <w:i/>
        </w:rPr>
        <w:t>Medical Plan</w:t>
      </w:r>
    </w:p>
    <w:p w:rsidR="00D679F9" w:rsidRPr="00983971" w:rsidRDefault="00D679F9" w:rsidP="00D679F9">
      <w:pPr>
        <w:rPr>
          <w:i/>
        </w:rPr>
      </w:pPr>
      <w:r w:rsidRPr="00983971">
        <w:rPr>
          <w:i/>
        </w:rPr>
        <w:t>First Aid provision will be as follows:-</w:t>
      </w:r>
    </w:p>
    <w:p w:rsidR="008E4ADF" w:rsidRDefault="008E4ADF" w:rsidP="008E4ADF">
      <w:pPr>
        <w:pStyle w:val="ListParagraph"/>
        <w:numPr>
          <w:ilvl w:val="0"/>
          <w:numId w:val="10"/>
        </w:numPr>
        <w:rPr>
          <w:i/>
        </w:rPr>
      </w:pPr>
      <w:r>
        <w:rPr>
          <w:i/>
        </w:rPr>
        <w:t>Note the positions of the First Aid team, how many people will be there, any equipment they will have.</w:t>
      </w:r>
    </w:p>
    <w:p w:rsidR="008E4ADF" w:rsidRPr="008E4ADF" w:rsidRDefault="008E4ADF" w:rsidP="008E4ADF">
      <w:pPr>
        <w:pStyle w:val="ListParagraph"/>
        <w:numPr>
          <w:ilvl w:val="0"/>
          <w:numId w:val="10"/>
        </w:numPr>
        <w:rPr>
          <w:i/>
        </w:rPr>
      </w:pPr>
      <w:r w:rsidRPr="008E4ADF">
        <w:rPr>
          <w:i/>
        </w:rPr>
        <w:t xml:space="preserve">If a </w:t>
      </w:r>
      <w:r w:rsidR="00207701">
        <w:rPr>
          <w:i/>
        </w:rPr>
        <w:t>marshal</w:t>
      </w:r>
      <w:r w:rsidRPr="008E4ADF">
        <w:rPr>
          <w:i/>
        </w:rPr>
        <w:t xml:space="preserve"> becomes aware of an immobile casualty they should call Race HQ, who will contact the First Aid team, and ask the nearest </w:t>
      </w:r>
      <w:r w:rsidR="00207701">
        <w:rPr>
          <w:i/>
        </w:rPr>
        <w:t>marshal</w:t>
      </w:r>
      <w:r w:rsidRPr="008E4ADF">
        <w:rPr>
          <w:i/>
        </w:rPr>
        <w:t>s to take action.</w:t>
      </w:r>
    </w:p>
    <w:p w:rsidR="00D679F9" w:rsidRPr="00983971" w:rsidRDefault="00D679F9" w:rsidP="00D679F9">
      <w:pPr>
        <w:rPr>
          <w:i/>
        </w:rPr>
      </w:pPr>
      <w:r w:rsidRPr="00983971">
        <w:rPr>
          <w:i/>
        </w:rPr>
        <w:t>The First Aid team can call on additional support as required, for example:-</w:t>
      </w:r>
    </w:p>
    <w:p w:rsidR="00D679F9" w:rsidRPr="00983971" w:rsidRDefault="00D679F9" w:rsidP="00B339F4">
      <w:pPr>
        <w:pStyle w:val="ListParagraph"/>
        <w:numPr>
          <w:ilvl w:val="0"/>
          <w:numId w:val="6"/>
        </w:numPr>
        <w:rPr>
          <w:i/>
        </w:rPr>
      </w:pPr>
      <w:r w:rsidRPr="00983971">
        <w:rPr>
          <w:i/>
        </w:rPr>
        <w:t>The normal 999 Ambulance service, if an incident warrants it.</w:t>
      </w:r>
    </w:p>
    <w:p w:rsidR="00D679F9" w:rsidRPr="00983971" w:rsidRDefault="008E4ADF" w:rsidP="00B339F4">
      <w:pPr>
        <w:pStyle w:val="ListParagraph"/>
        <w:numPr>
          <w:ilvl w:val="0"/>
          <w:numId w:val="6"/>
        </w:numPr>
        <w:rPr>
          <w:i/>
        </w:rPr>
      </w:pPr>
      <w:r>
        <w:rPr>
          <w:i/>
        </w:rPr>
        <w:t>The local</w:t>
      </w:r>
      <w:r w:rsidR="00D679F9" w:rsidRPr="00983971">
        <w:rPr>
          <w:i/>
        </w:rPr>
        <w:t xml:space="preserve"> Mountain Rescue </w:t>
      </w:r>
      <w:r w:rsidR="00B668EC">
        <w:rPr>
          <w:i/>
        </w:rPr>
        <w:t xml:space="preserve">may </w:t>
      </w:r>
      <w:r w:rsidR="00EC5CDC" w:rsidRPr="00983971">
        <w:rPr>
          <w:i/>
        </w:rPr>
        <w:t>have been</w:t>
      </w:r>
      <w:r w:rsidR="00D679F9" w:rsidRPr="00983971">
        <w:rPr>
          <w:i/>
        </w:rPr>
        <w:t xml:space="preserve"> given full details of the event in case their services are called upon.</w:t>
      </w:r>
    </w:p>
    <w:p w:rsidR="00D679F9" w:rsidRPr="00983971" w:rsidRDefault="00D679F9" w:rsidP="00B339F4">
      <w:pPr>
        <w:pStyle w:val="ListParagraph"/>
        <w:numPr>
          <w:ilvl w:val="0"/>
          <w:numId w:val="6"/>
        </w:numPr>
        <w:rPr>
          <w:i/>
        </w:rPr>
      </w:pPr>
      <w:r w:rsidRPr="00983971">
        <w:rPr>
          <w:i/>
        </w:rPr>
        <w:t>Race HQ for assistance for example with getting to a casualty, or with assisting a casualty back to their vehicle.</w:t>
      </w:r>
    </w:p>
    <w:p w:rsidR="00D679F9" w:rsidRDefault="009E7B90" w:rsidP="00156A69">
      <w:pPr>
        <w:pStyle w:val="Heading2"/>
        <w:rPr>
          <w:i/>
        </w:rPr>
      </w:pPr>
      <w:r w:rsidRPr="00983971">
        <w:rPr>
          <w:i/>
        </w:rPr>
        <w:t xml:space="preserve">6.5 </w:t>
      </w:r>
      <w:r w:rsidR="00D679F9" w:rsidRPr="00983971">
        <w:rPr>
          <w:i/>
        </w:rPr>
        <w:t>Communications Plan</w:t>
      </w:r>
    </w:p>
    <w:p w:rsidR="008E4ADF" w:rsidRPr="00983971" w:rsidRDefault="008E4ADF" w:rsidP="008E4ADF">
      <w:pPr>
        <w:rPr>
          <w:i/>
        </w:rPr>
      </w:pPr>
      <w:r>
        <w:rPr>
          <w:i/>
        </w:rPr>
        <w:t xml:space="preserve">Detail here how race helpers will keep in touch with the RO. </w:t>
      </w:r>
      <w:r w:rsidRPr="00983971">
        <w:rPr>
          <w:i/>
        </w:rPr>
        <w:t>Communications are required between at least the following locations:-</w:t>
      </w:r>
    </w:p>
    <w:p w:rsidR="008E4ADF" w:rsidRPr="00983971" w:rsidRDefault="008E4ADF" w:rsidP="008E4ADF">
      <w:pPr>
        <w:pStyle w:val="ListParagraph"/>
        <w:numPr>
          <w:ilvl w:val="0"/>
          <w:numId w:val="9"/>
        </w:numPr>
        <w:rPr>
          <w:i/>
        </w:rPr>
      </w:pPr>
      <w:r w:rsidRPr="00983971">
        <w:rPr>
          <w:i/>
        </w:rPr>
        <w:t>Race HQ</w:t>
      </w:r>
    </w:p>
    <w:p w:rsidR="008E4ADF" w:rsidRPr="00983971" w:rsidRDefault="008E4ADF" w:rsidP="008E4ADF">
      <w:pPr>
        <w:pStyle w:val="ListParagraph"/>
        <w:numPr>
          <w:ilvl w:val="0"/>
          <w:numId w:val="9"/>
        </w:numPr>
        <w:rPr>
          <w:i/>
        </w:rPr>
      </w:pPr>
      <w:r>
        <w:rPr>
          <w:i/>
        </w:rPr>
        <w:t>First Aiders</w:t>
      </w:r>
    </w:p>
    <w:p w:rsidR="008E4ADF" w:rsidRPr="00983971" w:rsidRDefault="008E4ADF" w:rsidP="008E4ADF">
      <w:pPr>
        <w:pStyle w:val="ListParagraph"/>
        <w:numPr>
          <w:ilvl w:val="0"/>
          <w:numId w:val="9"/>
        </w:numPr>
        <w:rPr>
          <w:i/>
        </w:rPr>
      </w:pPr>
      <w:r w:rsidRPr="00983971">
        <w:rPr>
          <w:i/>
        </w:rPr>
        <w:t>The finish officials</w:t>
      </w:r>
    </w:p>
    <w:p w:rsidR="008E4ADF" w:rsidRPr="00983971" w:rsidRDefault="008E4ADF" w:rsidP="008E4ADF">
      <w:pPr>
        <w:pStyle w:val="ListParagraph"/>
        <w:numPr>
          <w:ilvl w:val="0"/>
          <w:numId w:val="9"/>
        </w:numPr>
        <w:rPr>
          <w:i/>
        </w:rPr>
      </w:pPr>
      <w:r w:rsidRPr="00983971">
        <w:rPr>
          <w:i/>
        </w:rPr>
        <w:t>Key marshal points along the course.</w:t>
      </w:r>
    </w:p>
    <w:p w:rsidR="00D679F9" w:rsidRPr="00983971" w:rsidRDefault="008E4ADF" w:rsidP="00D679F9">
      <w:pPr>
        <w:rPr>
          <w:i/>
        </w:rPr>
      </w:pPr>
      <w:r>
        <w:rPr>
          <w:i/>
        </w:rPr>
        <w:t>If r</w:t>
      </w:r>
      <w:r w:rsidR="00D679F9" w:rsidRPr="00983971">
        <w:rPr>
          <w:i/>
        </w:rPr>
        <w:t>adios will be available</w:t>
      </w:r>
      <w:r>
        <w:rPr>
          <w:i/>
        </w:rPr>
        <w:t>, list who will have them and distribute the radio instructions.  Radios</w:t>
      </w:r>
      <w:r w:rsidR="00D679F9" w:rsidRPr="00983971">
        <w:rPr>
          <w:i/>
        </w:rPr>
        <w:t xml:space="preserve"> are known to be unreliable for certain marshal positions</w:t>
      </w:r>
      <w:r>
        <w:rPr>
          <w:i/>
        </w:rPr>
        <w:t>, and a preliminary</w:t>
      </w:r>
      <w:r w:rsidR="00D679F9" w:rsidRPr="00983971">
        <w:rPr>
          <w:i/>
        </w:rPr>
        <w:t xml:space="preserve"> survey</w:t>
      </w:r>
      <w:r>
        <w:rPr>
          <w:i/>
        </w:rPr>
        <w:t xml:space="preserve"> may be advisable to</w:t>
      </w:r>
      <w:r w:rsidR="00D679F9" w:rsidRPr="00983971">
        <w:rPr>
          <w:i/>
        </w:rPr>
        <w:t xml:space="preserve"> ascertain which marshal points can establish reliable radio contact, in order to issue radios specifically to them.</w:t>
      </w:r>
      <w:r>
        <w:rPr>
          <w:i/>
        </w:rPr>
        <w:t xml:space="preserve">  Sometimes certain marshal points can communicate widely and can be used to relay message.</w:t>
      </w:r>
    </w:p>
    <w:p w:rsidR="008E4ADF" w:rsidRDefault="008E4ADF" w:rsidP="00D679F9">
      <w:pPr>
        <w:rPr>
          <w:i/>
        </w:rPr>
      </w:pPr>
      <w:r>
        <w:rPr>
          <w:i/>
        </w:rPr>
        <w:t>In some areas mobile phone signals work over much of the course and can be used to supplement or replace radios.</w:t>
      </w:r>
    </w:p>
    <w:p w:rsidR="008E4ADF" w:rsidRDefault="008E4ADF" w:rsidP="00D679F9">
      <w:pPr>
        <w:rPr>
          <w:i/>
        </w:rPr>
      </w:pPr>
      <w:r>
        <w:rPr>
          <w:i/>
        </w:rPr>
        <w:t>Prepare separate lists which can be given out at briefings:-</w:t>
      </w:r>
    </w:p>
    <w:p w:rsidR="008E4ADF" w:rsidRDefault="008E4ADF" w:rsidP="008E4ADF">
      <w:pPr>
        <w:pStyle w:val="ListParagraph"/>
        <w:numPr>
          <w:ilvl w:val="0"/>
          <w:numId w:val="25"/>
        </w:numPr>
        <w:rPr>
          <w:i/>
        </w:rPr>
      </w:pPr>
      <w:r>
        <w:rPr>
          <w:i/>
        </w:rPr>
        <w:t>Who has radios</w:t>
      </w:r>
    </w:p>
    <w:p w:rsidR="008E4ADF" w:rsidRPr="008E4ADF" w:rsidRDefault="008E4ADF" w:rsidP="008E4ADF">
      <w:pPr>
        <w:pStyle w:val="ListParagraph"/>
        <w:numPr>
          <w:ilvl w:val="0"/>
          <w:numId w:val="25"/>
        </w:numPr>
        <w:rPr>
          <w:i/>
        </w:rPr>
      </w:pPr>
      <w:r>
        <w:rPr>
          <w:i/>
        </w:rPr>
        <w:t>Mobile phone numbers of key helpers (ideally all helpers).</w:t>
      </w:r>
    </w:p>
    <w:p w:rsidR="00D679F9" w:rsidRPr="00983971" w:rsidRDefault="009E7B90" w:rsidP="00156A69">
      <w:pPr>
        <w:pStyle w:val="Heading2"/>
        <w:rPr>
          <w:i/>
        </w:rPr>
      </w:pPr>
      <w:r w:rsidRPr="00983971">
        <w:rPr>
          <w:i/>
        </w:rPr>
        <w:t xml:space="preserve">6.6 </w:t>
      </w:r>
      <w:r w:rsidR="00D679F9" w:rsidRPr="00983971">
        <w:rPr>
          <w:i/>
        </w:rPr>
        <w:t>Emergency Plan</w:t>
      </w:r>
    </w:p>
    <w:p w:rsidR="00D679F9" w:rsidRPr="00983971" w:rsidRDefault="00D679F9" w:rsidP="00D679F9">
      <w:pPr>
        <w:rPr>
          <w:i/>
        </w:rPr>
      </w:pPr>
      <w:r w:rsidRPr="00983971">
        <w:rPr>
          <w:i/>
        </w:rPr>
        <w:t>In the event of an emergency which involves risk to life or serious disruption of the race, the major priority must be personal safety.</w:t>
      </w:r>
    </w:p>
    <w:p w:rsidR="00D679F9" w:rsidRPr="00983971" w:rsidRDefault="008E4ADF" w:rsidP="00D679F9">
      <w:pPr>
        <w:rPr>
          <w:i/>
        </w:rPr>
      </w:pPr>
      <w:r>
        <w:rPr>
          <w:i/>
        </w:rPr>
        <w:t>List e</w:t>
      </w:r>
      <w:r w:rsidR="00D679F9" w:rsidRPr="00983971">
        <w:rPr>
          <w:i/>
        </w:rPr>
        <w:t>me</w:t>
      </w:r>
      <w:r>
        <w:rPr>
          <w:i/>
        </w:rPr>
        <w:t>rgency assistance points, for example road crossings (for vehicle access)</w:t>
      </w:r>
      <w:r w:rsidR="00FF2D7E">
        <w:rPr>
          <w:i/>
        </w:rPr>
        <w:t>, safe footpath areas where a MR team could gain access.</w:t>
      </w:r>
    </w:p>
    <w:p w:rsidR="00D679F9" w:rsidRPr="00983971" w:rsidRDefault="00D679F9" w:rsidP="00D679F9">
      <w:pPr>
        <w:rPr>
          <w:i/>
        </w:rPr>
      </w:pPr>
      <w:r w:rsidRPr="00983971">
        <w:rPr>
          <w:i/>
        </w:rPr>
        <w:lastRenderedPageBreak/>
        <w:t>All run</w:t>
      </w:r>
      <w:r w:rsidR="00FF2D7E">
        <w:rPr>
          <w:i/>
        </w:rPr>
        <w:t xml:space="preserve">ners, </w:t>
      </w:r>
      <w:r w:rsidR="00207701">
        <w:rPr>
          <w:i/>
        </w:rPr>
        <w:t>marshal</w:t>
      </w:r>
      <w:r w:rsidR="00FF2D7E">
        <w:rPr>
          <w:i/>
        </w:rPr>
        <w:t>s and h</w:t>
      </w:r>
      <w:r w:rsidRPr="00983971">
        <w:rPr>
          <w:i/>
        </w:rPr>
        <w:t>elpers will be informed of the phone number for Race HQ, and the R</w:t>
      </w:r>
      <w:r w:rsidR="00FF2D7E">
        <w:rPr>
          <w:i/>
        </w:rPr>
        <w:t>O</w:t>
      </w:r>
      <w:r w:rsidRPr="00983971">
        <w:rPr>
          <w:i/>
        </w:rPr>
        <w:t xml:space="preserve"> or nominee will manage any incidents as they are reported. </w:t>
      </w:r>
      <w:r w:rsidR="00FF2D7E">
        <w:rPr>
          <w:i/>
        </w:rPr>
        <w:t xml:space="preserve"> Examples might be a runner in distress needing assistance, runner missing etc</w:t>
      </w:r>
      <w:proofErr w:type="gramStart"/>
      <w:r w:rsidR="00FF2D7E">
        <w:rPr>
          <w:i/>
        </w:rPr>
        <w:t>.</w:t>
      </w:r>
      <w:r w:rsidRPr="00983971">
        <w:rPr>
          <w:i/>
        </w:rPr>
        <w:t>.</w:t>
      </w:r>
      <w:proofErr w:type="gramEnd"/>
    </w:p>
    <w:p w:rsidR="006243C3" w:rsidRPr="00983971" w:rsidRDefault="00D679F9" w:rsidP="006243C3">
      <w:pPr>
        <w:rPr>
          <w:i/>
        </w:rPr>
      </w:pPr>
      <w:r w:rsidRPr="00983971">
        <w:rPr>
          <w:i/>
        </w:rPr>
        <w:t xml:space="preserve">On receipt of a report of an emergency </w:t>
      </w:r>
      <w:r w:rsidR="00FF2D7E">
        <w:rPr>
          <w:i/>
        </w:rPr>
        <w:t>RO will manage the situation</w:t>
      </w:r>
      <w:r w:rsidR="00426EAE" w:rsidRPr="00983971">
        <w:rPr>
          <w:i/>
        </w:rPr>
        <w:t>.</w:t>
      </w:r>
    </w:p>
    <w:p w:rsidR="00D72A8E" w:rsidRDefault="00B1213E" w:rsidP="003C0569">
      <w:pPr>
        <w:pStyle w:val="Heading1"/>
      </w:pPr>
      <w:bookmarkStart w:id="7" w:name="_Toc125712383"/>
      <w:r w:rsidRPr="00B1213E">
        <w:t>Course Map</w:t>
      </w:r>
      <w:r w:rsidR="00FF2D7E">
        <w:t>s</w:t>
      </w:r>
      <w:bookmarkEnd w:id="7"/>
    </w:p>
    <w:p w:rsidR="008A0E81" w:rsidRPr="00AA0BA7" w:rsidRDefault="008A0E81" w:rsidP="008A0E81">
      <w:pPr>
        <w:rPr>
          <w:i/>
        </w:rPr>
      </w:pPr>
      <w:r w:rsidRPr="00AA0BA7">
        <w:rPr>
          <w:i/>
        </w:rPr>
        <w:t xml:space="preserve">Include maps showing race start, finish, registration and race HQ, with race checkpoints and other information such as likely route, out-of-bound areas, </w:t>
      </w:r>
      <w:proofErr w:type="gramStart"/>
      <w:r w:rsidRPr="00AA0BA7">
        <w:rPr>
          <w:i/>
        </w:rPr>
        <w:t>particular</w:t>
      </w:r>
      <w:proofErr w:type="gramEnd"/>
      <w:r w:rsidRPr="00AA0BA7">
        <w:rPr>
          <w:i/>
        </w:rPr>
        <w:t xml:space="preserve"> hazards.</w:t>
      </w:r>
    </w:p>
    <w:p w:rsidR="00D72A8E" w:rsidRDefault="00D72A8E" w:rsidP="00D72A8E">
      <w:pPr>
        <w:pStyle w:val="Heading1"/>
      </w:pPr>
      <w:bookmarkStart w:id="8" w:name="_Toc125712384"/>
      <w:r w:rsidRPr="00422F34">
        <w:t>Marshal Briefing</w:t>
      </w:r>
      <w:bookmarkEnd w:id="8"/>
    </w:p>
    <w:p w:rsidR="00FF2D7E" w:rsidRPr="00FF2D7E" w:rsidRDefault="00FF2D7E" w:rsidP="00FF2D7E">
      <w:pPr>
        <w:rPr>
          <w:i/>
        </w:rPr>
      </w:pPr>
      <w:r>
        <w:rPr>
          <w:i/>
        </w:rPr>
        <w:t xml:space="preserve">(Can be made a separate sheet and sent/handed out to </w:t>
      </w:r>
      <w:r w:rsidR="00207701">
        <w:rPr>
          <w:i/>
        </w:rPr>
        <w:t>marshals</w:t>
      </w:r>
      <w:r>
        <w:rPr>
          <w:i/>
        </w:rPr>
        <w:t>).</w:t>
      </w:r>
    </w:p>
    <w:p w:rsidR="00D72A8E" w:rsidRPr="001B179B" w:rsidRDefault="00D72A8E" w:rsidP="00D72A8E">
      <w:pPr>
        <w:jc w:val="center"/>
        <w:rPr>
          <w:sz w:val="40"/>
        </w:rPr>
      </w:pPr>
      <w:r w:rsidRPr="001B179B">
        <w:rPr>
          <w:sz w:val="40"/>
        </w:rPr>
        <w:t>THANK YOU VERY MUCH FOR HELPING!!</w:t>
      </w:r>
    </w:p>
    <w:p w:rsidR="00D72A8E" w:rsidRPr="00690AD2" w:rsidRDefault="00D72A8E" w:rsidP="00D72A8E">
      <w:pPr>
        <w:jc w:val="center"/>
        <w:rPr>
          <w:b/>
          <w:sz w:val="28"/>
        </w:rPr>
      </w:pPr>
      <w:r w:rsidRPr="00690AD2">
        <w:rPr>
          <w:b/>
          <w:sz w:val="28"/>
        </w:rPr>
        <w:t>OVERALL PROGRAMME</w:t>
      </w:r>
    </w:p>
    <w:p w:rsidR="00D72A8E" w:rsidRPr="00FF2D7E" w:rsidRDefault="00D72A8E" w:rsidP="00D72A8E">
      <w:pPr>
        <w:rPr>
          <w:i/>
          <w:sz w:val="24"/>
          <w:szCs w:val="26"/>
        </w:rPr>
      </w:pPr>
      <w:r w:rsidRPr="00FF2D7E">
        <w:rPr>
          <w:i/>
          <w:sz w:val="24"/>
          <w:szCs w:val="26"/>
        </w:rPr>
        <w:t xml:space="preserve">Race HQ registration will be </w:t>
      </w:r>
      <w:r w:rsidR="00FF2D7E">
        <w:rPr>
          <w:i/>
          <w:sz w:val="24"/>
          <w:szCs w:val="26"/>
        </w:rPr>
        <w:t>….</w:t>
      </w:r>
      <w:r w:rsidRPr="00FF2D7E">
        <w:rPr>
          <w:i/>
          <w:sz w:val="24"/>
          <w:szCs w:val="26"/>
        </w:rPr>
        <w:t>.</w:t>
      </w:r>
    </w:p>
    <w:p w:rsidR="00D72A8E" w:rsidRPr="00FF2D7E" w:rsidRDefault="00D72A8E" w:rsidP="00B339F4">
      <w:pPr>
        <w:pStyle w:val="ListParagraph"/>
        <w:numPr>
          <w:ilvl w:val="0"/>
          <w:numId w:val="2"/>
        </w:numPr>
        <w:rPr>
          <w:i/>
          <w:sz w:val="24"/>
          <w:szCs w:val="26"/>
        </w:rPr>
      </w:pPr>
      <w:r w:rsidRPr="00FF2D7E">
        <w:rPr>
          <w:i/>
          <w:sz w:val="24"/>
          <w:szCs w:val="26"/>
        </w:rPr>
        <w:t>Registration</w:t>
      </w:r>
      <w:r w:rsidRPr="00FF2D7E">
        <w:rPr>
          <w:i/>
          <w:sz w:val="24"/>
          <w:szCs w:val="26"/>
        </w:rPr>
        <w:tab/>
      </w:r>
      <w:r w:rsidRPr="00FF2D7E">
        <w:rPr>
          <w:i/>
          <w:sz w:val="24"/>
          <w:szCs w:val="26"/>
        </w:rPr>
        <w:tab/>
      </w:r>
      <w:r w:rsidRPr="00FF2D7E">
        <w:rPr>
          <w:i/>
          <w:sz w:val="24"/>
          <w:szCs w:val="26"/>
        </w:rPr>
        <w:tab/>
      </w:r>
      <w:r w:rsidRPr="00FF2D7E">
        <w:rPr>
          <w:i/>
          <w:sz w:val="24"/>
          <w:szCs w:val="26"/>
        </w:rPr>
        <w:tab/>
      </w:r>
      <w:r w:rsidRPr="00FF2D7E">
        <w:rPr>
          <w:i/>
          <w:sz w:val="24"/>
          <w:szCs w:val="26"/>
        </w:rPr>
        <w:tab/>
      </w:r>
      <w:r w:rsidRPr="00FF2D7E">
        <w:rPr>
          <w:i/>
          <w:sz w:val="24"/>
          <w:szCs w:val="26"/>
        </w:rPr>
        <w:tab/>
        <w:t xml:space="preserve">From </w:t>
      </w:r>
      <w:r w:rsidR="0003400A" w:rsidRPr="00FF2D7E">
        <w:rPr>
          <w:i/>
          <w:sz w:val="24"/>
          <w:szCs w:val="26"/>
        </w:rPr>
        <w:t>10:00</w:t>
      </w:r>
    </w:p>
    <w:p w:rsidR="00D72A8E" w:rsidRPr="00FF2D7E" w:rsidRDefault="00D72A8E" w:rsidP="00B339F4">
      <w:pPr>
        <w:pStyle w:val="ListParagraph"/>
        <w:numPr>
          <w:ilvl w:val="0"/>
          <w:numId w:val="2"/>
        </w:numPr>
        <w:rPr>
          <w:i/>
          <w:sz w:val="24"/>
          <w:szCs w:val="26"/>
        </w:rPr>
      </w:pPr>
      <w:r w:rsidRPr="00FF2D7E">
        <w:rPr>
          <w:i/>
          <w:sz w:val="24"/>
          <w:szCs w:val="26"/>
        </w:rPr>
        <w:t>Marshal briefing</w:t>
      </w:r>
      <w:r w:rsidRPr="00FF2D7E">
        <w:rPr>
          <w:i/>
          <w:sz w:val="24"/>
          <w:szCs w:val="26"/>
        </w:rPr>
        <w:tab/>
      </w:r>
      <w:r w:rsidRPr="00FF2D7E">
        <w:rPr>
          <w:i/>
          <w:sz w:val="24"/>
          <w:szCs w:val="26"/>
        </w:rPr>
        <w:tab/>
      </w:r>
      <w:r w:rsidRPr="00FF2D7E">
        <w:rPr>
          <w:i/>
          <w:sz w:val="24"/>
          <w:szCs w:val="26"/>
        </w:rPr>
        <w:tab/>
      </w:r>
      <w:r w:rsidRPr="00FF2D7E">
        <w:rPr>
          <w:i/>
          <w:sz w:val="24"/>
          <w:szCs w:val="26"/>
        </w:rPr>
        <w:tab/>
      </w:r>
      <w:r w:rsidRPr="00FF2D7E">
        <w:rPr>
          <w:i/>
          <w:sz w:val="24"/>
          <w:szCs w:val="26"/>
        </w:rPr>
        <w:tab/>
        <w:t>10:00</w:t>
      </w:r>
    </w:p>
    <w:p w:rsidR="00D72A8E" w:rsidRPr="00FF2D7E" w:rsidRDefault="00D72A8E" w:rsidP="00B339F4">
      <w:pPr>
        <w:pStyle w:val="ListParagraph"/>
        <w:numPr>
          <w:ilvl w:val="0"/>
          <w:numId w:val="2"/>
        </w:numPr>
        <w:rPr>
          <w:i/>
          <w:sz w:val="24"/>
          <w:szCs w:val="26"/>
        </w:rPr>
      </w:pPr>
      <w:r w:rsidRPr="00FF2D7E">
        <w:rPr>
          <w:i/>
          <w:sz w:val="24"/>
          <w:szCs w:val="26"/>
        </w:rPr>
        <w:t>Start of race 1</w:t>
      </w:r>
      <w:r w:rsidRPr="00FF2D7E">
        <w:rPr>
          <w:i/>
          <w:sz w:val="24"/>
          <w:szCs w:val="26"/>
        </w:rPr>
        <w:tab/>
      </w:r>
      <w:r w:rsidRPr="00FF2D7E">
        <w:rPr>
          <w:i/>
          <w:sz w:val="24"/>
          <w:szCs w:val="26"/>
        </w:rPr>
        <w:tab/>
      </w:r>
      <w:r w:rsidRPr="00FF2D7E">
        <w:rPr>
          <w:i/>
          <w:sz w:val="24"/>
          <w:szCs w:val="26"/>
        </w:rPr>
        <w:tab/>
      </w:r>
      <w:r w:rsidRPr="00FF2D7E">
        <w:rPr>
          <w:i/>
          <w:sz w:val="24"/>
          <w:szCs w:val="26"/>
        </w:rPr>
        <w:tab/>
      </w:r>
      <w:r w:rsidRPr="00FF2D7E">
        <w:rPr>
          <w:i/>
          <w:sz w:val="24"/>
          <w:szCs w:val="26"/>
        </w:rPr>
        <w:tab/>
      </w:r>
      <w:r w:rsidRPr="00FF2D7E">
        <w:rPr>
          <w:i/>
          <w:sz w:val="24"/>
          <w:szCs w:val="26"/>
        </w:rPr>
        <w:tab/>
        <w:t>12:00</w:t>
      </w:r>
    </w:p>
    <w:p w:rsidR="00D72A8E" w:rsidRPr="00FF2D7E" w:rsidRDefault="00D72A8E" w:rsidP="00B339F4">
      <w:pPr>
        <w:pStyle w:val="ListParagraph"/>
        <w:numPr>
          <w:ilvl w:val="0"/>
          <w:numId w:val="2"/>
        </w:numPr>
        <w:rPr>
          <w:i/>
          <w:sz w:val="24"/>
          <w:szCs w:val="26"/>
        </w:rPr>
      </w:pPr>
      <w:r w:rsidRPr="00FF2D7E">
        <w:rPr>
          <w:i/>
          <w:sz w:val="24"/>
          <w:szCs w:val="26"/>
        </w:rPr>
        <w:t>Prize giving</w:t>
      </w:r>
      <w:r w:rsidRPr="00FF2D7E">
        <w:rPr>
          <w:i/>
          <w:sz w:val="24"/>
          <w:szCs w:val="26"/>
        </w:rPr>
        <w:tab/>
      </w:r>
      <w:r w:rsidRPr="00FF2D7E">
        <w:rPr>
          <w:i/>
          <w:sz w:val="24"/>
          <w:szCs w:val="26"/>
        </w:rPr>
        <w:tab/>
      </w:r>
      <w:r w:rsidRPr="00FF2D7E">
        <w:rPr>
          <w:i/>
          <w:sz w:val="24"/>
          <w:szCs w:val="26"/>
        </w:rPr>
        <w:tab/>
      </w:r>
      <w:r w:rsidRPr="00FF2D7E">
        <w:rPr>
          <w:i/>
          <w:sz w:val="24"/>
          <w:szCs w:val="26"/>
        </w:rPr>
        <w:tab/>
      </w:r>
      <w:r w:rsidRPr="00FF2D7E">
        <w:rPr>
          <w:i/>
          <w:sz w:val="24"/>
          <w:szCs w:val="26"/>
        </w:rPr>
        <w:tab/>
      </w:r>
      <w:r w:rsidRPr="00FF2D7E">
        <w:rPr>
          <w:i/>
          <w:sz w:val="24"/>
          <w:szCs w:val="26"/>
        </w:rPr>
        <w:tab/>
        <w:t>15:</w:t>
      </w:r>
      <w:r w:rsidR="0003400A" w:rsidRPr="00FF2D7E">
        <w:rPr>
          <w:i/>
          <w:sz w:val="24"/>
          <w:szCs w:val="26"/>
        </w:rPr>
        <w:t>3</w:t>
      </w:r>
      <w:r w:rsidRPr="00FF2D7E">
        <w:rPr>
          <w:i/>
          <w:sz w:val="24"/>
          <w:szCs w:val="26"/>
        </w:rPr>
        <w:t>0</w:t>
      </w:r>
    </w:p>
    <w:p w:rsidR="00D72A8E" w:rsidRPr="00FF2D7E" w:rsidRDefault="00564FB8" w:rsidP="00D72A8E">
      <w:pPr>
        <w:rPr>
          <w:i/>
          <w:sz w:val="24"/>
          <w:szCs w:val="26"/>
        </w:rPr>
      </w:pPr>
      <w:r w:rsidRPr="00FF2D7E">
        <w:rPr>
          <w:i/>
          <w:sz w:val="24"/>
          <w:szCs w:val="26"/>
        </w:rPr>
        <w:t>Soup tea and coffee</w:t>
      </w:r>
      <w:r w:rsidR="00D72A8E" w:rsidRPr="00FF2D7E">
        <w:rPr>
          <w:i/>
          <w:sz w:val="24"/>
          <w:szCs w:val="26"/>
        </w:rPr>
        <w:t xml:space="preserve"> will be served (free of charge to competitors and marshals) from 12</w:t>
      </w:r>
      <w:r w:rsidRPr="00FF2D7E">
        <w:rPr>
          <w:i/>
          <w:sz w:val="24"/>
          <w:szCs w:val="26"/>
        </w:rPr>
        <w:t>:00, and additional food will be available to purchase in the Race HQ.</w:t>
      </w:r>
    </w:p>
    <w:p w:rsidR="00D72A8E" w:rsidRPr="00FF2D7E" w:rsidRDefault="00D72A8E" w:rsidP="00D72A8E">
      <w:pPr>
        <w:jc w:val="center"/>
        <w:rPr>
          <w:b/>
          <w:i/>
          <w:sz w:val="24"/>
        </w:rPr>
      </w:pPr>
      <w:r w:rsidRPr="00FF2D7E">
        <w:rPr>
          <w:b/>
          <w:i/>
          <w:sz w:val="24"/>
        </w:rPr>
        <w:t>YOUR JOB IS TO:-</w:t>
      </w:r>
    </w:p>
    <w:p w:rsidR="00D72A8E" w:rsidRDefault="00FF2D7E" w:rsidP="00B339F4">
      <w:pPr>
        <w:pStyle w:val="ListParagraph"/>
        <w:numPr>
          <w:ilvl w:val="0"/>
          <w:numId w:val="15"/>
        </w:numPr>
        <w:rPr>
          <w:i/>
          <w:sz w:val="24"/>
          <w:szCs w:val="26"/>
        </w:rPr>
      </w:pPr>
      <w:r>
        <w:rPr>
          <w:i/>
          <w:sz w:val="24"/>
          <w:szCs w:val="26"/>
        </w:rPr>
        <w:t>Note the vest numbers of runners who pass your position.</w:t>
      </w:r>
    </w:p>
    <w:p w:rsidR="00FF2D7E" w:rsidRPr="00FF2D7E" w:rsidRDefault="00FF2D7E" w:rsidP="00B339F4">
      <w:pPr>
        <w:pStyle w:val="ListParagraph"/>
        <w:numPr>
          <w:ilvl w:val="0"/>
          <w:numId w:val="15"/>
        </w:numPr>
        <w:rPr>
          <w:i/>
          <w:sz w:val="24"/>
          <w:szCs w:val="26"/>
        </w:rPr>
      </w:pPr>
      <w:r>
        <w:rPr>
          <w:i/>
          <w:sz w:val="24"/>
          <w:szCs w:val="26"/>
        </w:rPr>
        <w:t>Help any runners who are obviously lost (though they should be navigating themselves)</w:t>
      </w:r>
    </w:p>
    <w:p w:rsidR="00D72A8E" w:rsidRPr="00FF2D7E" w:rsidRDefault="00FF2D7E" w:rsidP="00B339F4">
      <w:pPr>
        <w:pStyle w:val="ListParagraph"/>
        <w:numPr>
          <w:ilvl w:val="0"/>
          <w:numId w:val="15"/>
        </w:numPr>
        <w:rPr>
          <w:i/>
          <w:sz w:val="24"/>
          <w:szCs w:val="26"/>
        </w:rPr>
      </w:pPr>
      <w:r>
        <w:rPr>
          <w:i/>
          <w:sz w:val="24"/>
          <w:szCs w:val="26"/>
        </w:rPr>
        <w:t>W</w:t>
      </w:r>
      <w:r w:rsidR="00D72A8E" w:rsidRPr="00FF2D7E">
        <w:rPr>
          <w:i/>
          <w:sz w:val="24"/>
          <w:szCs w:val="26"/>
        </w:rPr>
        <w:t>arn any members of the public that a race is going on</w:t>
      </w:r>
    </w:p>
    <w:p w:rsidR="00D72A8E" w:rsidRPr="00FF2D7E" w:rsidRDefault="00D72A8E" w:rsidP="00B339F4">
      <w:pPr>
        <w:pStyle w:val="ListParagraph"/>
        <w:numPr>
          <w:ilvl w:val="0"/>
          <w:numId w:val="15"/>
        </w:numPr>
        <w:rPr>
          <w:i/>
          <w:sz w:val="24"/>
          <w:szCs w:val="26"/>
        </w:rPr>
      </w:pPr>
      <w:proofErr w:type="gramStart"/>
      <w:r w:rsidRPr="00FF2D7E">
        <w:rPr>
          <w:i/>
          <w:sz w:val="24"/>
          <w:szCs w:val="26"/>
        </w:rPr>
        <w:t>if</w:t>
      </w:r>
      <w:proofErr w:type="gramEnd"/>
      <w:r w:rsidRPr="00FF2D7E">
        <w:rPr>
          <w:i/>
          <w:sz w:val="24"/>
          <w:szCs w:val="26"/>
        </w:rPr>
        <w:t xml:space="preserve"> necessary, help with any emergencies which may take place, keeping Race HQ informed.</w:t>
      </w:r>
    </w:p>
    <w:p w:rsidR="00D72A8E" w:rsidRPr="00FF2D7E" w:rsidRDefault="00D72A8E" w:rsidP="00D72A8E">
      <w:pPr>
        <w:jc w:val="center"/>
        <w:rPr>
          <w:b/>
          <w:i/>
          <w:sz w:val="24"/>
        </w:rPr>
      </w:pPr>
      <w:r w:rsidRPr="00FF2D7E">
        <w:rPr>
          <w:b/>
          <w:i/>
          <w:caps/>
          <w:sz w:val="24"/>
        </w:rPr>
        <w:t>Please familiarise yourself</w:t>
      </w:r>
      <w:r w:rsidRPr="00FF2D7E">
        <w:rPr>
          <w:b/>
          <w:i/>
          <w:sz w:val="24"/>
        </w:rPr>
        <w:t xml:space="preserve"> with the following information:-</w:t>
      </w:r>
    </w:p>
    <w:p w:rsidR="00D72A8E" w:rsidRPr="00FF2D7E" w:rsidRDefault="00D72A8E" w:rsidP="00B339F4">
      <w:pPr>
        <w:pStyle w:val="ListParagraph"/>
        <w:numPr>
          <w:ilvl w:val="0"/>
          <w:numId w:val="14"/>
        </w:numPr>
        <w:rPr>
          <w:i/>
          <w:sz w:val="24"/>
          <w:szCs w:val="26"/>
        </w:rPr>
      </w:pPr>
      <w:r w:rsidRPr="00FF2D7E">
        <w:rPr>
          <w:i/>
          <w:sz w:val="24"/>
          <w:szCs w:val="26"/>
        </w:rPr>
        <w:t>Where you are stationed (and are you confident you</w:t>
      </w:r>
      <w:r w:rsidR="00FF2D7E">
        <w:rPr>
          <w:i/>
          <w:sz w:val="24"/>
          <w:szCs w:val="26"/>
        </w:rPr>
        <w:t xml:space="preserve"> can find it and get there in time</w:t>
      </w:r>
      <w:r w:rsidR="00AA0BA7">
        <w:rPr>
          <w:i/>
          <w:sz w:val="24"/>
          <w:szCs w:val="26"/>
        </w:rPr>
        <w:t>?</w:t>
      </w:r>
      <w:r w:rsidR="00FF2D7E">
        <w:rPr>
          <w:i/>
          <w:sz w:val="24"/>
          <w:szCs w:val="26"/>
        </w:rPr>
        <w:t>).</w:t>
      </w:r>
    </w:p>
    <w:p w:rsidR="00D72A8E" w:rsidRPr="00FF2D7E" w:rsidRDefault="00FF2D7E" w:rsidP="00B339F4">
      <w:pPr>
        <w:pStyle w:val="ListParagraph"/>
        <w:numPr>
          <w:ilvl w:val="0"/>
          <w:numId w:val="14"/>
        </w:numPr>
        <w:rPr>
          <w:i/>
          <w:sz w:val="24"/>
          <w:szCs w:val="26"/>
        </w:rPr>
      </w:pPr>
      <w:r>
        <w:rPr>
          <w:i/>
          <w:sz w:val="24"/>
          <w:szCs w:val="26"/>
        </w:rPr>
        <w:t>The race route, especially in your section (including any short-cuts for runners dropping out).</w:t>
      </w:r>
    </w:p>
    <w:p w:rsidR="00D72A8E" w:rsidRPr="00FF2D7E" w:rsidRDefault="00D72A8E" w:rsidP="00B339F4">
      <w:pPr>
        <w:pStyle w:val="ListParagraph"/>
        <w:numPr>
          <w:ilvl w:val="0"/>
          <w:numId w:val="14"/>
        </w:numPr>
        <w:rPr>
          <w:i/>
          <w:sz w:val="24"/>
          <w:szCs w:val="26"/>
        </w:rPr>
      </w:pPr>
      <w:r w:rsidRPr="00FF2D7E">
        <w:rPr>
          <w:i/>
          <w:sz w:val="24"/>
          <w:szCs w:val="26"/>
        </w:rPr>
        <w:t xml:space="preserve">What you need to take </w:t>
      </w:r>
    </w:p>
    <w:p w:rsidR="00D72A8E" w:rsidRPr="00FF2D7E" w:rsidRDefault="00D72A8E" w:rsidP="00B339F4">
      <w:pPr>
        <w:pStyle w:val="ListParagraph"/>
        <w:numPr>
          <w:ilvl w:val="1"/>
          <w:numId w:val="14"/>
        </w:numPr>
        <w:rPr>
          <w:i/>
          <w:sz w:val="24"/>
          <w:szCs w:val="26"/>
        </w:rPr>
      </w:pPr>
      <w:r w:rsidRPr="00FF2D7E">
        <w:rPr>
          <w:i/>
          <w:sz w:val="24"/>
          <w:szCs w:val="26"/>
        </w:rPr>
        <w:t>a) adequat</w:t>
      </w:r>
      <w:r w:rsidR="00564FB8" w:rsidRPr="00FF2D7E">
        <w:rPr>
          <w:i/>
          <w:sz w:val="24"/>
          <w:szCs w:val="26"/>
        </w:rPr>
        <w:t>e clothing and food/drink for your</w:t>
      </w:r>
      <w:r w:rsidRPr="00FF2D7E">
        <w:rPr>
          <w:i/>
          <w:sz w:val="24"/>
          <w:szCs w:val="26"/>
        </w:rPr>
        <w:t xml:space="preserve">self, </w:t>
      </w:r>
    </w:p>
    <w:p w:rsidR="00D72A8E" w:rsidRPr="00FF2D7E" w:rsidRDefault="00D72A8E" w:rsidP="00B339F4">
      <w:pPr>
        <w:pStyle w:val="ListParagraph"/>
        <w:numPr>
          <w:ilvl w:val="1"/>
          <w:numId w:val="14"/>
        </w:numPr>
        <w:rPr>
          <w:i/>
          <w:sz w:val="24"/>
          <w:szCs w:val="26"/>
        </w:rPr>
      </w:pPr>
      <w:r w:rsidRPr="00FF2D7E">
        <w:rPr>
          <w:i/>
          <w:sz w:val="24"/>
          <w:szCs w:val="26"/>
        </w:rPr>
        <w:t xml:space="preserve">b) </w:t>
      </w:r>
      <w:proofErr w:type="gramStart"/>
      <w:r w:rsidRPr="00FF2D7E">
        <w:rPr>
          <w:i/>
          <w:sz w:val="24"/>
          <w:szCs w:val="26"/>
        </w:rPr>
        <w:t>marshal</w:t>
      </w:r>
      <w:proofErr w:type="gramEnd"/>
      <w:r w:rsidRPr="00FF2D7E">
        <w:rPr>
          <w:i/>
          <w:sz w:val="24"/>
          <w:szCs w:val="26"/>
        </w:rPr>
        <w:t xml:space="preserve"> bib, and any additional race equipment (see later table).</w:t>
      </w:r>
    </w:p>
    <w:p w:rsidR="00D72A8E" w:rsidRPr="00FF2D7E" w:rsidRDefault="00D72A8E" w:rsidP="00B339F4">
      <w:pPr>
        <w:pStyle w:val="ListParagraph"/>
        <w:numPr>
          <w:ilvl w:val="1"/>
          <w:numId w:val="14"/>
        </w:numPr>
        <w:rPr>
          <w:i/>
          <w:sz w:val="24"/>
          <w:szCs w:val="26"/>
        </w:rPr>
      </w:pPr>
      <w:r w:rsidRPr="00FF2D7E">
        <w:rPr>
          <w:i/>
          <w:sz w:val="24"/>
          <w:szCs w:val="26"/>
        </w:rPr>
        <w:t>c) if hot, as much liquid as possible (for yourself and runners in distress)</w:t>
      </w:r>
    </w:p>
    <w:p w:rsidR="00D72A8E" w:rsidRPr="00FF2D7E" w:rsidRDefault="00D72A8E" w:rsidP="00B339F4">
      <w:pPr>
        <w:pStyle w:val="ListParagraph"/>
        <w:numPr>
          <w:ilvl w:val="0"/>
          <w:numId w:val="14"/>
        </w:numPr>
        <w:rPr>
          <w:i/>
          <w:sz w:val="24"/>
          <w:szCs w:val="26"/>
        </w:rPr>
      </w:pPr>
      <w:r w:rsidRPr="00FF2D7E">
        <w:rPr>
          <w:i/>
          <w:sz w:val="24"/>
          <w:szCs w:val="26"/>
        </w:rPr>
        <w:t>What to do if there is an incident:-</w:t>
      </w:r>
    </w:p>
    <w:p w:rsidR="00D72A8E" w:rsidRPr="00FF2D7E" w:rsidRDefault="00D72A8E" w:rsidP="00B339F4">
      <w:pPr>
        <w:pStyle w:val="ListParagraph"/>
        <w:numPr>
          <w:ilvl w:val="1"/>
          <w:numId w:val="14"/>
        </w:numPr>
        <w:rPr>
          <w:i/>
          <w:sz w:val="24"/>
          <w:szCs w:val="26"/>
        </w:rPr>
      </w:pPr>
      <w:r w:rsidRPr="00FF2D7E">
        <w:rPr>
          <w:i/>
          <w:sz w:val="24"/>
          <w:szCs w:val="26"/>
        </w:rPr>
        <w:t>Contact Race HQ if possible, or otherwise the nearest marshal.  Radios and mobile phones both work over most of the course but reception may be patchy – try both.</w:t>
      </w:r>
    </w:p>
    <w:p w:rsidR="00D72A8E" w:rsidRPr="00FF2D7E" w:rsidRDefault="00D72A8E" w:rsidP="00B339F4">
      <w:pPr>
        <w:pStyle w:val="ListParagraph"/>
        <w:numPr>
          <w:ilvl w:val="1"/>
          <w:numId w:val="14"/>
        </w:numPr>
        <w:rPr>
          <w:i/>
          <w:sz w:val="24"/>
          <w:szCs w:val="26"/>
        </w:rPr>
      </w:pPr>
      <w:r w:rsidRPr="00FF2D7E">
        <w:rPr>
          <w:i/>
          <w:sz w:val="24"/>
          <w:szCs w:val="26"/>
        </w:rPr>
        <w:t>Runners who are hurting but mobile may need to be accompanied off the course.  If possible take them down to the next marshal and return to your point.  Only in extreme circumstances should you leave your marshal point and walk down with a casualty.</w:t>
      </w:r>
    </w:p>
    <w:p w:rsidR="00D72A8E" w:rsidRPr="00FF2D7E" w:rsidRDefault="00D72A8E" w:rsidP="00B339F4">
      <w:pPr>
        <w:pStyle w:val="ListParagraph"/>
        <w:numPr>
          <w:ilvl w:val="1"/>
          <w:numId w:val="14"/>
        </w:numPr>
        <w:rPr>
          <w:i/>
          <w:sz w:val="24"/>
          <w:szCs w:val="26"/>
        </w:rPr>
      </w:pPr>
      <w:r w:rsidRPr="00FF2D7E">
        <w:rPr>
          <w:i/>
          <w:sz w:val="24"/>
          <w:szCs w:val="26"/>
        </w:rPr>
        <w:t>For serious injury/immobile casualty, ensure that Race HQ or the Race Doctor (Caroline at the finish, Ed at Gate 8) have been informed.  Stay with the casualty until help arrives.</w:t>
      </w:r>
    </w:p>
    <w:p w:rsidR="00D72A8E" w:rsidRPr="00FF2D7E" w:rsidRDefault="00D72A8E" w:rsidP="00D72A8E">
      <w:pPr>
        <w:jc w:val="center"/>
        <w:rPr>
          <w:b/>
          <w:i/>
          <w:sz w:val="28"/>
        </w:rPr>
      </w:pPr>
      <w:r w:rsidRPr="00FF2D7E">
        <w:rPr>
          <w:b/>
          <w:i/>
          <w:sz w:val="28"/>
        </w:rPr>
        <w:t>YOUR JOB IS FINISHED WHEN:-</w:t>
      </w:r>
    </w:p>
    <w:p w:rsidR="00D72A8E" w:rsidRPr="0013207F" w:rsidRDefault="00FF2D7E" w:rsidP="00B339F4">
      <w:pPr>
        <w:pStyle w:val="ListParagraph"/>
        <w:numPr>
          <w:ilvl w:val="0"/>
          <w:numId w:val="16"/>
        </w:numPr>
        <w:rPr>
          <w:rFonts w:asciiTheme="majorHAnsi" w:eastAsiaTheme="majorEastAsia" w:hAnsiTheme="majorHAnsi" w:cstheme="majorBidi"/>
          <w:b/>
          <w:sz w:val="28"/>
          <w:szCs w:val="32"/>
        </w:rPr>
      </w:pPr>
      <w:r>
        <w:rPr>
          <w:i/>
          <w:sz w:val="24"/>
          <w:szCs w:val="26"/>
        </w:rPr>
        <w:lastRenderedPageBreak/>
        <w:t xml:space="preserve">Either the RO </w:t>
      </w:r>
      <w:r w:rsidR="008A0E81">
        <w:rPr>
          <w:i/>
          <w:sz w:val="24"/>
          <w:szCs w:val="26"/>
        </w:rPr>
        <w:t xml:space="preserve">or another helper </w:t>
      </w:r>
      <w:r>
        <w:rPr>
          <w:i/>
          <w:sz w:val="24"/>
          <w:szCs w:val="26"/>
        </w:rPr>
        <w:t>contacts you</w:t>
      </w:r>
      <w:r w:rsidR="008A0E81">
        <w:rPr>
          <w:i/>
          <w:sz w:val="24"/>
          <w:szCs w:val="26"/>
        </w:rPr>
        <w:t xml:space="preserve">.  </w:t>
      </w:r>
      <w:r w:rsidR="00D72A8E" w:rsidRPr="008A0E81">
        <w:rPr>
          <w:i/>
          <w:sz w:val="24"/>
          <w:szCs w:val="26"/>
        </w:rPr>
        <w:t>Bring any signs, tape and obvious race litter with you.</w:t>
      </w:r>
    </w:p>
    <w:p w:rsidR="00D72A8E" w:rsidRDefault="00227973" w:rsidP="00227973">
      <w:pPr>
        <w:jc w:val="center"/>
        <w:rPr>
          <w:b/>
          <w:sz w:val="28"/>
        </w:rPr>
      </w:pPr>
      <w:r w:rsidRPr="00227973">
        <w:rPr>
          <w:b/>
          <w:sz w:val="28"/>
        </w:rPr>
        <w:t>MARSHAL POSITIONS AND CONTACT INFO</w:t>
      </w:r>
      <w:r w:rsidR="004255C4">
        <w:rPr>
          <w:b/>
          <w:sz w:val="28"/>
        </w:rPr>
        <w:t xml:space="preserve"> – TO</w:t>
      </w:r>
      <w:r w:rsidR="000D5DE7">
        <w:rPr>
          <w:b/>
          <w:sz w:val="28"/>
        </w:rPr>
        <w:t xml:space="preserve"> CONFIRM ON THE DAY</w:t>
      </w:r>
    </w:p>
    <w:p w:rsidR="00F0260A" w:rsidRPr="008A0E81" w:rsidRDefault="008A0E81" w:rsidP="006015F6">
      <w:pPr>
        <w:rPr>
          <w:i/>
        </w:rPr>
      </w:pPr>
      <w:r>
        <w:rPr>
          <w:i/>
        </w:rPr>
        <w:t>Race 1 – expected start/finish time.</w:t>
      </w:r>
    </w:p>
    <w:tbl>
      <w:tblPr>
        <w:tblStyle w:val="TableGrid"/>
        <w:tblW w:w="0" w:type="auto"/>
        <w:tblLook w:val="04A0" w:firstRow="1" w:lastRow="0" w:firstColumn="1" w:lastColumn="0" w:noHBand="0" w:noVBand="1"/>
      </w:tblPr>
      <w:tblGrid>
        <w:gridCol w:w="1794"/>
        <w:gridCol w:w="1051"/>
        <w:gridCol w:w="978"/>
        <w:gridCol w:w="3543"/>
        <w:gridCol w:w="1421"/>
        <w:gridCol w:w="1669"/>
      </w:tblGrid>
      <w:tr w:rsidR="004C58C2" w:rsidRPr="00227973" w:rsidTr="00F0260A">
        <w:tc>
          <w:tcPr>
            <w:tcW w:w="1794" w:type="dxa"/>
          </w:tcPr>
          <w:p w:rsidR="004C58C2" w:rsidRPr="00227973" w:rsidRDefault="004C58C2" w:rsidP="00D72A8E">
            <w:pPr>
              <w:rPr>
                <w:b/>
              </w:rPr>
            </w:pPr>
            <w:r w:rsidRPr="00227973">
              <w:rPr>
                <w:b/>
              </w:rPr>
              <w:t>Location</w:t>
            </w:r>
          </w:p>
        </w:tc>
        <w:tc>
          <w:tcPr>
            <w:tcW w:w="1051" w:type="dxa"/>
          </w:tcPr>
          <w:p w:rsidR="004C58C2" w:rsidRPr="00620F06" w:rsidRDefault="004C58C2" w:rsidP="00D72A8E">
            <w:pPr>
              <w:rPr>
                <w:b/>
              </w:rPr>
            </w:pPr>
            <w:r w:rsidRPr="00620F06">
              <w:rPr>
                <w:b/>
              </w:rPr>
              <w:t>Leave Race HQ</w:t>
            </w:r>
          </w:p>
        </w:tc>
        <w:tc>
          <w:tcPr>
            <w:tcW w:w="978" w:type="dxa"/>
          </w:tcPr>
          <w:p w:rsidR="004C58C2" w:rsidRPr="00620F06" w:rsidRDefault="004C58C2" w:rsidP="00D72A8E">
            <w:pPr>
              <w:rPr>
                <w:b/>
              </w:rPr>
            </w:pPr>
            <w:r w:rsidRPr="00620F06">
              <w:rPr>
                <w:b/>
              </w:rPr>
              <w:t>At position</w:t>
            </w:r>
            <w:r w:rsidR="00F0260A" w:rsidRPr="00620F06">
              <w:rPr>
                <w:b/>
              </w:rPr>
              <w:t xml:space="preserve"> before</w:t>
            </w:r>
          </w:p>
        </w:tc>
        <w:tc>
          <w:tcPr>
            <w:tcW w:w="3543" w:type="dxa"/>
          </w:tcPr>
          <w:p w:rsidR="004C58C2" w:rsidRPr="00227973" w:rsidRDefault="004C58C2" w:rsidP="00D72A8E">
            <w:pPr>
              <w:rPr>
                <w:b/>
              </w:rPr>
            </w:pPr>
            <w:r w:rsidRPr="00227973">
              <w:rPr>
                <w:b/>
              </w:rPr>
              <w:t>Duty</w:t>
            </w:r>
          </w:p>
        </w:tc>
        <w:tc>
          <w:tcPr>
            <w:tcW w:w="1421" w:type="dxa"/>
          </w:tcPr>
          <w:p w:rsidR="004C58C2" w:rsidRPr="00EE3D7A" w:rsidRDefault="004C58C2" w:rsidP="00D72A8E">
            <w:pPr>
              <w:rPr>
                <w:b/>
              </w:rPr>
            </w:pPr>
            <w:r w:rsidRPr="00EE3D7A">
              <w:rPr>
                <w:b/>
              </w:rPr>
              <w:t>Names</w:t>
            </w:r>
          </w:p>
        </w:tc>
        <w:tc>
          <w:tcPr>
            <w:tcW w:w="1669" w:type="dxa"/>
          </w:tcPr>
          <w:p w:rsidR="004C58C2" w:rsidRPr="00EE3D7A" w:rsidRDefault="004C58C2" w:rsidP="007E5597">
            <w:pPr>
              <w:rPr>
                <w:b/>
              </w:rPr>
            </w:pPr>
            <w:r w:rsidRPr="00EE3D7A">
              <w:rPr>
                <w:b/>
              </w:rPr>
              <w:t>Phone Number Radio</w:t>
            </w:r>
          </w:p>
        </w:tc>
      </w:tr>
      <w:tr w:rsidR="004C58C2" w:rsidRPr="00227973" w:rsidTr="00F0260A">
        <w:tc>
          <w:tcPr>
            <w:tcW w:w="1794" w:type="dxa"/>
          </w:tcPr>
          <w:p w:rsidR="004C58C2" w:rsidRDefault="008A0E81" w:rsidP="00D72A8E">
            <w:r>
              <w:t>Start</w:t>
            </w:r>
          </w:p>
          <w:p w:rsidR="0076633A" w:rsidRDefault="0076633A" w:rsidP="00D72A8E"/>
          <w:p w:rsidR="0076633A" w:rsidRPr="00227973" w:rsidRDefault="008A0E81" w:rsidP="00D72A8E">
            <w:r>
              <w:t>Grid reference</w:t>
            </w:r>
          </w:p>
        </w:tc>
        <w:tc>
          <w:tcPr>
            <w:tcW w:w="1051" w:type="dxa"/>
          </w:tcPr>
          <w:p w:rsidR="004C58C2" w:rsidRPr="00620F06" w:rsidRDefault="008A0E81" w:rsidP="00D72A8E">
            <w:r>
              <w:t>9:30</w:t>
            </w:r>
          </w:p>
        </w:tc>
        <w:tc>
          <w:tcPr>
            <w:tcW w:w="978" w:type="dxa"/>
          </w:tcPr>
          <w:p w:rsidR="004C58C2" w:rsidRPr="00620F06" w:rsidRDefault="004C58C2" w:rsidP="008A0E81">
            <w:r w:rsidRPr="00620F06">
              <w:t>1</w:t>
            </w:r>
            <w:r w:rsidR="008A0E81">
              <w:t>0</w:t>
            </w:r>
            <w:r w:rsidRPr="00620F06">
              <w:t>:00</w:t>
            </w:r>
            <w:r w:rsidR="006015F6" w:rsidRPr="00620F06">
              <w:t xml:space="preserve"> race 1</w:t>
            </w:r>
          </w:p>
        </w:tc>
        <w:tc>
          <w:tcPr>
            <w:tcW w:w="3543" w:type="dxa"/>
          </w:tcPr>
          <w:p w:rsidR="004C58C2" w:rsidRDefault="004C58C2" w:rsidP="00D72A8E">
            <w:r>
              <w:t>Finish time/position recorders both races</w:t>
            </w:r>
          </w:p>
        </w:tc>
        <w:tc>
          <w:tcPr>
            <w:tcW w:w="1421" w:type="dxa"/>
          </w:tcPr>
          <w:p w:rsidR="00E6111D" w:rsidRPr="00EE3D7A" w:rsidRDefault="00E6111D" w:rsidP="008A0E81"/>
        </w:tc>
        <w:tc>
          <w:tcPr>
            <w:tcW w:w="1669" w:type="dxa"/>
          </w:tcPr>
          <w:p w:rsidR="004C58C2" w:rsidRPr="00EE3D7A" w:rsidRDefault="004C58C2" w:rsidP="00D72A8E"/>
        </w:tc>
      </w:tr>
      <w:tr w:rsidR="008A0E81" w:rsidRPr="00227973" w:rsidTr="00F0260A">
        <w:tc>
          <w:tcPr>
            <w:tcW w:w="1794" w:type="dxa"/>
          </w:tcPr>
          <w:p w:rsidR="008A0E81" w:rsidRPr="00227973" w:rsidRDefault="008A0E81" w:rsidP="008A0E81">
            <w:r>
              <w:t>Gate 1</w:t>
            </w:r>
          </w:p>
        </w:tc>
        <w:tc>
          <w:tcPr>
            <w:tcW w:w="1051" w:type="dxa"/>
          </w:tcPr>
          <w:p w:rsidR="008A0E81" w:rsidRPr="00620F06" w:rsidRDefault="008A0E81" w:rsidP="008A0E81">
            <w:r>
              <w:t>9:30</w:t>
            </w:r>
          </w:p>
        </w:tc>
        <w:tc>
          <w:tcPr>
            <w:tcW w:w="978" w:type="dxa"/>
          </w:tcPr>
          <w:p w:rsidR="008A0E81" w:rsidRPr="00620F06" w:rsidRDefault="008A0E81" w:rsidP="008A0E81">
            <w:r w:rsidRPr="00620F06">
              <w:t>1</w:t>
            </w:r>
            <w:r>
              <w:t>0</w:t>
            </w:r>
            <w:r w:rsidRPr="00620F06">
              <w:t>:00 race 1</w:t>
            </w:r>
          </w:p>
        </w:tc>
        <w:tc>
          <w:tcPr>
            <w:tcW w:w="3543" w:type="dxa"/>
          </w:tcPr>
          <w:p w:rsidR="008A0E81" w:rsidRPr="00227973" w:rsidRDefault="008A0E81" w:rsidP="008A0E81">
            <w:r>
              <w:t>Open/close gate for runners</w:t>
            </w:r>
          </w:p>
        </w:tc>
        <w:tc>
          <w:tcPr>
            <w:tcW w:w="1421" w:type="dxa"/>
          </w:tcPr>
          <w:p w:rsidR="008A0E81" w:rsidRPr="00EE3D7A" w:rsidRDefault="008A0E81" w:rsidP="008A0E81"/>
        </w:tc>
        <w:tc>
          <w:tcPr>
            <w:tcW w:w="1669" w:type="dxa"/>
          </w:tcPr>
          <w:p w:rsidR="008A0E81" w:rsidRPr="00EE3D7A" w:rsidRDefault="008A0E81" w:rsidP="008A0E81"/>
        </w:tc>
      </w:tr>
      <w:tr w:rsidR="008A0E81" w:rsidRPr="00227973" w:rsidTr="00F0260A">
        <w:tc>
          <w:tcPr>
            <w:tcW w:w="1794" w:type="dxa"/>
          </w:tcPr>
          <w:p w:rsidR="008A0E81" w:rsidRPr="00227973" w:rsidRDefault="008A0E81" w:rsidP="008A0E81">
            <w:r>
              <w:t>Checkpoint 1</w:t>
            </w:r>
          </w:p>
        </w:tc>
        <w:tc>
          <w:tcPr>
            <w:tcW w:w="1051" w:type="dxa"/>
          </w:tcPr>
          <w:p w:rsidR="008A0E81" w:rsidRPr="00620F06" w:rsidRDefault="008A0E81" w:rsidP="008A0E81">
            <w:r>
              <w:t>9:15</w:t>
            </w:r>
          </w:p>
        </w:tc>
        <w:tc>
          <w:tcPr>
            <w:tcW w:w="978" w:type="dxa"/>
          </w:tcPr>
          <w:p w:rsidR="008A0E81" w:rsidRPr="00620F06" w:rsidRDefault="008A0E81" w:rsidP="008A0E81">
            <w:r>
              <w:t>10:15</w:t>
            </w:r>
          </w:p>
        </w:tc>
        <w:tc>
          <w:tcPr>
            <w:tcW w:w="3543" w:type="dxa"/>
          </w:tcPr>
          <w:p w:rsidR="008A0E81" w:rsidRPr="00227973" w:rsidRDefault="008A0E81" w:rsidP="008A0E81">
            <w:r>
              <w:t>Marshal race</w:t>
            </w:r>
          </w:p>
        </w:tc>
        <w:tc>
          <w:tcPr>
            <w:tcW w:w="1421" w:type="dxa"/>
          </w:tcPr>
          <w:p w:rsidR="008A0E81" w:rsidRPr="00EE3D7A" w:rsidRDefault="008A0E81" w:rsidP="008A0E81"/>
        </w:tc>
        <w:tc>
          <w:tcPr>
            <w:tcW w:w="1669" w:type="dxa"/>
          </w:tcPr>
          <w:p w:rsidR="008A0E81" w:rsidRPr="00EE3D7A" w:rsidRDefault="008A0E81" w:rsidP="008A0E81"/>
        </w:tc>
      </w:tr>
      <w:tr w:rsidR="008A0E81" w:rsidRPr="00227973" w:rsidTr="00F0260A">
        <w:tc>
          <w:tcPr>
            <w:tcW w:w="1794" w:type="dxa"/>
          </w:tcPr>
          <w:p w:rsidR="008A0E81" w:rsidRPr="00227973" w:rsidRDefault="008A0E81" w:rsidP="008A0E81">
            <w:proofErr w:type="spellStart"/>
            <w:r>
              <w:t>Etc</w:t>
            </w:r>
            <w:proofErr w:type="spellEnd"/>
          </w:p>
        </w:tc>
        <w:tc>
          <w:tcPr>
            <w:tcW w:w="1051" w:type="dxa"/>
          </w:tcPr>
          <w:p w:rsidR="008A0E81" w:rsidRPr="00620F06" w:rsidRDefault="008A0E81" w:rsidP="008A0E81"/>
        </w:tc>
        <w:tc>
          <w:tcPr>
            <w:tcW w:w="978" w:type="dxa"/>
          </w:tcPr>
          <w:p w:rsidR="008A0E81" w:rsidRPr="00620F06" w:rsidRDefault="008A0E81" w:rsidP="008A0E81"/>
        </w:tc>
        <w:tc>
          <w:tcPr>
            <w:tcW w:w="3543" w:type="dxa"/>
          </w:tcPr>
          <w:p w:rsidR="008A0E81" w:rsidRPr="00227973" w:rsidRDefault="008A0E81" w:rsidP="008A0E81"/>
        </w:tc>
        <w:tc>
          <w:tcPr>
            <w:tcW w:w="1421" w:type="dxa"/>
          </w:tcPr>
          <w:p w:rsidR="008A0E81" w:rsidRPr="00EE3D7A" w:rsidRDefault="008A0E81" w:rsidP="008A0E81"/>
        </w:tc>
        <w:tc>
          <w:tcPr>
            <w:tcW w:w="1669" w:type="dxa"/>
          </w:tcPr>
          <w:p w:rsidR="008A0E81" w:rsidRPr="00EE3D7A" w:rsidRDefault="008A0E81" w:rsidP="008A0E81"/>
        </w:tc>
      </w:tr>
      <w:tr w:rsidR="008A0E81" w:rsidRPr="00227973" w:rsidTr="00F0260A">
        <w:tc>
          <w:tcPr>
            <w:tcW w:w="1794" w:type="dxa"/>
          </w:tcPr>
          <w:p w:rsidR="008A0E81" w:rsidRDefault="008A0E81" w:rsidP="008A0E81">
            <w:proofErr w:type="spellStart"/>
            <w:r>
              <w:t>Etc</w:t>
            </w:r>
            <w:proofErr w:type="spellEnd"/>
          </w:p>
        </w:tc>
        <w:tc>
          <w:tcPr>
            <w:tcW w:w="1051" w:type="dxa"/>
          </w:tcPr>
          <w:p w:rsidR="008A0E81" w:rsidRPr="00620F06" w:rsidRDefault="008A0E81" w:rsidP="008A0E81"/>
        </w:tc>
        <w:tc>
          <w:tcPr>
            <w:tcW w:w="978" w:type="dxa"/>
          </w:tcPr>
          <w:p w:rsidR="008A0E81" w:rsidRPr="00620F06" w:rsidRDefault="008A0E81" w:rsidP="008A0E81"/>
        </w:tc>
        <w:tc>
          <w:tcPr>
            <w:tcW w:w="3543" w:type="dxa"/>
          </w:tcPr>
          <w:p w:rsidR="008A0E81" w:rsidRPr="00227973" w:rsidRDefault="008A0E81" w:rsidP="008A0E81"/>
        </w:tc>
        <w:tc>
          <w:tcPr>
            <w:tcW w:w="1421" w:type="dxa"/>
          </w:tcPr>
          <w:p w:rsidR="008A0E81" w:rsidRPr="00EE3D7A" w:rsidRDefault="008A0E81" w:rsidP="008A0E81"/>
        </w:tc>
        <w:tc>
          <w:tcPr>
            <w:tcW w:w="1669" w:type="dxa"/>
          </w:tcPr>
          <w:p w:rsidR="008A0E81" w:rsidRPr="00EE3D7A" w:rsidRDefault="008A0E81" w:rsidP="008A0E81"/>
        </w:tc>
      </w:tr>
    </w:tbl>
    <w:p w:rsidR="00227973" w:rsidRPr="00D72A8E" w:rsidRDefault="00227973" w:rsidP="00D72A8E">
      <w:pPr>
        <w:rPr>
          <w:highlight w:val="lightGray"/>
        </w:rPr>
      </w:pPr>
    </w:p>
    <w:p w:rsidR="008B0726" w:rsidRDefault="008B0726" w:rsidP="008B0726">
      <w:pPr>
        <w:rPr>
          <w:highlight w:val="lightGray"/>
        </w:rPr>
      </w:pPr>
    </w:p>
    <w:p w:rsidR="00906FC0" w:rsidRDefault="00906FC0" w:rsidP="007E3ED6">
      <w:pPr>
        <w:pStyle w:val="Heading1"/>
        <w:numPr>
          <w:ilvl w:val="0"/>
          <w:numId w:val="0"/>
        </w:numPr>
        <w:sectPr w:rsidR="00906FC0" w:rsidSect="007B51D7">
          <w:headerReference w:type="default" r:id="rId8"/>
          <w:pgSz w:w="11906" w:h="16838"/>
          <w:pgMar w:top="720" w:right="720" w:bottom="720" w:left="720" w:header="708" w:footer="708" w:gutter="0"/>
          <w:cols w:space="708"/>
          <w:docGrid w:linePitch="360"/>
        </w:sectPr>
      </w:pPr>
    </w:p>
    <w:p w:rsidR="007B6AF5" w:rsidRDefault="007E3ED6" w:rsidP="007E3ED6">
      <w:pPr>
        <w:pStyle w:val="Heading1"/>
        <w:numPr>
          <w:ilvl w:val="0"/>
          <w:numId w:val="0"/>
        </w:numPr>
      </w:pPr>
      <w:bookmarkStart w:id="9" w:name="_Toc125712385"/>
      <w:r>
        <w:lastRenderedPageBreak/>
        <w:t xml:space="preserve">Appendix </w:t>
      </w:r>
      <w:r w:rsidR="000F0813">
        <w:t>1</w:t>
      </w:r>
      <w:r>
        <w:t xml:space="preserve"> – Risk Assessment</w:t>
      </w:r>
      <w:bookmarkEnd w:id="9"/>
    </w:p>
    <w:p w:rsidR="00F047F6" w:rsidRPr="00F047F6" w:rsidRDefault="00F047F6" w:rsidP="00F047F6">
      <w:pPr>
        <w:rPr>
          <w:i/>
        </w:rPr>
      </w:pPr>
      <w:r>
        <w:rPr>
          <w:i/>
        </w:rPr>
        <w:t xml:space="preserve">These risk assessments are generic and can be used ‘as-is’.  They should be supplemented with specific risks (busy road crossing, route next to a crag </w:t>
      </w:r>
      <w:proofErr w:type="spellStart"/>
      <w:r>
        <w:rPr>
          <w:i/>
        </w:rPr>
        <w:t>etc</w:t>
      </w:r>
      <w:proofErr w:type="spellEnd"/>
      <w:r>
        <w:rPr>
          <w:i/>
        </w:rPr>
        <w:t>) for the particular race.  Some lines such as risks from traffic won’t apply to all races.</w:t>
      </w:r>
    </w:p>
    <w:p w:rsidR="007D2D7A" w:rsidRPr="0022329B" w:rsidRDefault="007B6AF5" w:rsidP="00156A69">
      <w:pPr>
        <w:pStyle w:val="Heading2"/>
      </w:pPr>
      <w:r>
        <w:t>Risk assessment for runners</w:t>
      </w:r>
    </w:p>
    <w:tbl>
      <w:tblPr>
        <w:tblpPr w:leftFromText="180" w:rightFromText="180" w:vertAnchor="text" w:horzAnchor="margin" w:tblpXSpec="center" w:tblpY="64"/>
        <w:tblW w:w="14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126"/>
        <w:gridCol w:w="851"/>
        <w:gridCol w:w="2410"/>
        <w:gridCol w:w="2551"/>
        <w:gridCol w:w="1228"/>
        <w:gridCol w:w="1276"/>
        <w:gridCol w:w="386"/>
        <w:gridCol w:w="890"/>
        <w:gridCol w:w="1276"/>
      </w:tblGrid>
      <w:tr w:rsidR="007D2D7A" w:rsidRPr="00DB6AD8" w:rsidTr="00EA3156">
        <w:trPr>
          <w:cantSplit/>
          <w:trHeight w:val="277"/>
        </w:trPr>
        <w:tc>
          <w:tcPr>
            <w:tcW w:w="1951" w:type="dxa"/>
            <w:tcBorders>
              <w:top w:val="single" w:sz="4" w:space="0" w:color="auto"/>
              <w:left w:val="single" w:sz="4" w:space="0" w:color="auto"/>
              <w:bottom w:val="single" w:sz="4" w:space="0" w:color="auto"/>
              <w:right w:val="single" w:sz="4" w:space="0" w:color="auto"/>
            </w:tcBorders>
            <w:shd w:val="clear" w:color="auto" w:fill="BFBFBF"/>
          </w:tcPr>
          <w:p w:rsidR="007D2D7A" w:rsidRPr="00E82F41" w:rsidRDefault="007D2D7A" w:rsidP="003304B8">
            <w:pPr>
              <w:pStyle w:val="ListParagraph"/>
              <w:ind w:left="0"/>
              <w:jc w:val="center"/>
              <w:rPr>
                <w:rFonts w:ascii="Arial" w:hAnsi="Arial" w:cs="Arial"/>
                <w:b/>
                <w:sz w:val="20"/>
                <w:szCs w:val="20"/>
              </w:rPr>
            </w:pPr>
          </w:p>
        </w:tc>
        <w:tc>
          <w:tcPr>
            <w:tcW w:w="5387" w:type="dxa"/>
            <w:gridSpan w:val="3"/>
            <w:tcBorders>
              <w:top w:val="single" w:sz="4" w:space="0" w:color="auto"/>
              <w:left w:val="single" w:sz="4" w:space="0" w:color="auto"/>
              <w:bottom w:val="single" w:sz="4" w:space="0" w:color="auto"/>
              <w:right w:val="single" w:sz="4" w:space="0" w:color="auto"/>
            </w:tcBorders>
            <w:shd w:val="clear" w:color="auto" w:fill="BFBFBF"/>
          </w:tcPr>
          <w:p w:rsidR="007D2D7A" w:rsidRPr="00E82F41" w:rsidRDefault="007D2D7A" w:rsidP="003304B8">
            <w:pPr>
              <w:pStyle w:val="ListParagraph"/>
              <w:ind w:left="0"/>
              <w:jc w:val="center"/>
              <w:rPr>
                <w:rFonts w:ascii="Arial" w:hAnsi="Arial" w:cs="Arial"/>
                <w:b/>
                <w:sz w:val="20"/>
                <w:szCs w:val="20"/>
              </w:rPr>
            </w:pPr>
          </w:p>
        </w:tc>
        <w:tc>
          <w:tcPr>
            <w:tcW w:w="5441" w:type="dxa"/>
            <w:gridSpan w:val="4"/>
            <w:tcBorders>
              <w:top w:val="single" w:sz="4" w:space="0" w:color="auto"/>
              <w:left w:val="single" w:sz="4" w:space="0" w:color="auto"/>
              <w:bottom w:val="single" w:sz="4" w:space="0" w:color="auto"/>
              <w:right w:val="single" w:sz="4" w:space="0" w:color="auto"/>
            </w:tcBorders>
            <w:shd w:val="clear" w:color="auto" w:fill="BFBFBF"/>
          </w:tcPr>
          <w:p w:rsidR="007D2D7A" w:rsidRPr="00E82F41" w:rsidRDefault="007D2D7A" w:rsidP="003304B8">
            <w:pPr>
              <w:pStyle w:val="ListParagraph"/>
              <w:ind w:left="0"/>
              <w:jc w:val="center"/>
              <w:rPr>
                <w:rFonts w:ascii="Arial" w:hAnsi="Arial" w:cs="Arial"/>
                <w:b/>
                <w:sz w:val="20"/>
                <w:szCs w:val="20"/>
              </w:rPr>
            </w:pPr>
          </w:p>
          <w:p w:rsidR="007D2D7A" w:rsidRPr="00E82F41" w:rsidRDefault="007D2D7A" w:rsidP="003304B8">
            <w:pPr>
              <w:pStyle w:val="ListParagraph"/>
              <w:ind w:left="0"/>
              <w:jc w:val="center"/>
              <w:rPr>
                <w:rFonts w:ascii="Arial" w:hAnsi="Arial" w:cs="Arial"/>
                <w:sz w:val="20"/>
                <w:szCs w:val="20"/>
              </w:rPr>
            </w:pPr>
            <w:r w:rsidRPr="00E82F41">
              <w:rPr>
                <w:rFonts w:ascii="Arial" w:hAnsi="Arial" w:cs="Arial"/>
                <w:b/>
                <w:sz w:val="20"/>
                <w:szCs w:val="20"/>
              </w:rPr>
              <w:t>RISK ASSESSMENT</w:t>
            </w:r>
          </w:p>
        </w:tc>
        <w:tc>
          <w:tcPr>
            <w:tcW w:w="2166" w:type="dxa"/>
            <w:gridSpan w:val="2"/>
            <w:tcBorders>
              <w:top w:val="single" w:sz="4" w:space="0" w:color="auto"/>
              <w:left w:val="single" w:sz="4" w:space="0" w:color="auto"/>
              <w:bottom w:val="single" w:sz="4" w:space="0" w:color="auto"/>
              <w:right w:val="single" w:sz="4" w:space="0" w:color="auto"/>
            </w:tcBorders>
            <w:shd w:val="clear" w:color="auto" w:fill="8DB3E2"/>
          </w:tcPr>
          <w:p w:rsidR="007D2D7A" w:rsidRPr="00DB6AD8" w:rsidRDefault="007D2D7A" w:rsidP="003304B8">
            <w:pPr>
              <w:rPr>
                <w:rFonts w:ascii="Arial" w:hAnsi="Arial" w:cs="Arial"/>
                <w:sz w:val="20"/>
                <w:szCs w:val="20"/>
              </w:rPr>
            </w:pPr>
          </w:p>
        </w:tc>
      </w:tr>
      <w:tr w:rsidR="007D2D7A" w:rsidRPr="00DB6AD8" w:rsidTr="00EA3156">
        <w:trPr>
          <w:cantSplit/>
          <w:trHeight w:val="355"/>
        </w:trPr>
        <w:tc>
          <w:tcPr>
            <w:tcW w:w="1951" w:type="dxa"/>
            <w:tcBorders>
              <w:top w:val="single" w:sz="4" w:space="0" w:color="auto"/>
              <w:left w:val="single" w:sz="4" w:space="0" w:color="auto"/>
              <w:bottom w:val="single" w:sz="4" w:space="0" w:color="auto"/>
              <w:right w:val="single" w:sz="4" w:space="0" w:color="auto"/>
            </w:tcBorders>
            <w:shd w:val="clear" w:color="auto" w:fill="BFBFBF"/>
          </w:tcPr>
          <w:p w:rsidR="007D2D7A" w:rsidRPr="00DB6AD8" w:rsidRDefault="007D2D7A" w:rsidP="003304B8">
            <w:pPr>
              <w:rPr>
                <w:rFonts w:ascii="Arial" w:hAnsi="Arial" w:cs="Arial"/>
                <w:sz w:val="20"/>
                <w:szCs w:val="20"/>
              </w:rPr>
            </w:pPr>
          </w:p>
        </w:tc>
        <w:tc>
          <w:tcPr>
            <w:tcW w:w="5387" w:type="dxa"/>
            <w:gridSpan w:val="3"/>
            <w:tcBorders>
              <w:top w:val="single" w:sz="4" w:space="0" w:color="auto"/>
              <w:left w:val="single" w:sz="4" w:space="0" w:color="auto"/>
              <w:bottom w:val="single" w:sz="4" w:space="0" w:color="auto"/>
              <w:right w:val="single" w:sz="4" w:space="0" w:color="auto"/>
            </w:tcBorders>
            <w:shd w:val="clear" w:color="auto" w:fill="BFBFBF"/>
          </w:tcPr>
          <w:p w:rsidR="007D2D7A" w:rsidRPr="00DB6AD8" w:rsidRDefault="007D2D7A" w:rsidP="003304B8">
            <w:pPr>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8DB3E2"/>
          </w:tcPr>
          <w:p w:rsidR="007D2D7A" w:rsidRPr="00DB6AD8" w:rsidRDefault="007D2D7A" w:rsidP="003304B8">
            <w:pPr>
              <w:jc w:val="center"/>
              <w:rPr>
                <w:rFonts w:ascii="Arial" w:hAnsi="Arial" w:cs="Arial"/>
                <w:b/>
                <w:sz w:val="20"/>
                <w:szCs w:val="20"/>
              </w:rPr>
            </w:pPr>
          </w:p>
        </w:tc>
        <w:tc>
          <w:tcPr>
            <w:tcW w:w="5056" w:type="dxa"/>
            <w:gridSpan w:val="5"/>
            <w:tcBorders>
              <w:top w:val="single" w:sz="4" w:space="0" w:color="auto"/>
              <w:left w:val="single" w:sz="4" w:space="0" w:color="auto"/>
              <w:bottom w:val="single" w:sz="4" w:space="0" w:color="auto"/>
              <w:right w:val="single" w:sz="4" w:space="0" w:color="auto"/>
            </w:tcBorders>
            <w:shd w:val="clear" w:color="auto" w:fill="8DB3E2"/>
          </w:tcPr>
          <w:p w:rsidR="007D2D7A" w:rsidRPr="00DB6AD8" w:rsidRDefault="007D2D7A" w:rsidP="003304B8">
            <w:pPr>
              <w:rPr>
                <w:rFonts w:ascii="Arial" w:hAnsi="Arial" w:cs="Arial"/>
                <w:b/>
                <w:sz w:val="20"/>
                <w:szCs w:val="20"/>
              </w:rPr>
            </w:pPr>
            <w:r w:rsidRPr="00DB6AD8">
              <w:rPr>
                <w:rFonts w:ascii="Arial" w:hAnsi="Arial" w:cs="Arial"/>
                <w:b/>
                <w:sz w:val="20"/>
                <w:szCs w:val="20"/>
              </w:rPr>
              <w:t xml:space="preserve">                                          SAFETY PLAN</w:t>
            </w:r>
          </w:p>
        </w:tc>
      </w:tr>
      <w:tr w:rsidR="007D2D7A" w:rsidRPr="00E82F41" w:rsidTr="00EA3156">
        <w:trPr>
          <w:cantSplit/>
          <w:trHeight w:val="1109"/>
        </w:trPr>
        <w:tc>
          <w:tcPr>
            <w:tcW w:w="1951" w:type="dxa"/>
            <w:tcBorders>
              <w:top w:val="single" w:sz="4" w:space="0" w:color="auto"/>
              <w:left w:val="single" w:sz="4" w:space="0" w:color="auto"/>
              <w:bottom w:val="single" w:sz="4" w:space="0" w:color="auto"/>
              <w:right w:val="single" w:sz="4" w:space="0" w:color="auto"/>
            </w:tcBorders>
            <w:shd w:val="clear" w:color="auto" w:fill="BFBFBF"/>
          </w:tcPr>
          <w:p w:rsidR="007D2D7A" w:rsidRPr="00DB6AD8" w:rsidRDefault="007D2D7A" w:rsidP="003304B8">
            <w:pPr>
              <w:rPr>
                <w:rFonts w:ascii="Arial"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BFBFBF"/>
          </w:tcPr>
          <w:p w:rsidR="007D2D7A" w:rsidRPr="00DB6AD8" w:rsidRDefault="007D2D7A" w:rsidP="003304B8">
            <w:pP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BFBFBF"/>
          </w:tcPr>
          <w:p w:rsidR="007D2D7A" w:rsidRPr="00DB6AD8" w:rsidRDefault="007D2D7A" w:rsidP="003304B8">
            <w:pPr>
              <w:rPr>
                <w:rFonts w:ascii="Arial" w:hAnsi="Arial" w:cs="Arial"/>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BFBFBF"/>
          </w:tcPr>
          <w:p w:rsidR="007D2D7A" w:rsidRPr="00DB6AD8" w:rsidRDefault="007D2D7A" w:rsidP="003304B8">
            <w:pPr>
              <w:ind w:left="69"/>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DBE5F1"/>
          </w:tcPr>
          <w:p w:rsidR="007D2D7A" w:rsidRPr="00E82F41" w:rsidRDefault="007D2D7A" w:rsidP="003304B8">
            <w:pPr>
              <w:pStyle w:val="ListParagraph"/>
              <w:ind w:left="0"/>
              <w:rPr>
                <w:rFonts w:ascii="Arial" w:hAnsi="Arial" w:cs="Arial"/>
                <w:sz w:val="20"/>
                <w:szCs w:val="20"/>
              </w:rPr>
            </w:pPr>
          </w:p>
        </w:tc>
        <w:tc>
          <w:tcPr>
            <w:tcW w:w="1228" w:type="dxa"/>
            <w:tcBorders>
              <w:top w:val="single" w:sz="4" w:space="0" w:color="auto"/>
              <w:left w:val="single" w:sz="4" w:space="0" w:color="auto"/>
              <w:bottom w:val="single" w:sz="4" w:space="0" w:color="auto"/>
              <w:right w:val="single" w:sz="4" w:space="0" w:color="auto"/>
            </w:tcBorders>
            <w:shd w:val="clear" w:color="auto" w:fill="DBE5F1"/>
          </w:tcPr>
          <w:p w:rsidR="007D2D7A" w:rsidRPr="00E82F41" w:rsidRDefault="007D2D7A" w:rsidP="003304B8">
            <w:pPr>
              <w:pStyle w:val="ListParagraph"/>
              <w:ind w:left="0"/>
              <w:rPr>
                <w:rFonts w:ascii="Arial" w:hAnsi="Arial" w:cs="Arial"/>
                <w:sz w:val="20"/>
                <w:szCs w:val="20"/>
              </w:rPr>
            </w:pPr>
          </w:p>
        </w:tc>
        <w:tc>
          <w:tcPr>
            <w:tcW w:w="3828" w:type="dxa"/>
            <w:gridSpan w:val="4"/>
            <w:tcBorders>
              <w:top w:val="single" w:sz="4" w:space="0" w:color="auto"/>
              <w:left w:val="single" w:sz="4" w:space="0" w:color="auto"/>
              <w:bottom w:val="single" w:sz="4" w:space="0" w:color="auto"/>
              <w:right w:val="single" w:sz="4" w:space="0" w:color="auto"/>
            </w:tcBorders>
            <w:shd w:val="clear" w:color="auto" w:fill="8DB3E2"/>
          </w:tcPr>
          <w:p w:rsidR="007D2D7A" w:rsidRDefault="007D2D7A" w:rsidP="003304B8">
            <w:pPr>
              <w:pStyle w:val="Default"/>
              <w:jc w:val="center"/>
              <w:rPr>
                <w:rFonts w:ascii="Arial" w:hAnsi="Arial" w:cs="Arial"/>
                <w:b/>
                <w:bCs/>
                <w:sz w:val="20"/>
                <w:szCs w:val="20"/>
              </w:rPr>
            </w:pPr>
            <w:r w:rsidRPr="00E82F41">
              <w:rPr>
                <w:rFonts w:ascii="Arial" w:hAnsi="Arial" w:cs="Arial"/>
                <w:b/>
                <w:bCs/>
                <w:sz w:val="20"/>
                <w:szCs w:val="20"/>
              </w:rPr>
              <w:t>4. How w</w:t>
            </w:r>
            <w:r>
              <w:rPr>
                <w:rFonts w:ascii="Arial" w:hAnsi="Arial" w:cs="Arial"/>
                <w:b/>
                <w:bCs/>
                <w:sz w:val="20"/>
                <w:szCs w:val="20"/>
              </w:rPr>
              <w:t>ill you put the assessment</w:t>
            </w:r>
          </w:p>
          <w:p w:rsidR="007D2D7A" w:rsidRPr="000C00D6" w:rsidRDefault="007D2D7A" w:rsidP="003304B8">
            <w:pPr>
              <w:pStyle w:val="Default"/>
              <w:rPr>
                <w:rFonts w:ascii="Arial" w:hAnsi="Arial" w:cs="Arial"/>
                <w:b/>
                <w:bCs/>
                <w:sz w:val="20"/>
                <w:szCs w:val="20"/>
              </w:rPr>
            </w:pPr>
            <w:r>
              <w:rPr>
                <w:rFonts w:ascii="Arial" w:hAnsi="Arial" w:cs="Arial"/>
                <w:b/>
                <w:bCs/>
                <w:sz w:val="20"/>
                <w:szCs w:val="20"/>
              </w:rPr>
              <w:t xml:space="preserve">into </w:t>
            </w:r>
            <w:r w:rsidRPr="00E82F41">
              <w:rPr>
                <w:rFonts w:ascii="Arial" w:hAnsi="Arial" w:cs="Arial"/>
                <w:b/>
                <w:bCs/>
                <w:sz w:val="20"/>
                <w:szCs w:val="20"/>
              </w:rPr>
              <w:t xml:space="preserve">action </w:t>
            </w:r>
          </w:p>
          <w:p w:rsidR="007D2D7A" w:rsidRPr="00E82F41" w:rsidRDefault="007D2D7A" w:rsidP="003304B8">
            <w:pPr>
              <w:pStyle w:val="Default"/>
              <w:rPr>
                <w:rFonts w:ascii="Arial" w:hAnsi="Arial" w:cs="Arial"/>
                <w:sz w:val="20"/>
                <w:szCs w:val="20"/>
              </w:rPr>
            </w:pPr>
            <w:r w:rsidRPr="00E82F41">
              <w:rPr>
                <w:rFonts w:ascii="Arial" w:hAnsi="Arial" w:cs="Arial"/>
                <w:sz w:val="20"/>
                <w:szCs w:val="20"/>
              </w:rPr>
              <w:t>Remember</w:t>
            </w:r>
            <w:r>
              <w:rPr>
                <w:rFonts w:ascii="Arial" w:hAnsi="Arial" w:cs="Arial"/>
                <w:sz w:val="20"/>
                <w:szCs w:val="20"/>
              </w:rPr>
              <w:t xml:space="preserve"> to </w:t>
            </w:r>
            <w:proofErr w:type="spellStart"/>
            <w:r>
              <w:rPr>
                <w:rFonts w:ascii="Arial" w:hAnsi="Arial" w:cs="Arial"/>
                <w:sz w:val="20"/>
                <w:szCs w:val="20"/>
              </w:rPr>
              <w:t>prioritise</w:t>
            </w:r>
            <w:proofErr w:type="spellEnd"/>
            <w:r>
              <w:rPr>
                <w:rFonts w:ascii="Arial" w:hAnsi="Arial" w:cs="Arial"/>
                <w:sz w:val="20"/>
                <w:szCs w:val="20"/>
              </w:rPr>
              <w:t xml:space="preserve">. Deal with those </w:t>
            </w:r>
            <w:r w:rsidRPr="00E82F41">
              <w:rPr>
                <w:rFonts w:ascii="Arial" w:hAnsi="Arial" w:cs="Arial"/>
                <w:sz w:val="20"/>
                <w:szCs w:val="20"/>
              </w:rPr>
              <w:t>hazards that are high-risk and have serious consequences first</w:t>
            </w:r>
          </w:p>
        </w:tc>
      </w:tr>
      <w:tr w:rsidR="007D2D7A" w:rsidRPr="00DB6AD8" w:rsidTr="00EA3156">
        <w:trPr>
          <w:cantSplit/>
          <w:trHeight w:val="813"/>
        </w:trPr>
        <w:tc>
          <w:tcPr>
            <w:tcW w:w="1951" w:type="dxa"/>
            <w:shd w:val="clear" w:color="auto" w:fill="BFBFBF"/>
          </w:tcPr>
          <w:p w:rsidR="007D2D7A" w:rsidRPr="00DB6AD8" w:rsidRDefault="007D2D7A" w:rsidP="003304B8">
            <w:pPr>
              <w:rPr>
                <w:rFonts w:ascii="Arial" w:hAnsi="Arial" w:cs="Arial"/>
                <w:b/>
                <w:sz w:val="20"/>
                <w:szCs w:val="20"/>
              </w:rPr>
            </w:pPr>
            <w:r w:rsidRPr="00DB6AD8">
              <w:rPr>
                <w:rFonts w:ascii="Arial" w:hAnsi="Arial" w:cs="Arial"/>
                <w:b/>
                <w:sz w:val="20"/>
                <w:szCs w:val="20"/>
              </w:rPr>
              <w:t>1. What are the hazards</w:t>
            </w:r>
          </w:p>
        </w:tc>
        <w:tc>
          <w:tcPr>
            <w:tcW w:w="2126" w:type="dxa"/>
            <w:shd w:val="clear" w:color="auto" w:fill="BFBFBF"/>
          </w:tcPr>
          <w:p w:rsidR="007D2D7A" w:rsidRPr="00DB6AD8" w:rsidRDefault="007D2D7A" w:rsidP="003304B8">
            <w:pPr>
              <w:rPr>
                <w:rFonts w:ascii="Arial" w:hAnsi="Arial" w:cs="Arial"/>
                <w:b/>
                <w:sz w:val="20"/>
                <w:szCs w:val="20"/>
              </w:rPr>
            </w:pPr>
            <w:r w:rsidRPr="00DB6AD8">
              <w:rPr>
                <w:rFonts w:ascii="Arial" w:hAnsi="Arial" w:cs="Arial"/>
                <w:b/>
                <w:sz w:val="20"/>
                <w:szCs w:val="20"/>
              </w:rPr>
              <w:t>2. Who might be harmed &amp; how</w:t>
            </w:r>
          </w:p>
        </w:tc>
        <w:tc>
          <w:tcPr>
            <w:tcW w:w="851" w:type="dxa"/>
            <w:shd w:val="clear" w:color="auto" w:fill="BFBFBF"/>
          </w:tcPr>
          <w:p w:rsidR="007D2D7A" w:rsidRDefault="007D2D7A" w:rsidP="003304B8">
            <w:pPr>
              <w:rPr>
                <w:rFonts w:ascii="Arial" w:hAnsi="Arial" w:cs="Arial"/>
                <w:b/>
                <w:sz w:val="20"/>
                <w:szCs w:val="20"/>
              </w:rPr>
            </w:pPr>
            <w:r>
              <w:rPr>
                <w:rFonts w:ascii="Arial" w:hAnsi="Arial" w:cs="Arial"/>
                <w:b/>
                <w:sz w:val="20"/>
                <w:szCs w:val="20"/>
              </w:rPr>
              <w:t>Risk Rating</w:t>
            </w:r>
          </w:p>
          <w:p w:rsidR="007D2D7A" w:rsidRPr="00DB6AD8" w:rsidRDefault="007D2D7A" w:rsidP="003304B8">
            <w:pPr>
              <w:rPr>
                <w:rFonts w:ascii="Arial" w:hAnsi="Arial" w:cs="Arial"/>
                <w:b/>
                <w:sz w:val="20"/>
                <w:szCs w:val="20"/>
              </w:rPr>
            </w:pPr>
            <w:r>
              <w:rPr>
                <w:rFonts w:ascii="Arial" w:hAnsi="Arial" w:cs="Arial"/>
                <w:b/>
                <w:sz w:val="20"/>
                <w:szCs w:val="20"/>
              </w:rPr>
              <w:t>H/M/L</w:t>
            </w:r>
          </w:p>
        </w:tc>
        <w:tc>
          <w:tcPr>
            <w:tcW w:w="2410" w:type="dxa"/>
            <w:shd w:val="clear" w:color="auto" w:fill="BFBFBF"/>
          </w:tcPr>
          <w:p w:rsidR="007D2D7A" w:rsidRPr="00DB6AD8" w:rsidRDefault="007D2D7A" w:rsidP="003304B8">
            <w:pPr>
              <w:ind w:left="69"/>
              <w:rPr>
                <w:rFonts w:ascii="Arial" w:hAnsi="Arial" w:cs="Arial"/>
                <w:b/>
                <w:sz w:val="20"/>
                <w:szCs w:val="20"/>
              </w:rPr>
            </w:pPr>
            <w:r w:rsidRPr="00DB6AD8">
              <w:rPr>
                <w:rFonts w:ascii="Arial" w:hAnsi="Arial" w:cs="Arial"/>
                <w:b/>
                <w:sz w:val="20"/>
                <w:szCs w:val="20"/>
              </w:rPr>
              <w:t>3a. What are you already doing (i.e. pre-event controls)</w:t>
            </w:r>
          </w:p>
        </w:tc>
        <w:tc>
          <w:tcPr>
            <w:tcW w:w="2551" w:type="dxa"/>
            <w:shd w:val="clear" w:color="auto" w:fill="DBE5F1"/>
          </w:tcPr>
          <w:p w:rsidR="007D2D7A" w:rsidRPr="00E82F41" w:rsidRDefault="007D2D7A" w:rsidP="003304B8">
            <w:pPr>
              <w:pStyle w:val="ListParagraph"/>
              <w:spacing w:line="276" w:lineRule="auto"/>
              <w:ind w:left="0"/>
              <w:rPr>
                <w:rFonts w:ascii="Arial" w:hAnsi="Arial" w:cs="Arial"/>
                <w:b/>
                <w:sz w:val="20"/>
                <w:szCs w:val="20"/>
              </w:rPr>
            </w:pPr>
            <w:r w:rsidRPr="00E82F41">
              <w:rPr>
                <w:rFonts w:ascii="Arial" w:hAnsi="Arial" w:cs="Arial"/>
                <w:b/>
                <w:sz w:val="20"/>
                <w:szCs w:val="20"/>
              </w:rPr>
              <w:t>3b. What further action is required (event day controls)</w:t>
            </w:r>
          </w:p>
        </w:tc>
        <w:tc>
          <w:tcPr>
            <w:tcW w:w="1228" w:type="dxa"/>
            <w:shd w:val="clear" w:color="auto" w:fill="DBE5F1"/>
          </w:tcPr>
          <w:p w:rsidR="007D2D7A" w:rsidRPr="00E82F41" w:rsidRDefault="007D2D7A" w:rsidP="003304B8">
            <w:pPr>
              <w:pStyle w:val="ListParagraph"/>
              <w:spacing w:line="276" w:lineRule="auto"/>
              <w:ind w:left="0"/>
              <w:rPr>
                <w:rFonts w:ascii="Arial" w:hAnsi="Arial" w:cs="Arial"/>
                <w:b/>
                <w:sz w:val="20"/>
                <w:szCs w:val="20"/>
              </w:rPr>
            </w:pPr>
            <w:r>
              <w:rPr>
                <w:rFonts w:ascii="Arial" w:hAnsi="Arial" w:cs="Arial"/>
                <w:b/>
                <w:sz w:val="20"/>
                <w:szCs w:val="20"/>
              </w:rPr>
              <w:t>Resultant Risk Rating H/M/L</w:t>
            </w:r>
          </w:p>
        </w:tc>
        <w:tc>
          <w:tcPr>
            <w:tcW w:w="1276" w:type="dxa"/>
            <w:shd w:val="clear" w:color="auto" w:fill="8DB3E2"/>
          </w:tcPr>
          <w:p w:rsidR="007D2D7A" w:rsidRPr="00DB6AD8" w:rsidRDefault="007D2D7A" w:rsidP="003304B8">
            <w:pPr>
              <w:rPr>
                <w:rFonts w:ascii="Arial" w:hAnsi="Arial" w:cs="Arial"/>
                <w:b/>
                <w:sz w:val="20"/>
                <w:szCs w:val="20"/>
              </w:rPr>
            </w:pPr>
            <w:r w:rsidRPr="00DB6AD8">
              <w:rPr>
                <w:rFonts w:ascii="Arial" w:hAnsi="Arial" w:cs="Arial"/>
                <w:b/>
                <w:sz w:val="20"/>
                <w:szCs w:val="20"/>
              </w:rPr>
              <w:t>Action by Who</w:t>
            </w:r>
          </w:p>
        </w:tc>
        <w:tc>
          <w:tcPr>
            <w:tcW w:w="1276" w:type="dxa"/>
            <w:gridSpan w:val="2"/>
            <w:shd w:val="clear" w:color="auto" w:fill="8DB3E2"/>
          </w:tcPr>
          <w:p w:rsidR="007D2D7A" w:rsidRPr="00DB6AD8" w:rsidRDefault="007D2D7A" w:rsidP="003304B8">
            <w:pPr>
              <w:rPr>
                <w:rFonts w:ascii="Arial" w:hAnsi="Arial" w:cs="Arial"/>
                <w:b/>
                <w:sz w:val="20"/>
                <w:szCs w:val="20"/>
              </w:rPr>
            </w:pPr>
            <w:r w:rsidRPr="00DB6AD8">
              <w:rPr>
                <w:rFonts w:ascii="Arial" w:hAnsi="Arial" w:cs="Arial"/>
                <w:b/>
                <w:sz w:val="20"/>
                <w:szCs w:val="20"/>
              </w:rPr>
              <w:t>Action by when</w:t>
            </w:r>
          </w:p>
        </w:tc>
        <w:tc>
          <w:tcPr>
            <w:tcW w:w="1276" w:type="dxa"/>
            <w:shd w:val="clear" w:color="auto" w:fill="8DB3E2"/>
          </w:tcPr>
          <w:p w:rsidR="007D2D7A" w:rsidRPr="00DB6AD8" w:rsidRDefault="007D2D7A" w:rsidP="003304B8">
            <w:pPr>
              <w:rPr>
                <w:rFonts w:ascii="Arial" w:hAnsi="Arial" w:cs="Arial"/>
                <w:b/>
                <w:sz w:val="20"/>
                <w:szCs w:val="20"/>
              </w:rPr>
            </w:pPr>
            <w:r w:rsidRPr="00DB6AD8">
              <w:rPr>
                <w:rFonts w:ascii="Arial" w:hAnsi="Arial" w:cs="Arial"/>
                <w:b/>
                <w:sz w:val="20"/>
                <w:szCs w:val="20"/>
              </w:rPr>
              <w:t xml:space="preserve">Date completed </w:t>
            </w:r>
          </w:p>
        </w:tc>
      </w:tr>
      <w:tr w:rsidR="007D2D7A" w:rsidRPr="00DB6AD8" w:rsidTr="00EA3156">
        <w:trPr>
          <w:cantSplit/>
          <w:trHeight w:val="132"/>
        </w:trPr>
        <w:tc>
          <w:tcPr>
            <w:tcW w:w="1951" w:type="dxa"/>
            <w:tcBorders>
              <w:bottom w:val="single" w:sz="4" w:space="0" w:color="auto"/>
            </w:tcBorders>
          </w:tcPr>
          <w:p w:rsidR="007D2D7A" w:rsidRPr="00846990" w:rsidRDefault="007D2D7A" w:rsidP="003304B8">
            <w:pPr>
              <w:rPr>
                <w:rFonts w:ascii="Arial" w:hAnsi="Arial" w:cs="Arial"/>
                <w:b/>
                <w:sz w:val="20"/>
                <w:szCs w:val="20"/>
                <w:u w:val="single"/>
              </w:rPr>
            </w:pPr>
            <w:r>
              <w:rPr>
                <w:rFonts w:ascii="Arial" w:hAnsi="Arial" w:cs="Arial"/>
                <w:b/>
                <w:sz w:val="20"/>
                <w:szCs w:val="20"/>
                <w:u w:val="single"/>
              </w:rPr>
              <w:t>On the course</w:t>
            </w:r>
          </w:p>
          <w:p w:rsidR="007D2D7A" w:rsidRPr="00DB6AD8" w:rsidRDefault="00C331B1" w:rsidP="0085359E">
            <w:pPr>
              <w:rPr>
                <w:rFonts w:ascii="Arial" w:hAnsi="Arial" w:cs="Arial"/>
                <w:sz w:val="20"/>
                <w:szCs w:val="20"/>
              </w:rPr>
            </w:pPr>
            <w:r>
              <w:rPr>
                <w:rFonts w:ascii="Arial" w:hAnsi="Arial" w:cs="Arial"/>
                <w:sz w:val="20"/>
                <w:szCs w:val="20"/>
              </w:rPr>
              <w:t xml:space="preserve">1. </w:t>
            </w:r>
            <w:r w:rsidR="007D2D7A" w:rsidRPr="00C331B1">
              <w:rPr>
                <w:rFonts w:ascii="Arial" w:hAnsi="Arial" w:cs="Arial"/>
                <w:sz w:val="20"/>
                <w:szCs w:val="20"/>
              </w:rPr>
              <w:t>Slips, trips and falls</w:t>
            </w:r>
            <w:r w:rsidR="00860D2F" w:rsidRPr="00C331B1">
              <w:rPr>
                <w:rFonts w:ascii="Arial" w:hAnsi="Arial" w:cs="Arial"/>
                <w:sz w:val="20"/>
                <w:szCs w:val="20"/>
              </w:rPr>
              <w:t>, however caused.</w:t>
            </w:r>
          </w:p>
        </w:tc>
        <w:tc>
          <w:tcPr>
            <w:tcW w:w="2126" w:type="dxa"/>
          </w:tcPr>
          <w:p w:rsidR="007D2D7A" w:rsidRDefault="007D2D7A" w:rsidP="003304B8">
            <w:pPr>
              <w:rPr>
                <w:rFonts w:ascii="Arial" w:hAnsi="Arial" w:cs="Arial"/>
                <w:sz w:val="20"/>
                <w:szCs w:val="20"/>
              </w:rPr>
            </w:pPr>
          </w:p>
          <w:p w:rsidR="007D2D7A" w:rsidRDefault="00F047F6" w:rsidP="007D2D7A">
            <w:pPr>
              <w:spacing w:after="0"/>
              <w:rPr>
                <w:rFonts w:ascii="Arial" w:hAnsi="Arial" w:cs="Arial"/>
                <w:sz w:val="20"/>
                <w:szCs w:val="20"/>
              </w:rPr>
            </w:pPr>
            <w:r>
              <w:rPr>
                <w:rFonts w:ascii="Arial" w:hAnsi="Arial" w:cs="Arial"/>
                <w:sz w:val="20"/>
                <w:szCs w:val="20"/>
              </w:rPr>
              <w:t>Runner</w:t>
            </w:r>
            <w:r w:rsidR="007D2D7A">
              <w:rPr>
                <w:rFonts w:ascii="Arial" w:hAnsi="Arial" w:cs="Arial"/>
                <w:sz w:val="20"/>
                <w:szCs w:val="20"/>
              </w:rPr>
              <w:t>s</w:t>
            </w:r>
          </w:p>
          <w:p w:rsidR="0085359E" w:rsidRPr="00DB6AD8" w:rsidRDefault="0085359E" w:rsidP="0085359E">
            <w:pPr>
              <w:rPr>
                <w:rFonts w:ascii="Arial" w:hAnsi="Arial" w:cs="Arial"/>
                <w:sz w:val="20"/>
                <w:szCs w:val="20"/>
              </w:rPr>
            </w:pPr>
            <w:r>
              <w:rPr>
                <w:rFonts w:ascii="Arial" w:hAnsi="Arial" w:cs="Arial"/>
                <w:sz w:val="20"/>
                <w:szCs w:val="20"/>
              </w:rPr>
              <w:t>Cuts and bruising.</w:t>
            </w:r>
          </w:p>
        </w:tc>
        <w:tc>
          <w:tcPr>
            <w:tcW w:w="851" w:type="dxa"/>
          </w:tcPr>
          <w:p w:rsidR="007D2D7A" w:rsidRPr="000D47F6" w:rsidRDefault="007D2D7A" w:rsidP="003304B8">
            <w:pPr>
              <w:jc w:val="center"/>
              <w:rPr>
                <w:rFonts w:ascii="Arial" w:hAnsi="Arial" w:cs="Arial"/>
                <w:b/>
                <w:sz w:val="20"/>
                <w:szCs w:val="20"/>
              </w:rPr>
            </w:pPr>
          </w:p>
          <w:p w:rsidR="007D2D7A" w:rsidRPr="000D47F6" w:rsidRDefault="007D2D7A" w:rsidP="003304B8">
            <w:pPr>
              <w:jc w:val="center"/>
              <w:rPr>
                <w:rFonts w:ascii="Arial" w:hAnsi="Arial" w:cs="Arial"/>
                <w:b/>
                <w:sz w:val="20"/>
                <w:szCs w:val="20"/>
              </w:rPr>
            </w:pPr>
            <w:r>
              <w:rPr>
                <w:rFonts w:ascii="Arial" w:hAnsi="Arial" w:cs="Arial"/>
                <w:b/>
                <w:sz w:val="20"/>
                <w:szCs w:val="20"/>
              </w:rPr>
              <w:t>M</w:t>
            </w:r>
          </w:p>
          <w:p w:rsidR="007D2D7A" w:rsidRPr="000D47F6" w:rsidRDefault="007D2D7A" w:rsidP="00C331B1">
            <w:pPr>
              <w:rPr>
                <w:rFonts w:ascii="Arial" w:hAnsi="Arial" w:cs="Arial"/>
                <w:b/>
                <w:sz w:val="20"/>
                <w:szCs w:val="20"/>
              </w:rPr>
            </w:pPr>
          </w:p>
        </w:tc>
        <w:tc>
          <w:tcPr>
            <w:tcW w:w="2410" w:type="dxa"/>
          </w:tcPr>
          <w:p w:rsidR="007D2D7A" w:rsidRDefault="007D2D7A" w:rsidP="003304B8">
            <w:pPr>
              <w:pStyle w:val="Default"/>
              <w:rPr>
                <w:rFonts w:ascii="Arial" w:hAnsi="Arial" w:cs="Arial"/>
                <w:sz w:val="20"/>
                <w:szCs w:val="20"/>
              </w:rPr>
            </w:pPr>
          </w:p>
          <w:p w:rsidR="007D2D7A" w:rsidRDefault="007D2D7A" w:rsidP="003304B8">
            <w:pPr>
              <w:pStyle w:val="Default"/>
              <w:rPr>
                <w:rFonts w:ascii="Arial" w:hAnsi="Arial" w:cs="Arial"/>
                <w:sz w:val="20"/>
                <w:szCs w:val="20"/>
              </w:rPr>
            </w:pPr>
          </w:p>
          <w:p w:rsidR="0085359E" w:rsidRDefault="007D2D7A" w:rsidP="003304B8">
            <w:pPr>
              <w:pStyle w:val="Default"/>
              <w:rPr>
                <w:rFonts w:ascii="Arial" w:hAnsi="Arial" w:cs="Arial"/>
                <w:sz w:val="20"/>
                <w:szCs w:val="20"/>
              </w:rPr>
            </w:pPr>
            <w:r>
              <w:rPr>
                <w:rFonts w:ascii="Arial" w:hAnsi="Arial" w:cs="Arial"/>
                <w:sz w:val="20"/>
                <w:szCs w:val="20"/>
              </w:rPr>
              <w:t>1. Course design to avoid</w:t>
            </w:r>
            <w:r w:rsidR="0085359E">
              <w:rPr>
                <w:rFonts w:ascii="Arial" w:hAnsi="Arial" w:cs="Arial"/>
                <w:sz w:val="20"/>
                <w:szCs w:val="20"/>
              </w:rPr>
              <w:t xml:space="preserve"> boggy, slippery areas.</w:t>
            </w:r>
          </w:p>
          <w:p w:rsidR="007D2D7A" w:rsidRPr="00E82F41" w:rsidRDefault="0085359E" w:rsidP="00C331B1">
            <w:pPr>
              <w:pStyle w:val="Default"/>
              <w:rPr>
                <w:rFonts w:ascii="Arial" w:hAnsi="Arial" w:cs="Arial"/>
                <w:sz w:val="20"/>
                <w:szCs w:val="20"/>
              </w:rPr>
            </w:pPr>
            <w:r>
              <w:rPr>
                <w:rFonts w:ascii="Arial" w:hAnsi="Arial" w:cs="Arial"/>
                <w:sz w:val="20"/>
                <w:szCs w:val="20"/>
              </w:rPr>
              <w:t xml:space="preserve">2. Walk course before event and warn </w:t>
            </w:r>
            <w:r w:rsidR="00F047F6">
              <w:rPr>
                <w:rFonts w:ascii="Arial" w:hAnsi="Arial" w:cs="Arial"/>
                <w:sz w:val="20"/>
                <w:szCs w:val="20"/>
              </w:rPr>
              <w:t>runner</w:t>
            </w:r>
            <w:r>
              <w:rPr>
                <w:rFonts w:ascii="Arial" w:hAnsi="Arial" w:cs="Arial"/>
                <w:sz w:val="20"/>
                <w:szCs w:val="20"/>
              </w:rPr>
              <w:t>s of any hazards at the start.</w:t>
            </w:r>
            <w:r w:rsidR="007D2D7A">
              <w:rPr>
                <w:rFonts w:ascii="Arial" w:hAnsi="Arial" w:cs="Arial"/>
                <w:sz w:val="20"/>
                <w:szCs w:val="20"/>
              </w:rPr>
              <w:t xml:space="preserve"> </w:t>
            </w:r>
          </w:p>
        </w:tc>
        <w:tc>
          <w:tcPr>
            <w:tcW w:w="2551" w:type="dxa"/>
          </w:tcPr>
          <w:p w:rsidR="007D2D7A" w:rsidRDefault="007D2D7A" w:rsidP="003304B8">
            <w:pPr>
              <w:pStyle w:val="Default"/>
              <w:rPr>
                <w:rFonts w:ascii="Arial" w:hAnsi="Arial" w:cs="Arial"/>
                <w:sz w:val="20"/>
                <w:szCs w:val="20"/>
              </w:rPr>
            </w:pPr>
          </w:p>
          <w:p w:rsidR="007D2D7A" w:rsidRDefault="007D2D7A" w:rsidP="003304B8">
            <w:pPr>
              <w:pStyle w:val="Default"/>
              <w:rPr>
                <w:rFonts w:ascii="Arial" w:hAnsi="Arial" w:cs="Arial"/>
                <w:sz w:val="20"/>
                <w:szCs w:val="20"/>
              </w:rPr>
            </w:pPr>
          </w:p>
          <w:p w:rsidR="007D2D7A" w:rsidRDefault="007D2D7A" w:rsidP="003304B8">
            <w:pPr>
              <w:pStyle w:val="Default"/>
              <w:rPr>
                <w:rFonts w:ascii="Arial" w:hAnsi="Arial" w:cs="Arial"/>
                <w:sz w:val="20"/>
                <w:szCs w:val="20"/>
              </w:rPr>
            </w:pPr>
            <w:r>
              <w:rPr>
                <w:rFonts w:ascii="Arial" w:hAnsi="Arial" w:cs="Arial"/>
                <w:sz w:val="20"/>
                <w:szCs w:val="20"/>
              </w:rPr>
              <w:t xml:space="preserve">1. Brief </w:t>
            </w:r>
            <w:r w:rsidR="00F047F6">
              <w:rPr>
                <w:rFonts w:ascii="Arial" w:hAnsi="Arial" w:cs="Arial"/>
                <w:sz w:val="20"/>
                <w:szCs w:val="20"/>
              </w:rPr>
              <w:t>runner</w:t>
            </w:r>
            <w:r>
              <w:rPr>
                <w:rFonts w:ascii="Arial" w:hAnsi="Arial" w:cs="Arial"/>
                <w:sz w:val="20"/>
                <w:szCs w:val="20"/>
              </w:rPr>
              <w:t>s at the start.</w:t>
            </w:r>
          </w:p>
          <w:p w:rsidR="007D2D7A" w:rsidRDefault="0085359E" w:rsidP="003304B8">
            <w:pPr>
              <w:pStyle w:val="Default"/>
              <w:rPr>
                <w:rFonts w:ascii="Arial" w:hAnsi="Arial" w:cs="Arial"/>
                <w:sz w:val="20"/>
                <w:szCs w:val="20"/>
              </w:rPr>
            </w:pPr>
            <w:r>
              <w:rPr>
                <w:rFonts w:ascii="Arial" w:hAnsi="Arial" w:cs="Arial"/>
                <w:sz w:val="20"/>
                <w:szCs w:val="20"/>
              </w:rPr>
              <w:t>2</w:t>
            </w:r>
            <w:r w:rsidR="007D2D7A">
              <w:rPr>
                <w:rFonts w:ascii="Arial" w:hAnsi="Arial" w:cs="Arial"/>
                <w:sz w:val="20"/>
                <w:szCs w:val="20"/>
              </w:rPr>
              <w:t>. Put out advisory signs on the course.</w:t>
            </w:r>
          </w:p>
          <w:p w:rsidR="007D2D7A" w:rsidRPr="00E82F41" w:rsidRDefault="0085359E" w:rsidP="003304B8">
            <w:pPr>
              <w:pStyle w:val="Default"/>
              <w:rPr>
                <w:rFonts w:ascii="Arial" w:hAnsi="Arial" w:cs="Arial"/>
                <w:sz w:val="20"/>
                <w:szCs w:val="20"/>
              </w:rPr>
            </w:pPr>
            <w:r>
              <w:rPr>
                <w:rFonts w:ascii="Arial" w:hAnsi="Arial" w:cs="Arial"/>
                <w:sz w:val="20"/>
                <w:szCs w:val="20"/>
              </w:rPr>
              <w:t>3</w:t>
            </w:r>
            <w:r w:rsidR="007D2D7A">
              <w:rPr>
                <w:rFonts w:ascii="Arial" w:hAnsi="Arial" w:cs="Arial"/>
                <w:sz w:val="20"/>
                <w:szCs w:val="20"/>
              </w:rPr>
              <w:t xml:space="preserve">. Instruct </w:t>
            </w:r>
            <w:r w:rsidR="00207701">
              <w:rPr>
                <w:rFonts w:ascii="Arial" w:hAnsi="Arial" w:cs="Arial"/>
                <w:sz w:val="20"/>
                <w:szCs w:val="20"/>
              </w:rPr>
              <w:t>marshal</w:t>
            </w:r>
            <w:r w:rsidR="007D2D7A">
              <w:rPr>
                <w:rFonts w:ascii="Arial" w:hAnsi="Arial" w:cs="Arial"/>
                <w:sz w:val="20"/>
                <w:szCs w:val="20"/>
              </w:rPr>
              <w:t xml:space="preserve">s to </w:t>
            </w:r>
            <w:proofErr w:type="gramStart"/>
            <w:r>
              <w:rPr>
                <w:rFonts w:ascii="Arial" w:hAnsi="Arial" w:cs="Arial"/>
                <w:sz w:val="20"/>
                <w:szCs w:val="20"/>
              </w:rPr>
              <w:t>advise</w:t>
            </w:r>
            <w:proofErr w:type="gramEnd"/>
            <w:r>
              <w:rPr>
                <w:rFonts w:ascii="Arial" w:hAnsi="Arial" w:cs="Arial"/>
                <w:sz w:val="20"/>
                <w:szCs w:val="20"/>
              </w:rPr>
              <w:t xml:space="preserve"> runners</w:t>
            </w:r>
            <w:r w:rsidR="00C331B1">
              <w:rPr>
                <w:rFonts w:ascii="Arial" w:hAnsi="Arial" w:cs="Arial"/>
                <w:sz w:val="20"/>
                <w:szCs w:val="20"/>
              </w:rPr>
              <w:t>.</w:t>
            </w:r>
          </w:p>
        </w:tc>
        <w:tc>
          <w:tcPr>
            <w:tcW w:w="1228" w:type="dxa"/>
          </w:tcPr>
          <w:p w:rsidR="007D2D7A" w:rsidRDefault="007D2D7A" w:rsidP="003304B8">
            <w:pPr>
              <w:pStyle w:val="Default"/>
              <w:rPr>
                <w:rFonts w:ascii="Arial" w:hAnsi="Arial" w:cs="Arial"/>
                <w:sz w:val="20"/>
                <w:szCs w:val="20"/>
              </w:rPr>
            </w:pPr>
          </w:p>
          <w:p w:rsidR="0085359E" w:rsidRDefault="0085359E" w:rsidP="003304B8">
            <w:pPr>
              <w:pStyle w:val="Default"/>
              <w:jc w:val="center"/>
              <w:rPr>
                <w:rFonts w:ascii="Arial" w:hAnsi="Arial" w:cs="Arial"/>
                <w:b/>
                <w:sz w:val="20"/>
                <w:szCs w:val="20"/>
              </w:rPr>
            </w:pPr>
          </w:p>
          <w:p w:rsidR="007D2D7A" w:rsidRPr="00846990" w:rsidRDefault="007D2D7A" w:rsidP="003304B8">
            <w:pPr>
              <w:pStyle w:val="Default"/>
              <w:jc w:val="center"/>
              <w:rPr>
                <w:rFonts w:ascii="Arial" w:hAnsi="Arial" w:cs="Arial"/>
                <w:b/>
                <w:sz w:val="20"/>
                <w:szCs w:val="20"/>
              </w:rPr>
            </w:pPr>
            <w:r w:rsidRPr="00846990">
              <w:rPr>
                <w:rFonts w:ascii="Arial" w:hAnsi="Arial" w:cs="Arial"/>
                <w:b/>
                <w:sz w:val="20"/>
                <w:szCs w:val="20"/>
              </w:rPr>
              <w:t>M</w:t>
            </w:r>
          </w:p>
          <w:p w:rsidR="007D2D7A" w:rsidRPr="00E82F41" w:rsidRDefault="007D2D7A" w:rsidP="0085359E">
            <w:pPr>
              <w:pStyle w:val="Default"/>
              <w:rPr>
                <w:rFonts w:ascii="Arial" w:hAnsi="Arial" w:cs="Arial"/>
                <w:sz w:val="20"/>
                <w:szCs w:val="20"/>
              </w:rPr>
            </w:pPr>
          </w:p>
        </w:tc>
        <w:tc>
          <w:tcPr>
            <w:tcW w:w="1276" w:type="dxa"/>
          </w:tcPr>
          <w:p w:rsidR="007D2D7A" w:rsidRDefault="007D2D7A" w:rsidP="003304B8">
            <w:pPr>
              <w:rPr>
                <w:rFonts w:ascii="Arial" w:hAnsi="Arial" w:cs="Arial"/>
                <w:sz w:val="20"/>
                <w:szCs w:val="20"/>
              </w:rPr>
            </w:pPr>
          </w:p>
          <w:p w:rsidR="007D2D7A" w:rsidRDefault="007D2D7A" w:rsidP="003304B8">
            <w:pPr>
              <w:rPr>
                <w:rFonts w:ascii="Arial" w:hAnsi="Arial" w:cs="Arial"/>
                <w:sz w:val="20"/>
                <w:szCs w:val="20"/>
              </w:rPr>
            </w:pPr>
            <w:r>
              <w:rPr>
                <w:rFonts w:ascii="Arial" w:hAnsi="Arial" w:cs="Arial"/>
                <w:sz w:val="20"/>
                <w:szCs w:val="20"/>
              </w:rPr>
              <w:t xml:space="preserve">Race </w:t>
            </w:r>
            <w:r w:rsidR="006D63FE">
              <w:rPr>
                <w:rFonts w:ascii="Arial" w:hAnsi="Arial" w:cs="Arial"/>
                <w:sz w:val="20"/>
                <w:szCs w:val="20"/>
              </w:rPr>
              <w:t>Organiser</w:t>
            </w:r>
          </w:p>
          <w:p w:rsidR="007D2D7A" w:rsidRPr="00DB6AD8" w:rsidRDefault="0085359E" w:rsidP="003304B8">
            <w:pPr>
              <w:rPr>
                <w:rFonts w:ascii="Arial" w:hAnsi="Arial" w:cs="Arial"/>
                <w:sz w:val="20"/>
                <w:szCs w:val="20"/>
              </w:rPr>
            </w:pPr>
            <w:r>
              <w:rPr>
                <w:rFonts w:ascii="Arial" w:hAnsi="Arial" w:cs="Arial"/>
                <w:sz w:val="20"/>
                <w:szCs w:val="20"/>
              </w:rPr>
              <w:t>Marshals</w:t>
            </w:r>
          </w:p>
        </w:tc>
        <w:tc>
          <w:tcPr>
            <w:tcW w:w="1276" w:type="dxa"/>
            <w:gridSpan w:val="2"/>
          </w:tcPr>
          <w:p w:rsidR="007D2D7A" w:rsidRDefault="007D2D7A" w:rsidP="003304B8">
            <w:pPr>
              <w:rPr>
                <w:rFonts w:ascii="Arial" w:hAnsi="Arial" w:cs="Arial"/>
                <w:sz w:val="20"/>
                <w:szCs w:val="20"/>
              </w:rPr>
            </w:pPr>
          </w:p>
          <w:p w:rsidR="007D2D7A" w:rsidRPr="00DB6AD8" w:rsidRDefault="00C331B1" w:rsidP="003304B8">
            <w:pPr>
              <w:rPr>
                <w:rFonts w:ascii="Arial" w:hAnsi="Arial" w:cs="Arial"/>
                <w:sz w:val="20"/>
                <w:szCs w:val="20"/>
              </w:rPr>
            </w:pPr>
            <w:r>
              <w:rPr>
                <w:rFonts w:ascii="Arial" w:hAnsi="Arial" w:cs="Arial"/>
                <w:sz w:val="20"/>
                <w:szCs w:val="20"/>
              </w:rPr>
              <w:t>Pre Event and On the day</w:t>
            </w:r>
          </w:p>
        </w:tc>
        <w:tc>
          <w:tcPr>
            <w:tcW w:w="1276" w:type="dxa"/>
          </w:tcPr>
          <w:p w:rsidR="007D2D7A" w:rsidRPr="00DB6AD8" w:rsidRDefault="007D2D7A" w:rsidP="003304B8">
            <w:pPr>
              <w:rPr>
                <w:rFonts w:ascii="Arial" w:hAnsi="Arial" w:cs="Arial"/>
                <w:sz w:val="20"/>
                <w:szCs w:val="20"/>
              </w:rPr>
            </w:pPr>
          </w:p>
        </w:tc>
      </w:tr>
      <w:tr w:rsidR="0085359E" w:rsidRPr="00DB6AD8" w:rsidTr="00EA3156">
        <w:trPr>
          <w:cantSplit/>
          <w:trHeight w:val="132"/>
        </w:trPr>
        <w:tc>
          <w:tcPr>
            <w:tcW w:w="1951" w:type="dxa"/>
            <w:tcBorders>
              <w:bottom w:val="single" w:sz="4" w:space="0" w:color="auto"/>
            </w:tcBorders>
          </w:tcPr>
          <w:p w:rsidR="0085359E" w:rsidRDefault="0085359E" w:rsidP="00300A65">
            <w:pPr>
              <w:rPr>
                <w:rFonts w:ascii="Arial" w:hAnsi="Arial" w:cs="Arial"/>
                <w:b/>
                <w:sz w:val="20"/>
                <w:szCs w:val="20"/>
                <w:u w:val="single"/>
              </w:rPr>
            </w:pPr>
            <w:r>
              <w:rPr>
                <w:rFonts w:ascii="Arial" w:hAnsi="Arial" w:cs="Arial"/>
                <w:sz w:val="20"/>
                <w:szCs w:val="20"/>
              </w:rPr>
              <w:t>2. Barbed wire, low branches</w:t>
            </w:r>
            <w:r w:rsidR="002E790F">
              <w:rPr>
                <w:rFonts w:ascii="Arial" w:hAnsi="Arial" w:cs="Arial"/>
                <w:sz w:val="20"/>
                <w:szCs w:val="20"/>
              </w:rPr>
              <w:t>, stiles</w:t>
            </w:r>
            <w:r w:rsidR="00300A65">
              <w:rPr>
                <w:rFonts w:ascii="Arial" w:hAnsi="Arial" w:cs="Arial"/>
                <w:sz w:val="20"/>
                <w:szCs w:val="20"/>
              </w:rPr>
              <w:t xml:space="preserve"> in poor condition</w:t>
            </w:r>
            <w:r w:rsidR="002E790F">
              <w:rPr>
                <w:rFonts w:ascii="Arial" w:hAnsi="Arial" w:cs="Arial"/>
                <w:sz w:val="20"/>
                <w:szCs w:val="20"/>
              </w:rPr>
              <w:t>,</w:t>
            </w:r>
            <w:r>
              <w:rPr>
                <w:rFonts w:ascii="Arial" w:hAnsi="Arial" w:cs="Arial"/>
                <w:sz w:val="20"/>
                <w:szCs w:val="20"/>
              </w:rPr>
              <w:t xml:space="preserve"> other specific </w:t>
            </w:r>
            <w:r w:rsidR="0022329B">
              <w:rPr>
                <w:rFonts w:ascii="Arial" w:hAnsi="Arial" w:cs="Arial"/>
                <w:sz w:val="20"/>
                <w:szCs w:val="20"/>
              </w:rPr>
              <w:t xml:space="preserve">course </w:t>
            </w:r>
            <w:r>
              <w:rPr>
                <w:rFonts w:ascii="Arial" w:hAnsi="Arial" w:cs="Arial"/>
                <w:sz w:val="20"/>
                <w:szCs w:val="20"/>
              </w:rPr>
              <w:t>hazards.</w:t>
            </w:r>
          </w:p>
        </w:tc>
        <w:tc>
          <w:tcPr>
            <w:tcW w:w="2126" w:type="dxa"/>
          </w:tcPr>
          <w:p w:rsidR="0085359E" w:rsidRDefault="00F047F6" w:rsidP="0085359E">
            <w:pPr>
              <w:spacing w:after="0"/>
              <w:rPr>
                <w:rFonts w:ascii="Arial" w:hAnsi="Arial" w:cs="Arial"/>
                <w:sz w:val="20"/>
                <w:szCs w:val="20"/>
              </w:rPr>
            </w:pPr>
            <w:r>
              <w:rPr>
                <w:rFonts w:ascii="Arial" w:hAnsi="Arial" w:cs="Arial"/>
                <w:sz w:val="20"/>
                <w:szCs w:val="20"/>
              </w:rPr>
              <w:t>Runner</w:t>
            </w:r>
            <w:r w:rsidR="0085359E">
              <w:rPr>
                <w:rFonts w:ascii="Arial" w:hAnsi="Arial" w:cs="Arial"/>
                <w:sz w:val="20"/>
                <w:szCs w:val="20"/>
              </w:rPr>
              <w:t>s</w:t>
            </w:r>
          </w:p>
          <w:p w:rsidR="0085359E" w:rsidRDefault="0085359E" w:rsidP="0085359E">
            <w:pPr>
              <w:rPr>
                <w:rFonts w:ascii="Arial" w:hAnsi="Arial" w:cs="Arial"/>
                <w:sz w:val="20"/>
                <w:szCs w:val="20"/>
              </w:rPr>
            </w:pPr>
            <w:r>
              <w:rPr>
                <w:rFonts w:ascii="Arial" w:hAnsi="Arial" w:cs="Arial"/>
                <w:sz w:val="20"/>
                <w:szCs w:val="20"/>
              </w:rPr>
              <w:t>Cuts and bruising.</w:t>
            </w:r>
          </w:p>
          <w:p w:rsidR="0085359E" w:rsidRDefault="0085359E" w:rsidP="003304B8">
            <w:pPr>
              <w:rPr>
                <w:rFonts w:ascii="Arial" w:hAnsi="Arial" w:cs="Arial"/>
                <w:sz w:val="20"/>
                <w:szCs w:val="20"/>
              </w:rPr>
            </w:pPr>
          </w:p>
        </w:tc>
        <w:tc>
          <w:tcPr>
            <w:tcW w:w="851" w:type="dxa"/>
          </w:tcPr>
          <w:p w:rsidR="0085359E" w:rsidRPr="000D47F6" w:rsidRDefault="0085359E" w:rsidP="003304B8">
            <w:pPr>
              <w:jc w:val="center"/>
              <w:rPr>
                <w:rFonts w:ascii="Arial" w:hAnsi="Arial" w:cs="Arial"/>
                <w:b/>
                <w:sz w:val="20"/>
                <w:szCs w:val="20"/>
              </w:rPr>
            </w:pPr>
            <w:r w:rsidRPr="000D47F6">
              <w:rPr>
                <w:rFonts w:ascii="Arial" w:hAnsi="Arial" w:cs="Arial"/>
                <w:b/>
                <w:sz w:val="20"/>
                <w:szCs w:val="20"/>
              </w:rPr>
              <w:t>M</w:t>
            </w:r>
          </w:p>
        </w:tc>
        <w:tc>
          <w:tcPr>
            <w:tcW w:w="2410" w:type="dxa"/>
          </w:tcPr>
          <w:p w:rsidR="0085359E" w:rsidRDefault="0085359E" w:rsidP="003304B8">
            <w:pPr>
              <w:pStyle w:val="Default"/>
              <w:rPr>
                <w:rFonts w:ascii="Arial" w:hAnsi="Arial" w:cs="Arial"/>
                <w:sz w:val="20"/>
                <w:szCs w:val="20"/>
              </w:rPr>
            </w:pPr>
            <w:r>
              <w:rPr>
                <w:rFonts w:ascii="Arial" w:hAnsi="Arial" w:cs="Arial"/>
                <w:sz w:val="20"/>
                <w:szCs w:val="20"/>
              </w:rPr>
              <w:t>Walk course before the event and identify specific sites.</w:t>
            </w:r>
          </w:p>
        </w:tc>
        <w:tc>
          <w:tcPr>
            <w:tcW w:w="2551" w:type="dxa"/>
          </w:tcPr>
          <w:p w:rsidR="0085359E" w:rsidRDefault="0085359E" w:rsidP="004255C4">
            <w:pPr>
              <w:pStyle w:val="Default"/>
              <w:rPr>
                <w:rFonts w:ascii="Arial" w:hAnsi="Arial" w:cs="Arial"/>
                <w:sz w:val="20"/>
                <w:szCs w:val="20"/>
              </w:rPr>
            </w:pPr>
            <w:r>
              <w:rPr>
                <w:rFonts w:ascii="Arial" w:hAnsi="Arial" w:cs="Arial"/>
                <w:sz w:val="20"/>
                <w:szCs w:val="20"/>
              </w:rPr>
              <w:t xml:space="preserve">Signing areas and obstacles and using </w:t>
            </w:r>
            <w:r w:rsidR="00207701">
              <w:rPr>
                <w:rFonts w:ascii="Arial" w:hAnsi="Arial" w:cs="Arial"/>
                <w:sz w:val="20"/>
                <w:szCs w:val="20"/>
              </w:rPr>
              <w:t>marshal</w:t>
            </w:r>
            <w:r>
              <w:rPr>
                <w:rFonts w:ascii="Arial" w:hAnsi="Arial" w:cs="Arial"/>
                <w:sz w:val="20"/>
                <w:szCs w:val="20"/>
              </w:rPr>
              <w:t xml:space="preserve">s to </w:t>
            </w:r>
            <w:r w:rsidR="004255C4">
              <w:rPr>
                <w:rFonts w:ascii="Arial" w:hAnsi="Arial" w:cs="Arial"/>
                <w:sz w:val="20"/>
                <w:szCs w:val="20"/>
              </w:rPr>
              <w:t>point out hazards.</w:t>
            </w:r>
          </w:p>
        </w:tc>
        <w:tc>
          <w:tcPr>
            <w:tcW w:w="1228" w:type="dxa"/>
          </w:tcPr>
          <w:p w:rsidR="0085359E" w:rsidRDefault="0085359E" w:rsidP="0085359E">
            <w:pPr>
              <w:pStyle w:val="Default"/>
              <w:jc w:val="center"/>
              <w:rPr>
                <w:rFonts w:ascii="Arial" w:hAnsi="Arial" w:cs="Arial"/>
                <w:sz w:val="20"/>
                <w:szCs w:val="20"/>
              </w:rPr>
            </w:pPr>
            <w:r w:rsidRPr="00846990">
              <w:rPr>
                <w:rFonts w:ascii="Arial" w:hAnsi="Arial" w:cs="Arial"/>
                <w:b/>
                <w:sz w:val="20"/>
                <w:szCs w:val="20"/>
              </w:rPr>
              <w:t>L</w:t>
            </w:r>
          </w:p>
        </w:tc>
        <w:tc>
          <w:tcPr>
            <w:tcW w:w="1276" w:type="dxa"/>
          </w:tcPr>
          <w:p w:rsidR="0085359E" w:rsidRDefault="0085359E" w:rsidP="0085359E">
            <w:pPr>
              <w:rPr>
                <w:rFonts w:ascii="Arial" w:hAnsi="Arial" w:cs="Arial"/>
                <w:sz w:val="20"/>
                <w:szCs w:val="20"/>
              </w:rPr>
            </w:pPr>
            <w:r>
              <w:rPr>
                <w:rFonts w:ascii="Arial" w:hAnsi="Arial" w:cs="Arial"/>
                <w:sz w:val="20"/>
                <w:szCs w:val="20"/>
              </w:rPr>
              <w:t xml:space="preserve">Race </w:t>
            </w:r>
            <w:r w:rsidR="006D63FE">
              <w:rPr>
                <w:rFonts w:ascii="Arial" w:hAnsi="Arial" w:cs="Arial"/>
                <w:sz w:val="20"/>
                <w:szCs w:val="20"/>
              </w:rPr>
              <w:t>Organiser</w:t>
            </w:r>
          </w:p>
          <w:p w:rsidR="0085359E" w:rsidRDefault="0085359E" w:rsidP="0085359E">
            <w:pPr>
              <w:rPr>
                <w:rFonts w:ascii="Arial" w:hAnsi="Arial" w:cs="Arial"/>
                <w:sz w:val="20"/>
                <w:szCs w:val="20"/>
              </w:rPr>
            </w:pPr>
            <w:r>
              <w:rPr>
                <w:rFonts w:ascii="Arial" w:hAnsi="Arial" w:cs="Arial"/>
                <w:sz w:val="20"/>
                <w:szCs w:val="20"/>
              </w:rPr>
              <w:t>Marshals</w:t>
            </w:r>
          </w:p>
        </w:tc>
        <w:tc>
          <w:tcPr>
            <w:tcW w:w="1276" w:type="dxa"/>
            <w:gridSpan w:val="2"/>
          </w:tcPr>
          <w:p w:rsidR="0085359E" w:rsidRDefault="0085359E" w:rsidP="0085359E">
            <w:pPr>
              <w:rPr>
                <w:rFonts w:ascii="Arial" w:hAnsi="Arial" w:cs="Arial"/>
                <w:sz w:val="20"/>
                <w:szCs w:val="20"/>
              </w:rPr>
            </w:pPr>
            <w:r>
              <w:rPr>
                <w:rFonts w:ascii="Arial" w:hAnsi="Arial" w:cs="Arial"/>
                <w:sz w:val="20"/>
                <w:szCs w:val="20"/>
              </w:rPr>
              <w:t>Pre Event and On the day</w:t>
            </w:r>
          </w:p>
        </w:tc>
        <w:tc>
          <w:tcPr>
            <w:tcW w:w="1276" w:type="dxa"/>
          </w:tcPr>
          <w:p w:rsidR="0085359E" w:rsidRPr="00DB6AD8" w:rsidRDefault="0085359E" w:rsidP="003304B8">
            <w:pPr>
              <w:rPr>
                <w:rFonts w:ascii="Arial" w:hAnsi="Arial" w:cs="Arial"/>
                <w:sz w:val="20"/>
                <w:szCs w:val="20"/>
              </w:rPr>
            </w:pPr>
          </w:p>
        </w:tc>
      </w:tr>
      <w:tr w:rsidR="002E790F" w:rsidRPr="00DB6AD8" w:rsidTr="00EA3156">
        <w:trPr>
          <w:cantSplit/>
          <w:trHeight w:val="132"/>
        </w:trPr>
        <w:tc>
          <w:tcPr>
            <w:tcW w:w="1951" w:type="dxa"/>
            <w:tcBorders>
              <w:bottom w:val="single" w:sz="4" w:space="0" w:color="auto"/>
            </w:tcBorders>
          </w:tcPr>
          <w:p w:rsidR="002E790F" w:rsidRDefault="002E790F" w:rsidP="00F047F6">
            <w:pPr>
              <w:rPr>
                <w:rFonts w:ascii="Arial" w:hAnsi="Arial" w:cs="Arial"/>
                <w:sz w:val="20"/>
                <w:szCs w:val="20"/>
              </w:rPr>
            </w:pPr>
            <w:r>
              <w:rPr>
                <w:rFonts w:ascii="Arial" w:hAnsi="Arial" w:cs="Arial"/>
                <w:sz w:val="20"/>
                <w:szCs w:val="20"/>
              </w:rPr>
              <w:t>3. Collisions with traffic</w:t>
            </w:r>
            <w:r w:rsidR="004255C4">
              <w:rPr>
                <w:rFonts w:ascii="Arial" w:hAnsi="Arial" w:cs="Arial"/>
                <w:sz w:val="20"/>
                <w:szCs w:val="20"/>
              </w:rPr>
              <w:t xml:space="preserve"> ge</w:t>
            </w:r>
            <w:r w:rsidR="00F047F6">
              <w:rPr>
                <w:rFonts w:ascii="Arial" w:hAnsi="Arial" w:cs="Arial"/>
                <w:sz w:val="20"/>
                <w:szCs w:val="20"/>
              </w:rPr>
              <w:t>tting from Race HQ to the start.</w:t>
            </w:r>
          </w:p>
        </w:tc>
        <w:tc>
          <w:tcPr>
            <w:tcW w:w="2126" w:type="dxa"/>
          </w:tcPr>
          <w:p w:rsidR="002E790F" w:rsidRDefault="00F047F6" w:rsidP="0085359E">
            <w:pPr>
              <w:spacing w:after="0"/>
              <w:rPr>
                <w:rFonts w:ascii="Arial" w:hAnsi="Arial" w:cs="Arial"/>
                <w:sz w:val="20"/>
                <w:szCs w:val="20"/>
              </w:rPr>
            </w:pPr>
            <w:r>
              <w:rPr>
                <w:rFonts w:ascii="Arial" w:hAnsi="Arial" w:cs="Arial"/>
                <w:sz w:val="20"/>
                <w:szCs w:val="20"/>
              </w:rPr>
              <w:t>Runner</w:t>
            </w:r>
            <w:r w:rsidR="002E790F">
              <w:rPr>
                <w:rFonts w:ascii="Arial" w:hAnsi="Arial" w:cs="Arial"/>
                <w:sz w:val="20"/>
                <w:szCs w:val="20"/>
              </w:rPr>
              <w:t xml:space="preserve">s and </w:t>
            </w:r>
            <w:r w:rsidR="00207701">
              <w:rPr>
                <w:rFonts w:ascii="Arial" w:hAnsi="Arial" w:cs="Arial"/>
                <w:sz w:val="20"/>
                <w:szCs w:val="20"/>
              </w:rPr>
              <w:t>marshal</w:t>
            </w:r>
            <w:r w:rsidR="002E790F">
              <w:rPr>
                <w:rFonts w:ascii="Arial" w:hAnsi="Arial" w:cs="Arial"/>
                <w:sz w:val="20"/>
                <w:szCs w:val="20"/>
              </w:rPr>
              <w:t xml:space="preserve">s.  </w:t>
            </w:r>
            <w:r w:rsidR="00DB3CCB">
              <w:rPr>
                <w:rFonts w:ascii="Arial" w:hAnsi="Arial" w:cs="Arial"/>
                <w:sz w:val="20"/>
                <w:szCs w:val="20"/>
              </w:rPr>
              <w:br/>
            </w:r>
            <w:r w:rsidR="002E790F">
              <w:rPr>
                <w:rFonts w:ascii="Arial" w:hAnsi="Arial" w:cs="Arial"/>
                <w:sz w:val="20"/>
                <w:szCs w:val="20"/>
              </w:rPr>
              <w:t>Low risk of serious injury.</w:t>
            </w:r>
          </w:p>
        </w:tc>
        <w:tc>
          <w:tcPr>
            <w:tcW w:w="851" w:type="dxa"/>
          </w:tcPr>
          <w:p w:rsidR="002E790F" w:rsidRPr="000D47F6" w:rsidRDefault="002E790F" w:rsidP="003304B8">
            <w:pPr>
              <w:jc w:val="center"/>
              <w:rPr>
                <w:rFonts w:ascii="Arial" w:hAnsi="Arial" w:cs="Arial"/>
                <w:b/>
                <w:sz w:val="20"/>
                <w:szCs w:val="20"/>
              </w:rPr>
            </w:pPr>
            <w:r>
              <w:rPr>
                <w:rFonts w:ascii="Arial" w:hAnsi="Arial" w:cs="Arial"/>
                <w:b/>
                <w:sz w:val="20"/>
                <w:szCs w:val="20"/>
              </w:rPr>
              <w:t>M</w:t>
            </w:r>
          </w:p>
        </w:tc>
        <w:tc>
          <w:tcPr>
            <w:tcW w:w="2410" w:type="dxa"/>
          </w:tcPr>
          <w:p w:rsidR="002E790F" w:rsidRDefault="00F047F6" w:rsidP="00F047F6">
            <w:pPr>
              <w:pStyle w:val="Default"/>
              <w:rPr>
                <w:rFonts w:ascii="Arial" w:hAnsi="Arial" w:cs="Arial"/>
                <w:sz w:val="20"/>
                <w:szCs w:val="20"/>
              </w:rPr>
            </w:pPr>
            <w:r>
              <w:rPr>
                <w:rFonts w:ascii="Arial" w:hAnsi="Arial" w:cs="Arial"/>
                <w:sz w:val="20"/>
                <w:szCs w:val="20"/>
              </w:rPr>
              <w:t>Runners informed of the road crossing in race publicity.</w:t>
            </w:r>
          </w:p>
        </w:tc>
        <w:tc>
          <w:tcPr>
            <w:tcW w:w="2551" w:type="dxa"/>
          </w:tcPr>
          <w:p w:rsidR="00EA3156" w:rsidRDefault="00EA3156" w:rsidP="003304B8">
            <w:pPr>
              <w:pStyle w:val="Default"/>
              <w:rPr>
                <w:rFonts w:ascii="Arial" w:hAnsi="Arial" w:cs="Arial"/>
                <w:sz w:val="20"/>
                <w:szCs w:val="20"/>
              </w:rPr>
            </w:pPr>
            <w:r>
              <w:rPr>
                <w:rFonts w:ascii="Arial" w:hAnsi="Arial" w:cs="Arial"/>
                <w:sz w:val="20"/>
                <w:szCs w:val="20"/>
              </w:rPr>
              <w:t>Mention in pre-race briefing to runners.</w:t>
            </w:r>
          </w:p>
        </w:tc>
        <w:tc>
          <w:tcPr>
            <w:tcW w:w="1228" w:type="dxa"/>
          </w:tcPr>
          <w:p w:rsidR="002E790F" w:rsidRPr="00846990" w:rsidRDefault="00EA3156" w:rsidP="0085359E">
            <w:pPr>
              <w:pStyle w:val="Default"/>
              <w:jc w:val="center"/>
              <w:rPr>
                <w:rFonts w:ascii="Arial" w:hAnsi="Arial" w:cs="Arial"/>
                <w:b/>
                <w:sz w:val="20"/>
                <w:szCs w:val="20"/>
              </w:rPr>
            </w:pPr>
            <w:r>
              <w:rPr>
                <w:rFonts w:ascii="Arial" w:hAnsi="Arial" w:cs="Arial"/>
                <w:b/>
                <w:sz w:val="20"/>
                <w:szCs w:val="20"/>
              </w:rPr>
              <w:t>L</w:t>
            </w:r>
          </w:p>
        </w:tc>
        <w:tc>
          <w:tcPr>
            <w:tcW w:w="1276" w:type="dxa"/>
          </w:tcPr>
          <w:p w:rsidR="002E790F" w:rsidRDefault="00EA3156" w:rsidP="0085359E">
            <w:pPr>
              <w:rPr>
                <w:rFonts w:ascii="Arial" w:hAnsi="Arial" w:cs="Arial"/>
                <w:sz w:val="20"/>
                <w:szCs w:val="20"/>
              </w:rPr>
            </w:pPr>
            <w:r>
              <w:rPr>
                <w:rFonts w:ascii="Arial" w:hAnsi="Arial" w:cs="Arial"/>
                <w:sz w:val="20"/>
                <w:szCs w:val="20"/>
              </w:rPr>
              <w:t xml:space="preserve">Race </w:t>
            </w:r>
            <w:r w:rsidR="006D63FE">
              <w:rPr>
                <w:rFonts w:ascii="Arial" w:hAnsi="Arial" w:cs="Arial"/>
                <w:sz w:val="20"/>
                <w:szCs w:val="20"/>
              </w:rPr>
              <w:t>Organiser</w:t>
            </w:r>
          </w:p>
          <w:p w:rsidR="00EA3156" w:rsidRDefault="00EA3156" w:rsidP="0085359E">
            <w:pPr>
              <w:rPr>
                <w:rFonts w:ascii="Arial" w:hAnsi="Arial" w:cs="Arial"/>
                <w:sz w:val="20"/>
                <w:szCs w:val="20"/>
              </w:rPr>
            </w:pPr>
            <w:r>
              <w:rPr>
                <w:rFonts w:ascii="Arial" w:hAnsi="Arial" w:cs="Arial"/>
                <w:sz w:val="20"/>
                <w:szCs w:val="20"/>
              </w:rPr>
              <w:t>Marshals</w:t>
            </w:r>
          </w:p>
        </w:tc>
        <w:tc>
          <w:tcPr>
            <w:tcW w:w="1276" w:type="dxa"/>
            <w:gridSpan w:val="2"/>
          </w:tcPr>
          <w:p w:rsidR="002E790F" w:rsidRDefault="00EA3156" w:rsidP="0085359E">
            <w:pPr>
              <w:rPr>
                <w:rFonts w:ascii="Arial" w:hAnsi="Arial" w:cs="Arial"/>
                <w:sz w:val="20"/>
                <w:szCs w:val="20"/>
              </w:rPr>
            </w:pPr>
            <w:r>
              <w:rPr>
                <w:rFonts w:ascii="Arial" w:hAnsi="Arial" w:cs="Arial"/>
                <w:sz w:val="20"/>
                <w:szCs w:val="20"/>
              </w:rPr>
              <w:t>Pre Event and On the day</w:t>
            </w:r>
          </w:p>
        </w:tc>
        <w:tc>
          <w:tcPr>
            <w:tcW w:w="1276" w:type="dxa"/>
          </w:tcPr>
          <w:p w:rsidR="00EA3156" w:rsidRPr="00DB6AD8" w:rsidRDefault="00EA3156" w:rsidP="003304B8">
            <w:pPr>
              <w:rPr>
                <w:rFonts w:ascii="Arial" w:hAnsi="Arial" w:cs="Arial"/>
                <w:sz w:val="20"/>
                <w:szCs w:val="20"/>
              </w:rPr>
            </w:pPr>
          </w:p>
        </w:tc>
      </w:tr>
      <w:tr w:rsidR="00EA3156" w:rsidRPr="00DB6AD8" w:rsidTr="00EA3156">
        <w:trPr>
          <w:cantSplit/>
          <w:trHeight w:val="132"/>
        </w:trPr>
        <w:tc>
          <w:tcPr>
            <w:tcW w:w="1951" w:type="dxa"/>
            <w:tcBorders>
              <w:bottom w:val="single" w:sz="4" w:space="0" w:color="auto"/>
            </w:tcBorders>
          </w:tcPr>
          <w:p w:rsidR="00EA3156" w:rsidRDefault="000F0813" w:rsidP="00160E9D">
            <w:pPr>
              <w:rPr>
                <w:rFonts w:ascii="Arial" w:hAnsi="Arial" w:cs="Arial"/>
                <w:sz w:val="20"/>
                <w:szCs w:val="20"/>
              </w:rPr>
            </w:pPr>
            <w:r>
              <w:rPr>
                <w:rFonts w:ascii="Arial" w:hAnsi="Arial" w:cs="Arial"/>
                <w:sz w:val="20"/>
                <w:szCs w:val="20"/>
              </w:rPr>
              <w:lastRenderedPageBreak/>
              <w:t>4</w:t>
            </w:r>
            <w:r w:rsidR="00EA3156">
              <w:rPr>
                <w:rFonts w:ascii="Arial" w:hAnsi="Arial" w:cs="Arial"/>
                <w:sz w:val="20"/>
                <w:szCs w:val="20"/>
              </w:rPr>
              <w:t>. Incapacity while out on the course</w:t>
            </w:r>
            <w:r w:rsidR="00160E9D">
              <w:rPr>
                <w:rFonts w:ascii="Arial" w:hAnsi="Arial" w:cs="Arial"/>
                <w:sz w:val="20"/>
                <w:szCs w:val="20"/>
              </w:rPr>
              <w:t>.</w:t>
            </w:r>
          </w:p>
        </w:tc>
        <w:tc>
          <w:tcPr>
            <w:tcW w:w="2126" w:type="dxa"/>
          </w:tcPr>
          <w:p w:rsidR="00597D99" w:rsidRDefault="00F047F6" w:rsidP="00EA3156">
            <w:pPr>
              <w:spacing w:after="0"/>
              <w:rPr>
                <w:rFonts w:ascii="Arial" w:hAnsi="Arial" w:cs="Arial"/>
                <w:sz w:val="20"/>
                <w:szCs w:val="20"/>
              </w:rPr>
            </w:pPr>
            <w:r>
              <w:rPr>
                <w:rFonts w:ascii="Arial" w:hAnsi="Arial" w:cs="Arial"/>
                <w:sz w:val="20"/>
                <w:szCs w:val="20"/>
              </w:rPr>
              <w:t>Runner</w:t>
            </w:r>
            <w:r w:rsidR="00597D99">
              <w:rPr>
                <w:rFonts w:ascii="Arial" w:hAnsi="Arial" w:cs="Arial"/>
                <w:sz w:val="20"/>
                <w:szCs w:val="20"/>
              </w:rPr>
              <w:t>s.</w:t>
            </w:r>
          </w:p>
          <w:p w:rsidR="00EA3156" w:rsidRDefault="00597D99" w:rsidP="00EA3156">
            <w:pPr>
              <w:spacing w:after="0"/>
              <w:rPr>
                <w:rFonts w:ascii="Arial" w:hAnsi="Arial" w:cs="Arial"/>
                <w:sz w:val="20"/>
                <w:szCs w:val="20"/>
              </w:rPr>
            </w:pPr>
            <w:r>
              <w:rPr>
                <w:rFonts w:ascii="Arial" w:hAnsi="Arial" w:cs="Arial"/>
                <w:sz w:val="20"/>
                <w:szCs w:val="20"/>
              </w:rPr>
              <w:t>In</w:t>
            </w:r>
            <w:r w:rsidR="00EA3156">
              <w:rPr>
                <w:rFonts w:ascii="Arial" w:hAnsi="Arial" w:cs="Arial"/>
                <w:sz w:val="20"/>
                <w:szCs w:val="20"/>
              </w:rPr>
              <w:t>capac</w:t>
            </w:r>
            <w:r w:rsidR="00486229">
              <w:rPr>
                <w:rFonts w:ascii="Arial" w:hAnsi="Arial" w:cs="Arial"/>
                <w:sz w:val="20"/>
                <w:szCs w:val="20"/>
              </w:rPr>
              <w:t>ity due to fatigue, hypothermia, heat stroke</w:t>
            </w:r>
            <w:r w:rsidR="0022329B">
              <w:rPr>
                <w:rFonts w:ascii="Arial" w:hAnsi="Arial" w:cs="Arial"/>
                <w:sz w:val="20"/>
                <w:szCs w:val="20"/>
              </w:rPr>
              <w:t>, asthma</w:t>
            </w:r>
            <w:r w:rsidR="00486229">
              <w:rPr>
                <w:rFonts w:ascii="Arial" w:hAnsi="Arial" w:cs="Arial"/>
                <w:sz w:val="20"/>
                <w:szCs w:val="20"/>
              </w:rPr>
              <w:t xml:space="preserve"> </w:t>
            </w:r>
            <w:r w:rsidR="00EA3156">
              <w:rPr>
                <w:rFonts w:ascii="Arial" w:hAnsi="Arial" w:cs="Arial"/>
                <w:sz w:val="20"/>
                <w:szCs w:val="20"/>
              </w:rPr>
              <w:t>or medical distress</w:t>
            </w:r>
            <w:r>
              <w:rPr>
                <w:rFonts w:ascii="Arial" w:hAnsi="Arial" w:cs="Arial"/>
                <w:sz w:val="20"/>
                <w:szCs w:val="20"/>
              </w:rPr>
              <w:t xml:space="preserve"> which prevents the </w:t>
            </w:r>
            <w:r w:rsidR="00F047F6">
              <w:rPr>
                <w:rFonts w:ascii="Arial" w:hAnsi="Arial" w:cs="Arial"/>
                <w:sz w:val="20"/>
                <w:szCs w:val="20"/>
              </w:rPr>
              <w:t>runner</w:t>
            </w:r>
            <w:r>
              <w:rPr>
                <w:rFonts w:ascii="Arial" w:hAnsi="Arial" w:cs="Arial"/>
                <w:sz w:val="20"/>
                <w:szCs w:val="20"/>
              </w:rPr>
              <w:t xml:space="preserve"> walking</w:t>
            </w:r>
          </w:p>
        </w:tc>
        <w:tc>
          <w:tcPr>
            <w:tcW w:w="851" w:type="dxa"/>
          </w:tcPr>
          <w:p w:rsidR="00EA3156" w:rsidRPr="000F0813" w:rsidRDefault="00EA3156" w:rsidP="00EA3156">
            <w:pPr>
              <w:jc w:val="center"/>
              <w:rPr>
                <w:rFonts w:ascii="Arial" w:hAnsi="Arial" w:cs="Arial"/>
                <w:b/>
                <w:i/>
                <w:sz w:val="20"/>
                <w:szCs w:val="20"/>
              </w:rPr>
            </w:pPr>
            <w:r>
              <w:rPr>
                <w:rFonts w:ascii="Arial" w:hAnsi="Arial" w:cs="Arial"/>
                <w:b/>
                <w:sz w:val="20"/>
                <w:szCs w:val="20"/>
              </w:rPr>
              <w:t>L</w:t>
            </w:r>
          </w:p>
          <w:p w:rsidR="000F0813" w:rsidRDefault="000F0813" w:rsidP="00EA3156">
            <w:pPr>
              <w:jc w:val="center"/>
              <w:rPr>
                <w:rFonts w:ascii="Arial" w:hAnsi="Arial" w:cs="Arial"/>
                <w:b/>
                <w:sz w:val="20"/>
                <w:szCs w:val="20"/>
              </w:rPr>
            </w:pPr>
            <w:r w:rsidRPr="000F0813">
              <w:rPr>
                <w:rFonts w:ascii="Arial" w:hAnsi="Arial" w:cs="Arial"/>
                <w:b/>
                <w:i/>
                <w:sz w:val="20"/>
                <w:szCs w:val="20"/>
              </w:rPr>
              <w:t>(or M for AL or hard races)</w:t>
            </w:r>
          </w:p>
        </w:tc>
        <w:tc>
          <w:tcPr>
            <w:tcW w:w="2410" w:type="dxa"/>
          </w:tcPr>
          <w:p w:rsidR="00757C6C" w:rsidRDefault="00F047F6" w:rsidP="00EA3156">
            <w:pPr>
              <w:pStyle w:val="Default"/>
              <w:rPr>
                <w:rFonts w:ascii="Arial" w:hAnsi="Arial" w:cs="Arial"/>
                <w:i/>
                <w:sz w:val="20"/>
                <w:szCs w:val="20"/>
              </w:rPr>
            </w:pPr>
            <w:r>
              <w:rPr>
                <w:rFonts w:ascii="Arial" w:hAnsi="Arial" w:cs="Arial"/>
                <w:i/>
                <w:sz w:val="20"/>
                <w:szCs w:val="20"/>
              </w:rPr>
              <w:t>Note here any mitigating factors e.g. non-</w:t>
            </w:r>
            <w:proofErr w:type="spellStart"/>
            <w:r>
              <w:rPr>
                <w:rFonts w:ascii="Arial" w:hAnsi="Arial" w:cs="Arial"/>
                <w:i/>
                <w:sz w:val="20"/>
                <w:szCs w:val="20"/>
              </w:rPr>
              <w:t>techical</w:t>
            </w:r>
            <w:proofErr w:type="spellEnd"/>
            <w:r>
              <w:rPr>
                <w:rFonts w:ascii="Arial" w:hAnsi="Arial" w:cs="Arial"/>
                <w:i/>
                <w:sz w:val="20"/>
                <w:szCs w:val="20"/>
              </w:rPr>
              <w:t xml:space="preserve"> terrain, summer/winter conditions</w:t>
            </w:r>
            <w:r w:rsidR="000F0813">
              <w:rPr>
                <w:rFonts w:ascii="Arial" w:hAnsi="Arial" w:cs="Arial"/>
                <w:i/>
                <w:sz w:val="20"/>
                <w:szCs w:val="20"/>
              </w:rPr>
              <w:t>, short race etc.</w:t>
            </w:r>
          </w:p>
          <w:p w:rsidR="000F0813" w:rsidRDefault="000F0813" w:rsidP="00EA3156">
            <w:pPr>
              <w:pStyle w:val="Default"/>
              <w:rPr>
                <w:rFonts w:ascii="Arial" w:hAnsi="Arial" w:cs="Arial"/>
                <w:i/>
                <w:sz w:val="20"/>
                <w:szCs w:val="20"/>
              </w:rPr>
            </w:pPr>
            <w:r>
              <w:rPr>
                <w:rFonts w:ascii="Arial" w:hAnsi="Arial" w:cs="Arial"/>
                <w:i/>
                <w:sz w:val="20"/>
                <w:szCs w:val="20"/>
              </w:rPr>
              <w:t>This line will be higher risk for AL or very technical races.</w:t>
            </w:r>
          </w:p>
          <w:p w:rsidR="000F0813" w:rsidRDefault="000F0813" w:rsidP="00EA3156">
            <w:pPr>
              <w:pStyle w:val="Default"/>
              <w:rPr>
                <w:rFonts w:ascii="Arial" w:hAnsi="Arial" w:cs="Arial"/>
                <w:sz w:val="20"/>
                <w:szCs w:val="20"/>
              </w:rPr>
            </w:pPr>
            <w:r>
              <w:rPr>
                <w:rFonts w:ascii="Arial" w:hAnsi="Arial" w:cs="Arial"/>
                <w:i/>
                <w:sz w:val="20"/>
                <w:szCs w:val="20"/>
              </w:rPr>
              <w:t>The FRA risk matrix if used can be referred to and attached as Appendix 2.</w:t>
            </w:r>
          </w:p>
        </w:tc>
        <w:tc>
          <w:tcPr>
            <w:tcW w:w="2551" w:type="dxa"/>
          </w:tcPr>
          <w:p w:rsidR="00EA3156" w:rsidRDefault="00486229" w:rsidP="00EA3156">
            <w:pPr>
              <w:pStyle w:val="Default"/>
              <w:rPr>
                <w:rFonts w:ascii="Arial" w:hAnsi="Arial" w:cs="Arial"/>
                <w:sz w:val="20"/>
                <w:szCs w:val="20"/>
              </w:rPr>
            </w:pPr>
            <w:r>
              <w:rPr>
                <w:rFonts w:ascii="Arial" w:hAnsi="Arial" w:cs="Arial"/>
                <w:sz w:val="20"/>
                <w:szCs w:val="20"/>
              </w:rPr>
              <w:t xml:space="preserve">1. </w:t>
            </w:r>
            <w:r w:rsidR="00597D99">
              <w:rPr>
                <w:rFonts w:ascii="Arial" w:hAnsi="Arial" w:cs="Arial"/>
                <w:sz w:val="20"/>
                <w:szCs w:val="20"/>
              </w:rPr>
              <w:t>Ensure marshals and First Aiders are briefed.</w:t>
            </w:r>
          </w:p>
          <w:p w:rsidR="00486229" w:rsidRDefault="00486229" w:rsidP="00EA3156">
            <w:pPr>
              <w:pStyle w:val="Default"/>
              <w:rPr>
                <w:rFonts w:ascii="Arial" w:hAnsi="Arial" w:cs="Arial"/>
                <w:sz w:val="20"/>
                <w:szCs w:val="20"/>
              </w:rPr>
            </w:pPr>
            <w:r>
              <w:rPr>
                <w:rFonts w:ascii="Arial" w:hAnsi="Arial" w:cs="Arial"/>
                <w:sz w:val="20"/>
                <w:szCs w:val="20"/>
              </w:rPr>
              <w:t>2. Get weather forecast 24 hours before event and make available at the start – include in runner briefing if necessary.</w:t>
            </w:r>
          </w:p>
          <w:p w:rsidR="00757C6C" w:rsidRDefault="00757C6C" w:rsidP="00EA3156">
            <w:pPr>
              <w:pStyle w:val="Default"/>
              <w:rPr>
                <w:rFonts w:ascii="Arial" w:hAnsi="Arial" w:cs="Arial"/>
                <w:sz w:val="20"/>
                <w:szCs w:val="20"/>
              </w:rPr>
            </w:pPr>
            <w:r>
              <w:rPr>
                <w:rFonts w:ascii="Arial" w:hAnsi="Arial" w:cs="Arial"/>
                <w:sz w:val="20"/>
                <w:szCs w:val="20"/>
              </w:rPr>
              <w:t>3 Stress to runners during registration that they must report back to Race HQ if they drop out for any reason</w:t>
            </w:r>
            <w:r w:rsidR="00160E9D">
              <w:rPr>
                <w:rFonts w:ascii="Arial" w:hAnsi="Arial" w:cs="Arial"/>
                <w:sz w:val="20"/>
                <w:szCs w:val="20"/>
              </w:rPr>
              <w:t>.</w:t>
            </w:r>
          </w:p>
        </w:tc>
        <w:tc>
          <w:tcPr>
            <w:tcW w:w="1228" w:type="dxa"/>
          </w:tcPr>
          <w:p w:rsidR="00EA3156" w:rsidRDefault="00597D99" w:rsidP="00EA3156">
            <w:pPr>
              <w:pStyle w:val="Default"/>
              <w:jc w:val="center"/>
              <w:rPr>
                <w:rFonts w:ascii="Arial" w:hAnsi="Arial" w:cs="Arial"/>
                <w:b/>
                <w:sz w:val="20"/>
                <w:szCs w:val="20"/>
              </w:rPr>
            </w:pPr>
            <w:r>
              <w:rPr>
                <w:rFonts w:ascii="Arial" w:hAnsi="Arial" w:cs="Arial"/>
                <w:b/>
                <w:sz w:val="20"/>
                <w:szCs w:val="20"/>
              </w:rPr>
              <w:t>L</w:t>
            </w:r>
          </w:p>
        </w:tc>
        <w:tc>
          <w:tcPr>
            <w:tcW w:w="1276" w:type="dxa"/>
          </w:tcPr>
          <w:p w:rsidR="00597D99" w:rsidRDefault="00597D99" w:rsidP="00597D99">
            <w:pPr>
              <w:rPr>
                <w:rFonts w:ascii="Arial" w:hAnsi="Arial" w:cs="Arial"/>
                <w:sz w:val="20"/>
                <w:szCs w:val="20"/>
              </w:rPr>
            </w:pPr>
            <w:r>
              <w:rPr>
                <w:rFonts w:ascii="Arial" w:hAnsi="Arial" w:cs="Arial"/>
                <w:sz w:val="20"/>
                <w:szCs w:val="20"/>
              </w:rPr>
              <w:t xml:space="preserve">Race </w:t>
            </w:r>
            <w:r w:rsidR="006D63FE">
              <w:rPr>
                <w:rFonts w:ascii="Arial" w:hAnsi="Arial" w:cs="Arial"/>
                <w:sz w:val="20"/>
                <w:szCs w:val="20"/>
              </w:rPr>
              <w:t>Organiser</w:t>
            </w:r>
          </w:p>
          <w:p w:rsidR="00EA3156" w:rsidRDefault="00597D99" w:rsidP="00597D99">
            <w:pPr>
              <w:rPr>
                <w:rFonts w:ascii="Arial" w:hAnsi="Arial" w:cs="Arial"/>
                <w:sz w:val="20"/>
                <w:szCs w:val="20"/>
              </w:rPr>
            </w:pPr>
            <w:r>
              <w:rPr>
                <w:rFonts w:ascii="Arial" w:hAnsi="Arial" w:cs="Arial"/>
                <w:sz w:val="20"/>
                <w:szCs w:val="20"/>
              </w:rPr>
              <w:t>Marshals</w:t>
            </w:r>
          </w:p>
          <w:p w:rsidR="004255C4" w:rsidRDefault="004255C4" w:rsidP="00597D99">
            <w:pPr>
              <w:rPr>
                <w:rFonts w:ascii="Arial" w:hAnsi="Arial" w:cs="Arial"/>
                <w:sz w:val="20"/>
                <w:szCs w:val="20"/>
              </w:rPr>
            </w:pPr>
            <w:r>
              <w:rPr>
                <w:rFonts w:ascii="Arial" w:hAnsi="Arial" w:cs="Arial"/>
                <w:sz w:val="20"/>
                <w:szCs w:val="20"/>
              </w:rPr>
              <w:t>First Aiders and Medical Support</w:t>
            </w:r>
          </w:p>
        </w:tc>
        <w:tc>
          <w:tcPr>
            <w:tcW w:w="1276" w:type="dxa"/>
            <w:gridSpan w:val="2"/>
          </w:tcPr>
          <w:p w:rsidR="00EA3156" w:rsidRDefault="00597D99" w:rsidP="00EA3156">
            <w:pPr>
              <w:rPr>
                <w:rFonts w:ascii="Arial" w:hAnsi="Arial" w:cs="Arial"/>
                <w:sz w:val="20"/>
                <w:szCs w:val="20"/>
              </w:rPr>
            </w:pPr>
            <w:r>
              <w:rPr>
                <w:rFonts w:ascii="Arial" w:hAnsi="Arial" w:cs="Arial"/>
                <w:sz w:val="20"/>
                <w:szCs w:val="20"/>
              </w:rPr>
              <w:t>Pre Event and On the day</w:t>
            </w:r>
          </w:p>
        </w:tc>
        <w:tc>
          <w:tcPr>
            <w:tcW w:w="1276" w:type="dxa"/>
          </w:tcPr>
          <w:p w:rsidR="00EA3156" w:rsidRPr="00DB6AD8" w:rsidRDefault="00EA3156" w:rsidP="00EA3156">
            <w:pPr>
              <w:rPr>
                <w:rFonts w:ascii="Arial" w:hAnsi="Arial" w:cs="Arial"/>
                <w:sz w:val="20"/>
                <w:szCs w:val="20"/>
              </w:rPr>
            </w:pPr>
          </w:p>
        </w:tc>
      </w:tr>
      <w:tr w:rsidR="000F0813" w:rsidRPr="00DB6AD8" w:rsidTr="000A17D8">
        <w:trPr>
          <w:cantSplit/>
          <w:trHeight w:val="132"/>
        </w:trPr>
        <w:tc>
          <w:tcPr>
            <w:tcW w:w="1951" w:type="dxa"/>
            <w:tcBorders>
              <w:bottom w:val="single" w:sz="4" w:space="0" w:color="auto"/>
            </w:tcBorders>
          </w:tcPr>
          <w:p w:rsidR="000F0813" w:rsidRDefault="000F0813" w:rsidP="000F0813">
            <w:pPr>
              <w:rPr>
                <w:rFonts w:ascii="Arial" w:hAnsi="Arial" w:cs="Arial"/>
                <w:sz w:val="20"/>
                <w:szCs w:val="20"/>
              </w:rPr>
            </w:pPr>
            <w:r>
              <w:rPr>
                <w:rFonts w:ascii="Arial" w:hAnsi="Arial" w:cs="Arial"/>
                <w:sz w:val="20"/>
                <w:szCs w:val="20"/>
              </w:rPr>
              <w:t>5. Attack by dogs or farm animals.</w:t>
            </w:r>
          </w:p>
        </w:tc>
        <w:tc>
          <w:tcPr>
            <w:tcW w:w="2126" w:type="dxa"/>
          </w:tcPr>
          <w:p w:rsidR="000F0813" w:rsidRDefault="000F0813" w:rsidP="000F0813">
            <w:pPr>
              <w:spacing w:after="0"/>
              <w:rPr>
                <w:rFonts w:ascii="Arial" w:hAnsi="Arial" w:cs="Arial"/>
                <w:sz w:val="20"/>
                <w:szCs w:val="20"/>
              </w:rPr>
            </w:pPr>
            <w:r>
              <w:rPr>
                <w:rFonts w:ascii="Arial" w:hAnsi="Arial" w:cs="Arial"/>
                <w:sz w:val="20"/>
                <w:szCs w:val="20"/>
              </w:rPr>
              <w:t>Runners.</w:t>
            </w:r>
          </w:p>
          <w:p w:rsidR="000F0813" w:rsidRDefault="000F0813" w:rsidP="000F0813">
            <w:pPr>
              <w:spacing w:after="0"/>
              <w:rPr>
                <w:rFonts w:ascii="Arial" w:hAnsi="Arial" w:cs="Arial"/>
                <w:sz w:val="20"/>
                <w:szCs w:val="20"/>
              </w:rPr>
            </w:pPr>
            <w:r>
              <w:rPr>
                <w:rFonts w:ascii="Arial" w:hAnsi="Arial" w:cs="Arial"/>
                <w:sz w:val="20"/>
                <w:szCs w:val="20"/>
              </w:rPr>
              <w:t>Low risk of injury due to an animal which is dangerously out of control.</w:t>
            </w:r>
          </w:p>
        </w:tc>
        <w:tc>
          <w:tcPr>
            <w:tcW w:w="851" w:type="dxa"/>
          </w:tcPr>
          <w:p w:rsidR="000F0813" w:rsidRDefault="000F0813" w:rsidP="000F0813">
            <w:pPr>
              <w:jc w:val="center"/>
              <w:rPr>
                <w:rFonts w:ascii="Arial" w:hAnsi="Arial" w:cs="Arial"/>
                <w:b/>
                <w:sz w:val="20"/>
                <w:szCs w:val="20"/>
              </w:rPr>
            </w:pPr>
            <w:r>
              <w:rPr>
                <w:rFonts w:ascii="Arial" w:hAnsi="Arial" w:cs="Arial"/>
                <w:b/>
                <w:sz w:val="20"/>
                <w:szCs w:val="20"/>
              </w:rPr>
              <w:t>L</w:t>
            </w:r>
          </w:p>
        </w:tc>
        <w:tc>
          <w:tcPr>
            <w:tcW w:w="2410" w:type="dxa"/>
          </w:tcPr>
          <w:p w:rsidR="000F0813" w:rsidRDefault="000F0813" w:rsidP="000F0813">
            <w:pPr>
              <w:pStyle w:val="Default"/>
              <w:rPr>
                <w:rFonts w:ascii="Arial" w:hAnsi="Arial" w:cs="Arial"/>
                <w:sz w:val="20"/>
                <w:szCs w:val="20"/>
              </w:rPr>
            </w:pPr>
            <w:r>
              <w:rPr>
                <w:rFonts w:ascii="Arial" w:hAnsi="Arial" w:cs="Arial"/>
                <w:sz w:val="20"/>
                <w:szCs w:val="20"/>
              </w:rPr>
              <w:t>Signage to the public indicating an event is in progress.</w:t>
            </w:r>
          </w:p>
        </w:tc>
        <w:tc>
          <w:tcPr>
            <w:tcW w:w="2551" w:type="dxa"/>
          </w:tcPr>
          <w:p w:rsidR="000F0813" w:rsidRDefault="000F0813" w:rsidP="000F0813">
            <w:pPr>
              <w:pStyle w:val="Default"/>
              <w:rPr>
                <w:rFonts w:ascii="Arial" w:hAnsi="Arial" w:cs="Arial"/>
                <w:sz w:val="20"/>
                <w:szCs w:val="20"/>
              </w:rPr>
            </w:pPr>
            <w:r>
              <w:rPr>
                <w:rFonts w:ascii="Arial" w:hAnsi="Arial" w:cs="Arial"/>
                <w:sz w:val="20"/>
                <w:szCs w:val="20"/>
              </w:rPr>
              <w:t>Farmer with cows on the course notified of the event.</w:t>
            </w:r>
          </w:p>
        </w:tc>
        <w:tc>
          <w:tcPr>
            <w:tcW w:w="1228" w:type="dxa"/>
          </w:tcPr>
          <w:p w:rsidR="000F0813" w:rsidRDefault="000F0813" w:rsidP="000F0813">
            <w:pPr>
              <w:pStyle w:val="Default"/>
              <w:jc w:val="center"/>
              <w:rPr>
                <w:rFonts w:ascii="Arial" w:hAnsi="Arial" w:cs="Arial"/>
                <w:b/>
                <w:sz w:val="20"/>
                <w:szCs w:val="20"/>
              </w:rPr>
            </w:pPr>
            <w:r>
              <w:rPr>
                <w:rFonts w:ascii="Arial" w:hAnsi="Arial" w:cs="Arial"/>
                <w:b/>
                <w:sz w:val="20"/>
                <w:szCs w:val="20"/>
              </w:rPr>
              <w:t>L</w:t>
            </w:r>
          </w:p>
        </w:tc>
        <w:tc>
          <w:tcPr>
            <w:tcW w:w="1276" w:type="dxa"/>
          </w:tcPr>
          <w:p w:rsidR="000F0813" w:rsidRDefault="000F0813" w:rsidP="000F0813">
            <w:pPr>
              <w:rPr>
                <w:rFonts w:ascii="Arial" w:hAnsi="Arial" w:cs="Arial"/>
                <w:sz w:val="20"/>
                <w:szCs w:val="20"/>
              </w:rPr>
            </w:pPr>
            <w:r>
              <w:rPr>
                <w:rFonts w:ascii="Arial" w:hAnsi="Arial" w:cs="Arial"/>
                <w:sz w:val="20"/>
                <w:szCs w:val="20"/>
              </w:rPr>
              <w:t>Race Organiser</w:t>
            </w:r>
          </w:p>
          <w:p w:rsidR="000F0813" w:rsidRDefault="000F0813" w:rsidP="000F0813">
            <w:pPr>
              <w:rPr>
                <w:rFonts w:ascii="Arial" w:hAnsi="Arial" w:cs="Arial"/>
                <w:sz w:val="20"/>
                <w:szCs w:val="20"/>
              </w:rPr>
            </w:pPr>
            <w:r>
              <w:rPr>
                <w:rFonts w:ascii="Arial" w:hAnsi="Arial" w:cs="Arial"/>
                <w:sz w:val="20"/>
                <w:szCs w:val="20"/>
              </w:rPr>
              <w:t>Marshals</w:t>
            </w:r>
          </w:p>
        </w:tc>
        <w:tc>
          <w:tcPr>
            <w:tcW w:w="1276" w:type="dxa"/>
            <w:gridSpan w:val="2"/>
          </w:tcPr>
          <w:p w:rsidR="000F0813" w:rsidRDefault="000F0813" w:rsidP="000F0813">
            <w:pPr>
              <w:rPr>
                <w:rFonts w:ascii="Arial" w:hAnsi="Arial" w:cs="Arial"/>
                <w:sz w:val="20"/>
                <w:szCs w:val="20"/>
              </w:rPr>
            </w:pPr>
            <w:r>
              <w:rPr>
                <w:rFonts w:ascii="Arial" w:hAnsi="Arial" w:cs="Arial"/>
                <w:sz w:val="20"/>
                <w:szCs w:val="20"/>
              </w:rPr>
              <w:t>Pre Event and On the day</w:t>
            </w:r>
          </w:p>
        </w:tc>
        <w:tc>
          <w:tcPr>
            <w:tcW w:w="1276" w:type="dxa"/>
          </w:tcPr>
          <w:p w:rsidR="000F0813" w:rsidRPr="00DB6AD8" w:rsidRDefault="000F0813" w:rsidP="000F0813">
            <w:pPr>
              <w:rPr>
                <w:rFonts w:ascii="Arial" w:hAnsi="Arial" w:cs="Arial"/>
                <w:sz w:val="20"/>
                <w:szCs w:val="20"/>
              </w:rPr>
            </w:pPr>
          </w:p>
        </w:tc>
      </w:tr>
      <w:tr w:rsidR="009C2D00" w:rsidRPr="00DB6AD8" w:rsidTr="00EA3156">
        <w:trPr>
          <w:cantSplit/>
          <w:trHeight w:val="132"/>
        </w:trPr>
        <w:tc>
          <w:tcPr>
            <w:tcW w:w="1951" w:type="dxa"/>
            <w:tcBorders>
              <w:bottom w:val="single" w:sz="4" w:space="0" w:color="auto"/>
            </w:tcBorders>
          </w:tcPr>
          <w:p w:rsidR="009C2D00" w:rsidRDefault="009C2D00" w:rsidP="009C2D00">
            <w:r>
              <w:t>6. Welfare issues associated with junior runners</w:t>
            </w:r>
          </w:p>
        </w:tc>
        <w:tc>
          <w:tcPr>
            <w:tcW w:w="2126" w:type="dxa"/>
          </w:tcPr>
          <w:p w:rsidR="009C2D00" w:rsidRDefault="009C2D00" w:rsidP="00EA3156">
            <w:pPr>
              <w:spacing w:after="0"/>
              <w:rPr>
                <w:rFonts w:ascii="Arial" w:hAnsi="Arial" w:cs="Arial"/>
                <w:sz w:val="20"/>
                <w:szCs w:val="20"/>
              </w:rPr>
            </w:pPr>
            <w:r>
              <w:rPr>
                <w:rFonts w:ascii="Arial" w:hAnsi="Arial" w:cs="Arial"/>
                <w:sz w:val="20"/>
                <w:szCs w:val="20"/>
              </w:rPr>
              <w:t xml:space="preserve">Junior </w:t>
            </w:r>
            <w:r w:rsidR="00F047F6">
              <w:rPr>
                <w:rFonts w:ascii="Arial" w:hAnsi="Arial" w:cs="Arial"/>
                <w:sz w:val="20"/>
                <w:szCs w:val="20"/>
              </w:rPr>
              <w:t>runner</w:t>
            </w:r>
            <w:r>
              <w:rPr>
                <w:rFonts w:ascii="Arial" w:hAnsi="Arial" w:cs="Arial"/>
                <w:sz w:val="20"/>
                <w:szCs w:val="20"/>
              </w:rPr>
              <w:t>s</w:t>
            </w:r>
          </w:p>
          <w:p w:rsidR="009C2D00" w:rsidRDefault="009C2D00" w:rsidP="00091B1F">
            <w:pPr>
              <w:spacing w:after="0"/>
              <w:rPr>
                <w:rFonts w:ascii="Arial" w:hAnsi="Arial" w:cs="Arial"/>
                <w:sz w:val="20"/>
                <w:szCs w:val="20"/>
              </w:rPr>
            </w:pPr>
            <w:r>
              <w:rPr>
                <w:rFonts w:ascii="Arial" w:hAnsi="Arial" w:cs="Arial"/>
                <w:sz w:val="20"/>
                <w:szCs w:val="20"/>
              </w:rPr>
              <w:t xml:space="preserve">Concerns that minors might be at risk either </w:t>
            </w:r>
            <w:r w:rsidR="00091B1F">
              <w:rPr>
                <w:rFonts w:ascii="Arial" w:hAnsi="Arial" w:cs="Arial"/>
                <w:sz w:val="20"/>
                <w:szCs w:val="20"/>
              </w:rPr>
              <w:t>on the race route or in the Race HQ</w:t>
            </w:r>
            <w:r>
              <w:rPr>
                <w:rFonts w:ascii="Arial" w:hAnsi="Arial" w:cs="Arial"/>
                <w:sz w:val="20"/>
                <w:szCs w:val="20"/>
              </w:rPr>
              <w:t>.</w:t>
            </w:r>
          </w:p>
        </w:tc>
        <w:tc>
          <w:tcPr>
            <w:tcW w:w="851" w:type="dxa"/>
          </w:tcPr>
          <w:p w:rsidR="009C2D00" w:rsidRDefault="009C2D00" w:rsidP="00EA3156">
            <w:pPr>
              <w:jc w:val="center"/>
              <w:rPr>
                <w:rFonts w:ascii="Arial" w:hAnsi="Arial" w:cs="Arial"/>
                <w:b/>
                <w:sz w:val="20"/>
                <w:szCs w:val="20"/>
              </w:rPr>
            </w:pPr>
            <w:r>
              <w:rPr>
                <w:rFonts w:ascii="Arial" w:hAnsi="Arial" w:cs="Arial"/>
                <w:b/>
                <w:sz w:val="20"/>
                <w:szCs w:val="20"/>
              </w:rPr>
              <w:t>L</w:t>
            </w:r>
          </w:p>
        </w:tc>
        <w:tc>
          <w:tcPr>
            <w:tcW w:w="2410" w:type="dxa"/>
          </w:tcPr>
          <w:p w:rsidR="00A610F7" w:rsidRDefault="00A610F7" w:rsidP="00A610F7">
            <w:pPr>
              <w:pStyle w:val="Default"/>
              <w:rPr>
                <w:rFonts w:ascii="Arial" w:hAnsi="Arial" w:cs="Arial"/>
                <w:sz w:val="20"/>
                <w:szCs w:val="20"/>
              </w:rPr>
            </w:pPr>
            <w:r>
              <w:rPr>
                <w:rFonts w:ascii="Arial" w:hAnsi="Arial" w:cs="Arial"/>
                <w:sz w:val="20"/>
                <w:szCs w:val="20"/>
              </w:rPr>
              <w:t>1. Request parents or guardians are present at the event.</w:t>
            </w:r>
          </w:p>
          <w:p w:rsidR="00561375" w:rsidRDefault="00561375" w:rsidP="00A610F7">
            <w:pPr>
              <w:pStyle w:val="Default"/>
              <w:rPr>
                <w:rFonts w:ascii="Arial" w:hAnsi="Arial" w:cs="Arial"/>
                <w:sz w:val="20"/>
                <w:szCs w:val="20"/>
              </w:rPr>
            </w:pPr>
            <w:r>
              <w:rPr>
                <w:rFonts w:ascii="Arial" w:hAnsi="Arial" w:cs="Arial"/>
                <w:sz w:val="20"/>
                <w:szCs w:val="20"/>
              </w:rPr>
              <w:t>2. Runners will be asked to return to Race HQ in pairs or groups.</w:t>
            </w:r>
          </w:p>
        </w:tc>
        <w:tc>
          <w:tcPr>
            <w:tcW w:w="2551" w:type="dxa"/>
          </w:tcPr>
          <w:p w:rsidR="00A610F7" w:rsidRDefault="00A610F7" w:rsidP="00A610F7">
            <w:pPr>
              <w:pStyle w:val="Default"/>
              <w:rPr>
                <w:rFonts w:ascii="Arial" w:hAnsi="Arial" w:cs="Arial"/>
                <w:sz w:val="20"/>
                <w:szCs w:val="20"/>
              </w:rPr>
            </w:pPr>
            <w:r>
              <w:rPr>
                <w:rFonts w:ascii="Arial" w:hAnsi="Arial" w:cs="Arial"/>
                <w:sz w:val="20"/>
                <w:szCs w:val="20"/>
              </w:rPr>
              <w:t>1. Appoint a Welfare steward to supervise activities in Race HQ.</w:t>
            </w:r>
          </w:p>
          <w:p w:rsidR="009C2D00" w:rsidRDefault="00A610F7" w:rsidP="00A610F7">
            <w:pPr>
              <w:pStyle w:val="Default"/>
              <w:rPr>
                <w:rFonts w:ascii="Arial" w:hAnsi="Arial" w:cs="Arial"/>
                <w:sz w:val="20"/>
                <w:szCs w:val="20"/>
              </w:rPr>
            </w:pPr>
            <w:r>
              <w:rPr>
                <w:rFonts w:ascii="Arial" w:hAnsi="Arial" w:cs="Arial"/>
                <w:sz w:val="20"/>
                <w:szCs w:val="20"/>
              </w:rPr>
              <w:t>2. Advise marshals to be aware</w:t>
            </w:r>
          </w:p>
          <w:p w:rsidR="00091B1F" w:rsidRDefault="00091B1F" w:rsidP="00A610F7">
            <w:pPr>
              <w:pStyle w:val="Default"/>
              <w:rPr>
                <w:rFonts w:ascii="Arial" w:hAnsi="Arial" w:cs="Arial"/>
                <w:sz w:val="20"/>
                <w:szCs w:val="20"/>
              </w:rPr>
            </w:pPr>
            <w:r>
              <w:rPr>
                <w:rFonts w:ascii="Arial" w:hAnsi="Arial" w:cs="Arial"/>
                <w:sz w:val="20"/>
                <w:szCs w:val="20"/>
              </w:rPr>
              <w:t xml:space="preserve">3. Ask </w:t>
            </w:r>
            <w:r w:rsidR="00F047F6">
              <w:rPr>
                <w:rFonts w:ascii="Arial" w:hAnsi="Arial" w:cs="Arial"/>
                <w:sz w:val="20"/>
                <w:szCs w:val="20"/>
              </w:rPr>
              <w:t>runner</w:t>
            </w:r>
            <w:r>
              <w:rPr>
                <w:rFonts w:ascii="Arial" w:hAnsi="Arial" w:cs="Arial"/>
                <w:sz w:val="20"/>
                <w:szCs w:val="20"/>
              </w:rPr>
              <w:t>s to return to Race HQ in pairs or groups</w:t>
            </w:r>
          </w:p>
        </w:tc>
        <w:tc>
          <w:tcPr>
            <w:tcW w:w="1228" w:type="dxa"/>
          </w:tcPr>
          <w:p w:rsidR="009C2D00" w:rsidRDefault="00A610F7" w:rsidP="00EA3156">
            <w:pPr>
              <w:pStyle w:val="Default"/>
              <w:jc w:val="center"/>
              <w:rPr>
                <w:rFonts w:ascii="Arial" w:hAnsi="Arial" w:cs="Arial"/>
                <w:b/>
                <w:sz w:val="20"/>
                <w:szCs w:val="20"/>
              </w:rPr>
            </w:pPr>
            <w:r>
              <w:rPr>
                <w:rFonts w:ascii="Arial" w:hAnsi="Arial" w:cs="Arial"/>
                <w:b/>
                <w:sz w:val="20"/>
                <w:szCs w:val="20"/>
              </w:rPr>
              <w:t>L</w:t>
            </w:r>
          </w:p>
        </w:tc>
        <w:tc>
          <w:tcPr>
            <w:tcW w:w="1276" w:type="dxa"/>
          </w:tcPr>
          <w:p w:rsidR="009C2D00" w:rsidRDefault="00A610F7" w:rsidP="00597D99">
            <w:pPr>
              <w:rPr>
                <w:rFonts w:ascii="Arial" w:hAnsi="Arial" w:cs="Arial"/>
                <w:sz w:val="20"/>
                <w:szCs w:val="20"/>
              </w:rPr>
            </w:pPr>
            <w:r>
              <w:rPr>
                <w:rFonts w:ascii="Arial" w:hAnsi="Arial" w:cs="Arial"/>
                <w:sz w:val="20"/>
                <w:szCs w:val="20"/>
              </w:rPr>
              <w:t xml:space="preserve">Race </w:t>
            </w:r>
            <w:r w:rsidR="006D63FE">
              <w:rPr>
                <w:rFonts w:ascii="Arial" w:hAnsi="Arial" w:cs="Arial"/>
                <w:sz w:val="20"/>
                <w:szCs w:val="20"/>
              </w:rPr>
              <w:t>Organiser</w:t>
            </w:r>
          </w:p>
          <w:p w:rsidR="00A610F7" w:rsidRDefault="00A610F7" w:rsidP="00597D99">
            <w:pPr>
              <w:rPr>
                <w:rFonts w:ascii="Arial" w:hAnsi="Arial" w:cs="Arial"/>
                <w:sz w:val="20"/>
                <w:szCs w:val="20"/>
              </w:rPr>
            </w:pPr>
            <w:r>
              <w:rPr>
                <w:rFonts w:ascii="Arial" w:hAnsi="Arial" w:cs="Arial"/>
                <w:sz w:val="20"/>
                <w:szCs w:val="20"/>
              </w:rPr>
              <w:t>Marshals</w:t>
            </w:r>
          </w:p>
          <w:p w:rsidR="00A610F7" w:rsidRDefault="00A610F7" w:rsidP="00597D99">
            <w:pPr>
              <w:rPr>
                <w:rFonts w:ascii="Arial" w:hAnsi="Arial" w:cs="Arial"/>
                <w:sz w:val="20"/>
                <w:szCs w:val="20"/>
              </w:rPr>
            </w:pPr>
            <w:r>
              <w:rPr>
                <w:rFonts w:ascii="Arial" w:hAnsi="Arial" w:cs="Arial"/>
                <w:sz w:val="20"/>
                <w:szCs w:val="20"/>
              </w:rPr>
              <w:t>Steward</w:t>
            </w:r>
          </w:p>
        </w:tc>
        <w:tc>
          <w:tcPr>
            <w:tcW w:w="1276" w:type="dxa"/>
            <w:gridSpan w:val="2"/>
          </w:tcPr>
          <w:p w:rsidR="009C2D00" w:rsidRDefault="00A610F7" w:rsidP="00EA3156">
            <w:pPr>
              <w:rPr>
                <w:rFonts w:ascii="Arial" w:hAnsi="Arial" w:cs="Arial"/>
                <w:sz w:val="20"/>
                <w:szCs w:val="20"/>
              </w:rPr>
            </w:pPr>
            <w:r>
              <w:rPr>
                <w:rFonts w:ascii="Arial" w:hAnsi="Arial" w:cs="Arial"/>
                <w:sz w:val="20"/>
                <w:szCs w:val="20"/>
              </w:rPr>
              <w:t>Pre-Event and on the day</w:t>
            </w:r>
          </w:p>
        </w:tc>
        <w:tc>
          <w:tcPr>
            <w:tcW w:w="1276" w:type="dxa"/>
          </w:tcPr>
          <w:p w:rsidR="009C2D00" w:rsidRPr="00DB6AD8" w:rsidRDefault="009C2D00" w:rsidP="00EA3156">
            <w:pPr>
              <w:rPr>
                <w:rFonts w:ascii="Arial" w:hAnsi="Arial" w:cs="Arial"/>
                <w:sz w:val="20"/>
                <w:szCs w:val="20"/>
              </w:rPr>
            </w:pPr>
          </w:p>
        </w:tc>
      </w:tr>
      <w:tr w:rsidR="00EA3156" w:rsidRPr="00DB6AD8" w:rsidTr="00EA3156">
        <w:trPr>
          <w:cantSplit/>
          <w:trHeight w:val="330"/>
        </w:trPr>
        <w:tc>
          <w:tcPr>
            <w:tcW w:w="1951" w:type="dxa"/>
            <w:tcBorders>
              <w:top w:val="single" w:sz="4" w:space="0" w:color="auto"/>
              <w:left w:val="single" w:sz="4" w:space="0" w:color="auto"/>
              <w:bottom w:val="single" w:sz="4" w:space="0" w:color="auto"/>
              <w:right w:val="single" w:sz="4" w:space="0" w:color="auto"/>
            </w:tcBorders>
            <w:shd w:val="clear" w:color="auto" w:fill="BFBFBF"/>
          </w:tcPr>
          <w:p w:rsidR="00EA3156" w:rsidRPr="00DB6AD8" w:rsidRDefault="00EA3156" w:rsidP="00EA3156">
            <w:pPr>
              <w:rPr>
                <w:rFonts w:ascii="Arial" w:hAnsi="Arial" w:cs="Arial"/>
                <w:b/>
                <w:sz w:val="20"/>
                <w:szCs w:val="20"/>
              </w:rPr>
            </w:pPr>
            <w:r w:rsidRPr="00DB6AD8">
              <w:rPr>
                <w:rFonts w:ascii="Arial" w:hAnsi="Arial" w:cs="Arial"/>
                <w:b/>
                <w:sz w:val="20"/>
                <w:szCs w:val="20"/>
              </w:rPr>
              <w:t>Review Date</w:t>
            </w:r>
          </w:p>
        </w:tc>
        <w:tc>
          <w:tcPr>
            <w:tcW w:w="2126" w:type="dxa"/>
            <w:tcBorders>
              <w:top w:val="single" w:sz="4" w:space="0" w:color="auto"/>
              <w:left w:val="single" w:sz="4" w:space="0" w:color="auto"/>
              <w:bottom w:val="single" w:sz="4" w:space="0" w:color="auto"/>
              <w:right w:val="single" w:sz="4" w:space="0" w:color="auto"/>
            </w:tcBorders>
          </w:tcPr>
          <w:p w:rsidR="00EA3156" w:rsidRPr="00DB6AD8" w:rsidRDefault="000F0813" w:rsidP="004255C4">
            <w:pPr>
              <w:rPr>
                <w:rFonts w:ascii="Arial" w:hAnsi="Arial" w:cs="Arial"/>
                <w:sz w:val="20"/>
                <w:szCs w:val="20"/>
              </w:rPr>
            </w:pPr>
            <w:proofErr w:type="spellStart"/>
            <w:r>
              <w:rPr>
                <w:rFonts w:ascii="Arial" w:hAnsi="Arial" w:cs="Arial"/>
                <w:sz w:val="20"/>
                <w:szCs w:val="20"/>
              </w:rPr>
              <w:t>dd</w:t>
            </w:r>
            <w:proofErr w:type="spellEnd"/>
            <w:r>
              <w:rPr>
                <w:rFonts w:ascii="Arial" w:hAnsi="Arial" w:cs="Arial"/>
                <w:sz w:val="20"/>
                <w:szCs w:val="20"/>
              </w:rPr>
              <w:t>/mm/</w:t>
            </w:r>
            <w:proofErr w:type="spellStart"/>
            <w:r>
              <w:rPr>
                <w:rFonts w:ascii="Arial" w:hAnsi="Arial" w:cs="Arial"/>
                <w:sz w:val="20"/>
                <w:szCs w:val="20"/>
              </w:rPr>
              <w:t>yy</w:t>
            </w:r>
            <w:proofErr w:type="spellEnd"/>
          </w:p>
        </w:tc>
        <w:tc>
          <w:tcPr>
            <w:tcW w:w="851" w:type="dxa"/>
            <w:tcBorders>
              <w:top w:val="single" w:sz="4" w:space="0" w:color="auto"/>
              <w:left w:val="single" w:sz="4" w:space="0" w:color="auto"/>
              <w:bottom w:val="single" w:sz="4" w:space="0" w:color="auto"/>
              <w:right w:val="single" w:sz="4" w:space="0" w:color="auto"/>
            </w:tcBorders>
          </w:tcPr>
          <w:p w:rsidR="00EA3156" w:rsidRPr="00DB6AD8" w:rsidRDefault="00EA3156" w:rsidP="00EA3156">
            <w:pPr>
              <w:rPr>
                <w:rFonts w:ascii="Arial" w:hAnsi="Arial" w:cs="Arial"/>
                <w:sz w:val="20"/>
                <w:szCs w:val="20"/>
              </w:rPr>
            </w:pPr>
          </w:p>
        </w:tc>
        <w:tc>
          <w:tcPr>
            <w:tcW w:w="2410" w:type="dxa"/>
            <w:tcBorders>
              <w:top w:val="single" w:sz="4" w:space="0" w:color="auto"/>
              <w:left w:val="single" w:sz="4" w:space="0" w:color="auto"/>
              <w:bottom w:val="single" w:sz="4" w:space="0" w:color="auto"/>
              <w:right w:val="single" w:sz="4" w:space="0" w:color="auto"/>
            </w:tcBorders>
          </w:tcPr>
          <w:p w:rsidR="00EA3156" w:rsidRPr="00E82F41" w:rsidRDefault="00EA3156" w:rsidP="00EA3156">
            <w:pPr>
              <w:pStyle w:val="Default"/>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rsidR="00EA3156" w:rsidRPr="00E82F41" w:rsidRDefault="00EA3156" w:rsidP="00EA3156">
            <w:pPr>
              <w:pStyle w:val="Default"/>
              <w:rPr>
                <w:rFonts w:ascii="Arial" w:hAnsi="Arial" w:cs="Arial"/>
                <w:sz w:val="20"/>
                <w:szCs w:val="20"/>
              </w:rPr>
            </w:pPr>
          </w:p>
        </w:tc>
        <w:tc>
          <w:tcPr>
            <w:tcW w:w="1228" w:type="dxa"/>
            <w:tcBorders>
              <w:top w:val="single" w:sz="4" w:space="0" w:color="auto"/>
              <w:left w:val="single" w:sz="4" w:space="0" w:color="auto"/>
              <w:bottom w:val="single" w:sz="4" w:space="0" w:color="auto"/>
              <w:right w:val="single" w:sz="4" w:space="0" w:color="auto"/>
            </w:tcBorders>
          </w:tcPr>
          <w:p w:rsidR="00EA3156" w:rsidRPr="00E82F41" w:rsidRDefault="00EA3156" w:rsidP="00EA3156">
            <w:pPr>
              <w:pStyle w:val="Default"/>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EA3156" w:rsidRPr="00DB6AD8" w:rsidRDefault="00EA3156" w:rsidP="00EA3156">
            <w:pPr>
              <w:rPr>
                <w:rFonts w:ascii="Arial" w:hAnsi="Arial" w:cs="Arial"/>
                <w:sz w:val="20"/>
                <w:szCs w:val="20"/>
              </w:rPr>
            </w:pPr>
          </w:p>
        </w:tc>
        <w:tc>
          <w:tcPr>
            <w:tcW w:w="1276" w:type="dxa"/>
            <w:gridSpan w:val="2"/>
            <w:tcBorders>
              <w:top w:val="single" w:sz="4" w:space="0" w:color="auto"/>
              <w:left w:val="single" w:sz="4" w:space="0" w:color="auto"/>
              <w:bottom w:val="single" w:sz="4" w:space="0" w:color="auto"/>
              <w:right w:val="single" w:sz="4" w:space="0" w:color="auto"/>
            </w:tcBorders>
          </w:tcPr>
          <w:p w:rsidR="00EA3156" w:rsidRPr="00DB6AD8" w:rsidRDefault="00EA3156" w:rsidP="00EA3156">
            <w:pP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EA3156" w:rsidRPr="00DB6AD8" w:rsidRDefault="00EA3156" w:rsidP="00EA3156">
            <w:pPr>
              <w:rPr>
                <w:rFonts w:ascii="Arial" w:hAnsi="Arial" w:cs="Arial"/>
                <w:sz w:val="20"/>
                <w:szCs w:val="20"/>
              </w:rPr>
            </w:pPr>
          </w:p>
        </w:tc>
      </w:tr>
    </w:tbl>
    <w:p w:rsidR="007D2D7A" w:rsidRPr="007D2D7A" w:rsidRDefault="007D2D7A" w:rsidP="007D2D7A"/>
    <w:p w:rsidR="007D2D7A" w:rsidRDefault="007D2D7A" w:rsidP="007D2D7A">
      <w:pPr>
        <w:rPr>
          <w:rFonts w:asciiTheme="majorHAnsi" w:eastAsiaTheme="majorEastAsia" w:hAnsiTheme="majorHAnsi" w:cstheme="majorBidi"/>
          <w:sz w:val="26"/>
          <w:szCs w:val="26"/>
        </w:rPr>
      </w:pPr>
      <w:r>
        <w:br w:type="page"/>
      </w:r>
    </w:p>
    <w:p w:rsidR="007B6AF5" w:rsidRDefault="007B6AF5" w:rsidP="00156A69">
      <w:pPr>
        <w:pStyle w:val="Heading2"/>
      </w:pPr>
      <w:r>
        <w:lastRenderedPageBreak/>
        <w:t>Risk assessment for spectators and members of the public</w:t>
      </w:r>
    </w:p>
    <w:tbl>
      <w:tblPr>
        <w:tblpPr w:leftFromText="180" w:rightFromText="180" w:vertAnchor="text" w:horzAnchor="margin" w:tblpXSpec="center" w:tblpY="64"/>
        <w:tblW w:w="14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126"/>
        <w:gridCol w:w="851"/>
        <w:gridCol w:w="2410"/>
        <w:gridCol w:w="2551"/>
        <w:gridCol w:w="1228"/>
        <w:gridCol w:w="1276"/>
        <w:gridCol w:w="386"/>
        <w:gridCol w:w="890"/>
        <w:gridCol w:w="1276"/>
      </w:tblGrid>
      <w:tr w:rsidR="00300A65" w:rsidRPr="00DB6AD8" w:rsidTr="003304B8">
        <w:trPr>
          <w:cantSplit/>
          <w:trHeight w:val="277"/>
        </w:trPr>
        <w:tc>
          <w:tcPr>
            <w:tcW w:w="1951" w:type="dxa"/>
            <w:tcBorders>
              <w:top w:val="single" w:sz="4" w:space="0" w:color="auto"/>
              <w:left w:val="single" w:sz="4" w:space="0" w:color="auto"/>
              <w:bottom w:val="single" w:sz="4" w:space="0" w:color="auto"/>
              <w:right w:val="single" w:sz="4" w:space="0" w:color="auto"/>
            </w:tcBorders>
            <w:shd w:val="clear" w:color="auto" w:fill="BFBFBF"/>
          </w:tcPr>
          <w:p w:rsidR="00300A65" w:rsidRPr="00E82F41" w:rsidRDefault="00300A65" w:rsidP="003304B8">
            <w:pPr>
              <w:pStyle w:val="ListParagraph"/>
              <w:ind w:left="0"/>
              <w:jc w:val="center"/>
              <w:rPr>
                <w:rFonts w:ascii="Arial" w:hAnsi="Arial" w:cs="Arial"/>
                <w:b/>
                <w:sz w:val="20"/>
                <w:szCs w:val="20"/>
              </w:rPr>
            </w:pPr>
          </w:p>
        </w:tc>
        <w:tc>
          <w:tcPr>
            <w:tcW w:w="5387" w:type="dxa"/>
            <w:gridSpan w:val="3"/>
            <w:tcBorders>
              <w:top w:val="single" w:sz="4" w:space="0" w:color="auto"/>
              <w:left w:val="single" w:sz="4" w:space="0" w:color="auto"/>
              <w:bottom w:val="single" w:sz="4" w:space="0" w:color="auto"/>
              <w:right w:val="single" w:sz="4" w:space="0" w:color="auto"/>
            </w:tcBorders>
            <w:shd w:val="clear" w:color="auto" w:fill="BFBFBF"/>
          </w:tcPr>
          <w:p w:rsidR="00300A65" w:rsidRPr="00E82F41" w:rsidRDefault="00300A65" w:rsidP="003304B8">
            <w:pPr>
              <w:pStyle w:val="ListParagraph"/>
              <w:ind w:left="0"/>
              <w:jc w:val="center"/>
              <w:rPr>
                <w:rFonts w:ascii="Arial" w:hAnsi="Arial" w:cs="Arial"/>
                <w:b/>
                <w:sz w:val="20"/>
                <w:szCs w:val="20"/>
              </w:rPr>
            </w:pPr>
          </w:p>
        </w:tc>
        <w:tc>
          <w:tcPr>
            <w:tcW w:w="5441" w:type="dxa"/>
            <w:gridSpan w:val="4"/>
            <w:tcBorders>
              <w:top w:val="single" w:sz="4" w:space="0" w:color="auto"/>
              <w:left w:val="single" w:sz="4" w:space="0" w:color="auto"/>
              <w:bottom w:val="single" w:sz="4" w:space="0" w:color="auto"/>
              <w:right w:val="single" w:sz="4" w:space="0" w:color="auto"/>
            </w:tcBorders>
            <w:shd w:val="clear" w:color="auto" w:fill="BFBFBF"/>
          </w:tcPr>
          <w:p w:rsidR="00300A65" w:rsidRPr="00E82F41" w:rsidRDefault="00300A65" w:rsidP="003304B8">
            <w:pPr>
              <w:pStyle w:val="ListParagraph"/>
              <w:ind w:left="0"/>
              <w:jc w:val="center"/>
              <w:rPr>
                <w:rFonts w:ascii="Arial" w:hAnsi="Arial" w:cs="Arial"/>
                <w:b/>
                <w:sz w:val="20"/>
                <w:szCs w:val="20"/>
              </w:rPr>
            </w:pPr>
          </w:p>
          <w:p w:rsidR="00300A65" w:rsidRPr="00E82F41" w:rsidRDefault="00300A65" w:rsidP="003304B8">
            <w:pPr>
              <w:pStyle w:val="ListParagraph"/>
              <w:ind w:left="0"/>
              <w:jc w:val="center"/>
              <w:rPr>
                <w:rFonts w:ascii="Arial" w:hAnsi="Arial" w:cs="Arial"/>
                <w:sz w:val="20"/>
                <w:szCs w:val="20"/>
              </w:rPr>
            </w:pPr>
            <w:r w:rsidRPr="00E82F41">
              <w:rPr>
                <w:rFonts w:ascii="Arial" w:hAnsi="Arial" w:cs="Arial"/>
                <w:b/>
                <w:sz w:val="20"/>
                <w:szCs w:val="20"/>
              </w:rPr>
              <w:t>RISK ASSESSMENT</w:t>
            </w:r>
          </w:p>
        </w:tc>
        <w:tc>
          <w:tcPr>
            <w:tcW w:w="2166" w:type="dxa"/>
            <w:gridSpan w:val="2"/>
            <w:tcBorders>
              <w:top w:val="single" w:sz="4" w:space="0" w:color="auto"/>
              <w:left w:val="single" w:sz="4" w:space="0" w:color="auto"/>
              <w:bottom w:val="single" w:sz="4" w:space="0" w:color="auto"/>
              <w:right w:val="single" w:sz="4" w:space="0" w:color="auto"/>
            </w:tcBorders>
            <w:shd w:val="clear" w:color="auto" w:fill="8DB3E2"/>
          </w:tcPr>
          <w:p w:rsidR="00300A65" w:rsidRPr="00DB6AD8" w:rsidRDefault="00300A65" w:rsidP="003304B8">
            <w:pPr>
              <w:rPr>
                <w:rFonts w:ascii="Arial" w:hAnsi="Arial" w:cs="Arial"/>
                <w:sz w:val="20"/>
                <w:szCs w:val="20"/>
              </w:rPr>
            </w:pPr>
          </w:p>
        </w:tc>
      </w:tr>
      <w:tr w:rsidR="00300A65" w:rsidRPr="00DB6AD8" w:rsidTr="003304B8">
        <w:trPr>
          <w:cantSplit/>
          <w:trHeight w:val="355"/>
        </w:trPr>
        <w:tc>
          <w:tcPr>
            <w:tcW w:w="1951" w:type="dxa"/>
            <w:tcBorders>
              <w:top w:val="single" w:sz="4" w:space="0" w:color="auto"/>
              <w:left w:val="single" w:sz="4" w:space="0" w:color="auto"/>
              <w:bottom w:val="single" w:sz="4" w:space="0" w:color="auto"/>
              <w:right w:val="single" w:sz="4" w:space="0" w:color="auto"/>
            </w:tcBorders>
            <w:shd w:val="clear" w:color="auto" w:fill="BFBFBF"/>
          </w:tcPr>
          <w:p w:rsidR="00300A65" w:rsidRPr="00DB6AD8" w:rsidRDefault="00300A65" w:rsidP="003304B8">
            <w:pPr>
              <w:rPr>
                <w:rFonts w:ascii="Arial" w:hAnsi="Arial" w:cs="Arial"/>
                <w:sz w:val="20"/>
                <w:szCs w:val="20"/>
              </w:rPr>
            </w:pPr>
          </w:p>
        </w:tc>
        <w:tc>
          <w:tcPr>
            <w:tcW w:w="5387" w:type="dxa"/>
            <w:gridSpan w:val="3"/>
            <w:tcBorders>
              <w:top w:val="single" w:sz="4" w:space="0" w:color="auto"/>
              <w:left w:val="single" w:sz="4" w:space="0" w:color="auto"/>
              <w:bottom w:val="single" w:sz="4" w:space="0" w:color="auto"/>
              <w:right w:val="single" w:sz="4" w:space="0" w:color="auto"/>
            </w:tcBorders>
            <w:shd w:val="clear" w:color="auto" w:fill="BFBFBF"/>
          </w:tcPr>
          <w:p w:rsidR="00300A65" w:rsidRPr="00DB6AD8" w:rsidRDefault="00300A65" w:rsidP="003304B8">
            <w:pPr>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8DB3E2"/>
          </w:tcPr>
          <w:p w:rsidR="00300A65" w:rsidRPr="00DB6AD8" w:rsidRDefault="00300A65" w:rsidP="003304B8">
            <w:pPr>
              <w:jc w:val="center"/>
              <w:rPr>
                <w:rFonts w:ascii="Arial" w:hAnsi="Arial" w:cs="Arial"/>
                <w:b/>
                <w:sz w:val="20"/>
                <w:szCs w:val="20"/>
              </w:rPr>
            </w:pPr>
          </w:p>
        </w:tc>
        <w:tc>
          <w:tcPr>
            <w:tcW w:w="5056" w:type="dxa"/>
            <w:gridSpan w:val="5"/>
            <w:tcBorders>
              <w:top w:val="single" w:sz="4" w:space="0" w:color="auto"/>
              <w:left w:val="single" w:sz="4" w:space="0" w:color="auto"/>
              <w:bottom w:val="single" w:sz="4" w:space="0" w:color="auto"/>
              <w:right w:val="single" w:sz="4" w:space="0" w:color="auto"/>
            </w:tcBorders>
            <w:shd w:val="clear" w:color="auto" w:fill="8DB3E2"/>
          </w:tcPr>
          <w:p w:rsidR="00300A65" w:rsidRPr="00DB6AD8" w:rsidRDefault="00300A65" w:rsidP="003304B8">
            <w:pPr>
              <w:rPr>
                <w:rFonts w:ascii="Arial" w:hAnsi="Arial" w:cs="Arial"/>
                <w:b/>
                <w:sz w:val="20"/>
                <w:szCs w:val="20"/>
              </w:rPr>
            </w:pPr>
            <w:r w:rsidRPr="00DB6AD8">
              <w:rPr>
                <w:rFonts w:ascii="Arial" w:hAnsi="Arial" w:cs="Arial"/>
                <w:b/>
                <w:sz w:val="20"/>
                <w:szCs w:val="20"/>
              </w:rPr>
              <w:t xml:space="preserve">                                          SAFETY PLAN</w:t>
            </w:r>
          </w:p>
        </w:tc>
      </w:tr>
      <w:tr w:rsidR="00300A65" w:rsidRPr="00E82F41" w:rsidTr="003304B8">
        <w:trPr>
          <w:cantSplit/>
          <w:trHeight w:val="1109"/>
        </w:trPr>
        <w:tc>
          <w:tcPr>
            <w:tcW w:w="1951" w:type="dxa"/>
            <w:tcBorders>
              <w:top w:val="single" w:sz="4" w:space="0" w:color="auto"/>
              <w:left w:val="single" w:sz="4" w:space="0" w:color="auto"/>
              <w:bottom w:val="single" w:sz="4" w:space="0" w:color="auto"/>
              <w:right w:val="single" w:sz="4" w:space="0" w:color="auto"/>
            </w:tcBorders>
            <w:shd w:val="clear" w:color="auto" w:fill="BFBFBF"/>
          </w:tcPr>
          <w:p w:rsidR="00300A65" w:rsidRPr="00DB6AD8" w:rsidRDefault="00300A65" w:rsidP="003304B8">
            <w:pPr>
              <w:rPr>
                <w:rFonts w:ascii="Arial"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BFBFBF"/>
          </w:tcPr>
          <w:p w:rsidR="00300A65" w:rsidRPr="00DB6AD8" w:rsidRDefault="00300A65" w:rsidP="003304B8">
            <w:pP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BFBFBF"/>
          </w:tcPr>
          <w:p w:rsidR="00300A65" w:rsidRPr="00DB6AD8" w:rsidRDefault="00300A65" w:rsidP="003304B8">
            <w:pPr>
              <w:rPr>
                <w:rFonts w:ascii="Arial" w:hAnsi="Arial" w:cs="Arial"/>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BFBFBF"/>
          </w:tcPr>
          <w:p w:rsidR="00300A65" w:rsidRPr="00DB6AD8" w:rsidRDefault="00300A65" w:rsidP="003304B8">
            <w:pPr>
              <w:ind w:left="69"/>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DBE5F1"/>
          </w:tcPr>
          <w:p w:rsidR="00300A65" w:rsidRPr="00E82F41" w:rsidRDefault="00300A65" w:rsidP="003304B8">
            <w:pPr>
              <w:pStyle w:val="ListParagraph"/>
              <w:ind w:left="0"/>
              <w:rPr>
                <w:rFonts w:ascii="Arial" w:hAnsi="Arial" w:cs="Arial"/>
                <w:sz w:val="20"/>
                <w:szCs w:val="20"/>
              </w:rPr>
            </w:pPr>
          </w:p>
        </w:tc>
        <w:tc>
          <w:tcPr>
            <w:tcW w:w="1228" w:type="dxa"/>
            <w:tcBorders>
              <w:top w:val="single" w:sz="4" w:space="0" w:color="auto"/>
              <w:left w:val="single" w:sz="4" w:space="0" w:color="auto"/>
              <w:bottom w:val="single" w:sz="4" w:space="0" w:color="auto"/>
              <w:right w:val="single" w:sz="4" w:space="0" w:color="auto"/>
            </w:tcBorders>
            <w:shd w:val="clear" w:color="auto" w:fill="DBE5F1"/>
          </w:tcPr>
          <w:p w:rsidR="00300A65" w:rsidRPr="00E82F41" w:rsidRDefault="00300A65" w:rsidP="003304B8">
            <w:pPr>
              <w:pStyle w:val="ListParagraph"/>
              <w:ind w:left="0"/>
              <w:rPr>
                <w:rFonts w:ascii="Arial" w:hAnsi="Arial" w:cs="Arial"/>
                <w:sz w:val="20"/>
                <w:szCs w:val="20"/>
              </w:rPr>
            </w:pPr>
          </w:p>
        </w:tc>
        <w:tc>
          <w:tcPr>
            <w:tcW w:w="3828" w:type="dxa"/>
            <w:gridSpan w:val="4"/>
            <w:tcBorders>
              <w:top w:val="single" w:sz="4" w:space="0" w:color="auto"/>
              <w:left w:val="single" w:sz="4" w:space="0" w:color="auto"/>
              <w:bottom w:val="single" w:sz="4" w:space="0" w:color="auto"/>
              <w:right w:val="single" w:sz="4" w:space="0" w:color="auto"/>
            </w:tcBorders>
            <w:shd w:val="clear" w:color="auto" w:fill="8DB3E2"/>
          </w:tcPr>
          <w:p w:rsidR="00300A65" w:rsidRDefault="00300A65" w:rsidP="003304B8">
            <w:pPr>
              <w:pStyle w:val="Default"/>
              <w:jc w:val="center"/>
              <w:rPr>
                <w:rFonts w:ascii="Arial" w:hAnsi="Arial" w:cs="Arial"/>
                <w:b/>
                <w:bCs/>
                <w:sz w:val="20"/>
                <w:szCs w:val="20"/>
              </w:rPr>
            </w:pPr>
            <w:r w:rsidRPr="00E82F41">
              <w:rPr>
                <w:rFonts w:ascii="Arial" w:hAnsi="Arial" w:cs="Arial"/>
                <w:b/>
                <w:bCs/>
                <w:sz w:val="20"/>
                <w:szCs w:val="20"/>
              </w:rPr>
              <w:t>4. How w</w:t>
            </w:r>
            <w:r>
              <w:rPr>
                <w:rFonts w:ascii="Arial" w:hAnsi="Arial" w:cs="Arial"/>
                <w:b/>
                <w:bCs/>
                <w:sz w:val="20"/>
                <w:szCs w:val="20"/>
              </w:rPr>
              <w:t>ill you put the assessment</w:t>
            </w:r>
          </w:p>
          <w:p w:rsidR="00300A65" w:rsidRPr="000C00D6" w:rsidRDefault="00300A65" w:rsidP="003304B8">
            <w:pPr>
              <w:pStyle w:val="Default"/>
              <w:rPr>
                <w:rFonts w:ascii="Arial" w:hAnsi="Arial" w:cs="Arial"/>
                <w:b/>
                <w:bCs/>
                <w:sz w:val="20"/>
                <w:szCs w:val="20"/>
              </w:rPr>
            </w:pPr>
            <w:r>
              <w:rPr>
                <w:rFonts w:ascii="Arial" w:hAnsi="Arial" w:cs="Arial"/>
                <w:b/>
                <w:bCs/>
                <w:sz w:val="20"/>
                <w:szCs w:val="20"/>
              </w:rPr>
              <w:t xml:space="preserve">into </w:t>
            </w:r>
            <w:r w:rsidRPr="00E82F41">
              <w:rPr>
                <w:rFonts w:ascii="Arial" w:hAnsi="Arial" w:cs="Arial"/>
                <w:b/>
                <w:bCs/>
                <w:sz w:val="20"/>
                <w:szCs w:val="20"/>
              </w:rPr>
              <w:t xml:space="preserve">action </w:t>
            </w:r>
          </w:p>
          <w:p w:rsidR="00300A65" w:rsidRPr="00E82F41" w:rsidRDefault="00300A65" w:rsidP="003304B8">
            <w:pPr>
              <w:pStyle w:val="Default"/>
              <w:rPr>
                <w:rFonts w:ascii="Arial" w:hAnsi="Arial" w:cs="Arial"/>
                <w:sz w:val="20"/>
                <w:szCs w:val="20"/>
              </w:rPr>
            </w:pPr>
            <w:r w:rsidRPr="00E82F41">
              <w:rPr>
                <w:rFonts w:ascii="Arial" w:hAnsi="Arial" w:cs="Arial"/>
                <w:sz w:val="20"/>
                <w:szCs w:val="20"/>
              </w:rPr>
              <w:t>Remember</w:t>
            </w:r>
            <w:r>
              <w:rPr>
                <w:rFonts w:ascii="Arial" w:hAnsi="Arial" w:cs="Arial"/>
                <w:sz w:val="20"/>
                <w:szCs w:val="20"/>
              </w:rPr>
              <w:t xml:space="preserve"> to </w:t>
            </w:r>
            <w:proofErr w:type="spellStart"/>
            <w:r>
              <w:rPr>
                <w:rFonts w:ascii="Arial" w:hAnsi="Arial" w:cs="Arial"/>
                <w:sz w:val="20"/>
                <w:szCs w:val="20"/>
              </w:rPr>
              <w:t>prioritise</w:t>
            </w:r>
            <w:proofErr w:type="spellEnd"/>
            <w:r>
              <w:rPr>
                <w:rFonts w:ascii="Arial" w:hAnsi="Arial" w:cs="Arial"/>
                <w:sz w:val="20"/>
                <w:szCs w:val="20"/>
              </w:rPr>
              <w:t xml:space="preserve">. Deal with those </w:t>
            </w:r>
            <w:r w:rsidRPr="00E82F41">
              <w:rPr>
                <w:rFonts w:ascii="Arial" w:hAnsi="Arial" w:cs="Arial"/>
                <w:sz w:val="20"/>
                <w:szCs w:val="20"/>
              </w:rPr>
              <w:t>hazards that are high-risk and have serious consequences first</w:t>
            </w:r>
          </w:p>
        </w:tc>
      </w:tr>
      <w:tr w:rsidR="00300A65" w:rsidRPr="00DB6AD8" w:rsidTr="003304B8">
        <w:trPr>
          <w:cantSplit/>
          <w:trHeight w:val="813"/>
        </w:trPr>
        <w:tc>
          <w:tcPr>
            <w:tcW w:w="1951" w:type="dxa"/>
            <w:shd w:val="clear" w:color="auto" w:fill="BFBFBF"/>
          </w:tcPr>
          <w:p w:rsidR="00300A65" w:rsidRPr="00DB6AD8" w:rsidRDefault="00300A65" w:rsidP="003304B8">
            <w:pPr>
              <w:rPr>
                <w:rFonts w:ascii="Arial" w:hAnsi="Arial" w:cs="Arial"/>
                <w:b/>
                <w:sz w:val="20"/>
                <w:szCs w:val="20"/>
              </w:rPr>
            </w:pPr>
            <w:r w:rsidRPr="00DB6AD8">
              <w:rPr>
                <w:rFonts w:ascii="Arial" w:hAnsi="Arial" w:cs="Arial"/>
                <w:b/>
                <w:sz w:val="20"/>
                <w:szCs w:val="20"/>
              </w:rPr>
              <w:t>1. What are the hazards</w:t>
            </w:r>
          </w:p>
        </w:tc>
        <w:tc>
          <w:tcPr>
            <w:tcW w:w="2126" w:type="dxa"/>
            <w:shd w:val="clear" w:color="auto" w:fill="BFBFBF"/>
          </w:tcPr>
          <w:p w:rsidR="00300A65" w:rsidRPr="00DB6AD8" w:rsidRDefault="00300A65" w:rsidP="003304B8">
            <w:pPr>
              <w:rPr>
                <w:rFonts w:ascii="Arial" w:hAnsi="Arial" w:cs="Arial"/>
                <w:b/>
                <w:sz w:val="20"/>
                <w:szCs w:val="20"/>
              </w:rPr>
            </w:pPr>
            <w:r w:rsidRPr="00DB6AD8">
              <w:rPr>
                <w:rFonts w:ascii="Arial" w:hAnsi="Arial" w:cs="Arial"/>
                <w:b/>
                <w:sz w:val="20"/>
                <w:szCs w:val="20"/>
              </w:rPr>
              <w:t>2. Who might be harmed &amp; how</w:t>
            </w:r>
          </w:p>
        </w:tc>
        <w:tc>
          <w:tcPr>
            <w:tcW w:w="851" w:type="dxa"/>
            <w:shd w:val="clear" w:color="auto" w:fill="BFBFBF"/>
          </w:tcPr>
          <w:p w:rsidR="00300A65" w:rsidRDefault="00300A65" w:rsidP="003304B8">
            <w:pPr>
              <w:rPr>
                <w:rFonts w:ascii="Arial" w:hAnsi="Arial" w:cs="Arial"/>
                <w:b/>
                <w:sz w:val="20"/>
                <w:szCs w:val="20"/>
              </w:rPr>
            </w:pPr>
            <w:r>
              <w:rPr>
                <w:rFonts w:ascii="Arial" w:hAnsi="Arial" w:cs="Arial"/>
                <w:b/>
                <w:sz w:val="20"/>
                <w:szCs w:val="20"/>
              </w:rPr>
              <w:t>Risk Rating</w:t>
            </w:r>
          </w:p>
          <w:p w:rsidR="00300A65" w:rsidRPr="00DB6AD8" w:rsidRDefault="00300A65" w:rsidP="003304B8">
            <w:pPr>
              <w:rPr>
                <w:rFonts w:ascii="Arial" w:hAnsi="Arial" w:cs="Arial"/>
                <w:b/>
                <w:sz w:val="20"/>
                <w:szCs w:val="20"/>
              </w:rPr>
            </w:pPr>
            <w:r>
              <w:rPr>
                <w:rFonts w:ascii="Arial" w:hAnsi="Arial" w:cs="Arial"/>
                <w:b/>
                <w:sz w:val="20"/>
                <w:szCs w:val="20"/>
              </w:rPr>
              <w:t>H/M/L</w:t>
            </w:r>
          </w:p>
        </w:tc>
        <w:tc>
          <w:tcPr>
            <w:tcW w:w="2410" w:type="dxa"/>
            <w:shd w:val="clear" w:color="auto" w:fill="BFBFBF"/>
          </w:tcPr>
          <w:p w:rsidR="00300A65" w:rsidRPr="00DB6AD8" w:rsidRDefault="00300A65" w:rsidP="003304B8">
            <w:pPr>
              <w:ind w:left="69"/>
              <w:rPr>
                <w:rFonts w:ascii="Arial" w:hAnsi="Arial" w:cs="Arial"/>
                <w:b/>
                <w:sz w:val="20"/>
                <w:szCs w:val="20"/>
              </w:rPr>
            </w:pPr>
            <w:r w:rsidRPr="00DB6AD8">
              <w:rPr>
                <w:rFonts w:ascii="Arial" w:hAnsi="Arial" w:cs="Arial"/>
                <w:b/>
                <w:sz w:val="20"/>
                <w:szCs w:val="20"/>
              </w:rPr>
              <w:t>3a. What are you already doing (i.e. pre-event controls)</w:t>
            </w:r>
          </w:p>
        </w:tc>
        <w:tc>
          <w:tcPr>
            <w:tcW w:w="2551" w:type="dxa"/>
            <w:shd w:val="clear" w:color="auto" w:fill="DBE5F1"/>
          </w:tcPr>
          <w:p w:rsidR="00300A65" w:rsidRPr="00E82F41" w:rsidRDefault="00300A65" w:rsidP="003304B8">
            <w:pPr>
              <w:pStyle w:val="ListParagraph"/>
              <w:spacing w:line="276" w:lineRule="auto"/>
              <w:ind w:left="0"/>
              <w:rPr>
                <w:rFonts w:ascii="Arial" w:hAnsi="Arial" w:cs="Arial"/>
                <w:b/>
                <w:sz w:val="20"/>
                <w:szCs w:val="20"/>
              </w:rPr>
            </w:pPr>
            <w:r w:rsidRPr="00E82F41">
              <w:rPr>
                <w:rFonts w:ascii="Arial" w:hAnsi="Arial" w:cs="Arial"/>
                <w:b/>
                <w:sz w:val="20"/>
                <w:szCs w:val="20"/>
              </w:rPr>
              <w:t>3b. What further action is required (event day controls)</w:t>
            </w:r>
          </w:p>
        </w:tc>
        <w:tc>
          <w:tcPr>
            <w:tcW w:w="1228" w:type="dxa"/>
            <w:shd w:val="clear" w:color="auto" w:fill="DBE5F1"/>
          </w:tcPr>
          <w:p w:rsidR="00300A65" w:rsidRPr="00E82F41" w:rsidRDefault="00300A65" w:rsidP="003304B8">
            <w:pPr>
              <w:pStyle w:val="ListParagraph"/>
              <w:spacing w:line="276" w:lineRule="auto"/>
              <w:ind w:left="0"/>
              <w:rPr>
                <w:rFonts w:ascii="Arial" w:hAnsi="Arial" w:cs="Arial"/>
                <w:b/>
                <w:sz w:val="20"/>
                <w:szCs w:val="20"/>
              </w:rPr>
            </w:pPr>
            <w:r>
              <w:rPr>
                <w:rFonts w:ascii="Arial" w:hAnsi="Arial" w:cs="Arial"/>
                <w:b/>
                <w:sz w:val="20"/>
                <w:szCs w:val="20"/>
              </w:rPr>
              <w:t>Resultant Risk Rating H/M/L</w:t>
            </w:r>
          </w:p>
        </w:tc>
        <w:tc>
          <w:tcPr>
            <w:tcW w:w="1276" w:type="dxa"/>
            <w:shd w:val="clear" w:color="auto" w:fill="8DB3E2"/>
          </w:tcPr>
          <w:p w:rsidR="00300A65" w:rsidRPr="00DB6AD8" w:rsidRDefault="00300A65" w:rsidP="003304B8">
            <w:pPr>
              <w:rPr>
                <w:rFonts w:ascii="Arial" w:hAnsi="Arial" w:cs="Arial"/>
                <w:b/>
                <w:sz w:val="20"/>
                <w:szCs w:val="20"/>
              </w:rPr>
            </w:pPr>
            <w:r w:rsidRPr="00DB6AD8">
              <w:rPr>
                <w:rFonts w:ascii="Arial" w:hAnsi="Arial" w:cs="Arial"/>
                <w:b/>
                <w:sz w:val="20"/>
                <w:szCs w:val="20"/>
              </w:rPr>
              <w:t>Action by Who</w:t>
            </w:r>
          </w:p>
        </w:tc>
        <w:tc>
          <w:tcPr>
            <w:tcW w:w="1276" w:type="dxa"/>
            <w:gridSpan w:val="2"/>
            <w:shd w:val="clear" w:color="auto" w:fill="8DB3E2"/>
          </w:tcPr>
          <w:p w:rsidR="00300A65" w:rsidRPr="00DB6AD8" w:rsidRDefault="00300A65" w:rsidP="003304B8">
            <w:pPr>
              <w:rPr>
                <w:rFonts w:ascii="Arial" w:hAnsi="Arial" w:cs="Arial"/>
                <w:b/>
                <w:sz w:val="20"/>
                <w:szCs w:val="20"/>
              </w:rPr>
            </w:pPr>
            <w:r w:rsidRPr="00DB6AD8">
              <w:rPr>
                <w:rFonts w:ascii="Arial" w:hAnsi="Arial" w:cs="Arial"/>
                <w:b/>
                <w:sz w:val="20"/>
                <w:szCs w:val="20"/>
              </w:rPr>
              <w:t>Action by when</w:t>
            </w:r>
          </w:p>
        </w:tc>
        <w:tc>
          <w:tcPr>
            <w:tcW w:w="1276" w:type="dxa"/>
            <w:shd w:val="clear" w:color="auto" w:fill="8DB3E2"/>
          </w:tcPr>
          <w:p w:rsidR="00300A65" w:rsidRPr="00DB6AD8" w:rsidRDefault="00300A65" w:rsidP="003304B8">
            <w:pPr>
              <w:rPr>
                <w:rFonts w:ascii="Arial" w:hAnsi="Arial" w:cs="Arial"/>
                <w:b/>
                <w:sz w:val="20"/>
                <w:szCs w:val="20"/>
              </w:rPr>
            </w:pPr>
            <w:r w:rsidRPr="00DB6AD8">
              <w:rPr>
                <w:rFonts w:ascii="Arial" w:hAnsi="Arial" w:cs="Arial"/>
                <w:b/>
                <w:sz w:val="20"/>
                <w:szCs w:val="20"/>
              </w:rPr>
              <w:t xml:space="preserve">Date completed </w:t>
            </w:r>
          </w:p>
        </w:tc>
      </w:tr>
      <w:tr w:rsidR="00300A65" w:rsidRPr="00DB6AD8" w:rsidTr="003304B8">
        <w:trPr>
          <w:cantSplit/>
          <w:trHeight w:val="132"/>
        </w:trPr>
        <w:tc>
          <w:tcPr>
            <w:tcW w:w="1951" w:type="dxa"/>
            <w:tcBorders>
              <w:bottom w:val="single" w:sz="4" w:space="0" w:color="auto"/>
            </w:tcBorders>
          </w:tcPr>
          <w:p w:rsidR="00300A65" w:rsidRPr="00DB6AD8" w:rsidRDefault="00300A65" w:rsidP="003304B8">
            <w:pPr>
              <w:rPr>
                <w:rFonts w:ascii="Arial" w:hAnsi="Arial" w:cs="Arial"/>
                <w:sz w:val="20"/>
                <w:szCs w:val="20"/>
              </w:rPr>
            </w:pPr>
            <w:r>
              <w:rPr>
                <w:rFonts w:ascii="Arial" w:hAnsi="Arial" w:cs="Arial"/>
                <w:sz w:val="20"/>
                <w:szCs w:val="20"/>
              </w:rPr>
              <w:t>1. Collision with runners.</w:t>
            </w:r>
          </w:p>
        </w:tc>
        <w:tc>
          <w:tcPr>
            <w:tcW w:w="2126" w:type="dxa"/>
          </w:tcPr>
          <w:p w:rsidR="00300A65" w:rsidRDefault="00300A65" w:rsidP="003304B8">
            <w:pPr>
              <w:spacing w:after="0"/>
              <w:rPr>
                <w:rFonts w:ascii="Arial" w:hAnsi="Arial" w:cs="Arial"/>
                <w:sz w:val="20"/>
                <w:szCs w:val="20"/>
              </w:rPr>
            </w:pPr>
            <w:r>
              <w:rPr>
                <w:rFonts w:ascii="Arial" w:hAnsi="Arial" w:cs="Arial"/>
                <w:sz w:val="20"/>
                <w:szCs w:val="20"/>
              </w:rPr>
              <w:t>Spectators,</w:t>
            </w:r>
            <w:r w:rsidR="00860D2F">
              <w:rPr>
                <w:rFonts w:ascii="Arial" w:hAnsi="Arial" w:cs="Arial"/>
                <w:sz w:val="20"/>
                <w:szCs w:val="20"/>
              </w:rPr>
              <w:t xml:space="preserve"> members of the public</w:t>
            </w:r>
            <w:r>
              <w:rPr>
                <w:rFonts w:ascii="Arial" w:hAnsi="Arial" w:cs="Arial"/>
                <w:sz w:val="20"/>
                <w:szCs w:val="20"/>
              </w:rPr>
              <w:t>.</w:t>
            </w:r>
          </w:p>
          <w:p w:rsidR="00300A65" w:rsidRPr="00DB6AD8" w:rsidRDefault="00300A65" w:rsidP="003304B8">
            <w:pPr>
              <w:rPr>
                <w:rFonts w:ascii="Arial" w:hAnsi="Arial" w:cs="Arial"/>
                <w:sz w:val="20"/>
                <w:szCs w:val="20"/>
              </w:rPr>
            </w:pPr>
            <w:r>
              <w:rPr>
                <w:rFonts w:ascii="Arial" w:hAnsi="Arial" w:cs="Arial"/>
                <w:sz w:val="20"/>
                <w:szCs w:val="20"/>
              </w:rPr>
              <w:t>Cuts and bruising.</w:t>
            </w:r>
          </w:p>
        </w:tc>
        <w:tc>
          <w:tcPr>
            <w:tcW w:w="851" w:type="dxa"/>
          </w:tcPr>
          <w:p w:rsidR="00300A65" w:rsidRPr="000D47F6" w:rsidRDefault="00300A65" w:rsidP="00860D2F">
            <w:pPr>
              <w:jc w:val="center"/>
              <w:rPr>
                <w:rFonts w:ascii="Arial" w:hAnsi="Arial" w:cs="Arial"/>
                <w:b/>
                <w:sz w:val="20"/>
                <w:szCs w:val="20"/>
              </w:rPr>
            </w:pPr>
            <w:r>
              <w:rPr>
                <w:rFonts w:ascii="Arial" w:hAnsi="Arial" w:cs="Arial"/>
                <w:b/>
                <w:sz w:val="20"/>
                <w:szCs w:val="20"/>
              </w:rPr>
              <w:t>L</w:t>
            </w:r>
          </w:p>
        </w:tc>
        <w:tc>
          <w:tcPr>
            <w:tcW w:w="2410" w:type="dxa"/>
          </w:tcPr>
          <w:p w:rsidR="00300A65" w:rsidRDefault="00300A65" w:rsidP="003304B8">
            <w:pPr>
              <w:pStyle w:val="Default"/>
              <w:rPr>
                <w:rFonts w:ascii="Arial" w:hAnsi="Arial" w:cs="Arial"/>
                <w:sz w:val="20"/>
                <w:szCs w:val="20"/>
              </w:rPr>
            </w:pPr>
            <w:r>
              <w:rPr>
                <w:rFonts w:ascii="Arial" w:hAnsi="Arial" w:cs="Arial"/>
                <w:sz w:val="20"/>
                <w:szCs w:val="20"/>
              </w:rPr>
              <w:t xml:space="preserve">1. Runners gather in a specific area at start and finish of the event.  </w:t>
            </w:r>
            <w:r w:rsidR="0022329B">
              <w:rPr>
                <w:rFonts w:ascii="Arial" w:hAnsi="Arial" w:cs="Arial"/>
                <w:sz w:val="20"/>
                <w:szCs w:val="20"/>
              </w:rPr>
              <w:t>Both are open areas with no danger of crushing</w:t>
            </w:r>
            <w:r>
              <w:rPr>
                <w:rFonts w:ascii="Arial" w:hAnsi="Arial" w:cs="Arial"/>
                <w:sz w:val="20"/>
                <w:szCs w:val="20"/>
              </w:rPr>
              <w:t>.</w:t>
            </w:r>
          </w:p>
          <w:p w:rsidR="00300A65" w:rsidRDefault="00300A65" w:rsidP="003304B8">
            <w:pPr>
              <w:pStyle w:val="Default"/>
              <w:rPr>
                <w:rFonts w:ascii="Arial" w:hAnsi="Arial" w:cs="Arial"/>
                <w:sz w:val="20"/>
                <w:szCs w:val="20"/>
              </w:rPr>
            </w:pPr>
            <w:r>
              <w:rPr>
                <w:rFonts w:ascii="Arial" w:hAnsi="Arial" w:cs="Arial"/>
                <w:sz w:val="20"/>
                <w:szCs w:val="20"/>
              </w:rPr>
              <w:t xml:space="preserve">2. The course is sufficiently wide that contact between </w:t>
            </w:r>
            <w:r w:rsidR="00860D2F">
              <w:rPr>
                <w:rFonts w:ascii="Arial" w:hAnsi="Arial" w:cs="Arial"/>
                <w:sz w:val="20"/>
                <w:szCs w:val="20"/>
              </w:rPr>
              <w:t>runner</w:t>
            </w:r>
            <w:r>
              <w:rPr>
                <w:rFonts w:ascii="Arial" w:hAnsi="Arial" w:cs="Arial"/>
                <w:sz w:val="20"/>
                <w:szCs w:val="20"/>
              </w:rPr>
              <w:t>s and non-runners is not a high risk.</w:t>
            </w:r>
          </w:p>
          <w:p w:rsidR="00300A65" w:rsidRPr="00E82F41" w:rsidRDefault="00300A65" w:rsidP="00495175">
            <w:pPr>
              <w:pStyle w:val="Default"/>
              <w:rPr>
                <w:rFonts w:ascii="Arial" w:hAnsi="Arial" w:cs="Arial"/>
                <w:sz w:val="20"/>
                <w:szCs w:val="20"/>
              </w:rPr>
            </w:pPr>
            <w:r>
              <w:rPr>
                <w:rFonts w:ascii="Arial" w:hAnsi="Arial" w:cs="Arial"/>
                <w:sz w:val="20"/>
                <w:szCs w:val="20"/>
              </w:rPr>
              <w:t>3. Non-runners will also have access to first-aiders sup</w:t>
            </w:r>
            <w:r w:rsidR="00495175">
              <w:rPr>
                <w:rFonts w:ascii="Arial" w:hAnsi="Arial" w:cs="Arial"/>
                <w:sz w:val="20"/>
                <w:szCs w:val="20"/>
              </w:rPr>
              <w:t>port</w:t>
            </w:r>
            <w:r>
              <w:rPr>
                <w:rFonts w:ascii="Arial" w:hAnsi="Arial" w:cs="Arial"/>
                <w:sz w:val="20"/>
                <w:szCs w:val="20"/>
              </w:rPr>
              <w:t>ing the race.</w:t>
            </w:r>
          </w:p>
        </w:tc>
        <w:tc>
          <w:tcPr>
            <w:tcW w:w="2551" w:type="dxa"/>
          </w:tcPr>
          <w:p w:rsidR="00300A65" w:rsidRPr="00E82F41" w:rsidRDefault="00300A65" w:rsidP="000F0813">
            <w:pPr>
              <w:pStyle w:val="Default"/>
              <w:rPr>
                <w:rFonts w:ascii="Arial" w:hAnsi="Arial" w:cs="Arial"/>
                <w:sz w:val="20"/>
                <w:szCs w:val="20"/>
              </w:rPr>
            </w:pPr>
            <w:r>
              <w:rPr>
                <w:rFonts w:ascii="Arial" w:hAnsi="Arial" w:cs="Arial"/>
                <w:sz w:val="20"/>
                <w:szCs w:val="20"/>
              </w:rPr>
              <w:t xml:space="preserve">1. </w:t>
            </w:r>
            <w:r w:rsidR="00860D2F">
              <w:rPr>
                <w:rFonts w:ascii="Arial" w:hAnsi="Arial" w:cs="Arial"/>
                <w:sz w:val="20"/>
                <w:szCs w:val="20"/>
              </w:rPr>
              <w:t>Signage indicating an e</w:t>
            </w:r>
            <w:r w:rsidR="004255C4">
              <w:rPr>
                <w:rFonts w:ascii="Arial" w:hAnsi="Arial" w:cs="Arial"/>
                <w:sz w:val="20"/>
                <w:szCs w:val="20"/>
              </w:rPr>
              <w:t xml:space="preserve">vent is in progress at </w:t>
            </w:r>
            <w:r w:rsidR="000F0813">
              <w:rPr>
                <w:rFonts w:ascii="Arial" w:hAnsi="Arial" w:cs="Arial"/>
                <w:sz w:val="20"/>
                <w:szCs w:val="20"/>
              </w:rPr>
              <w:t>main public access points.</w:t>
            </w:r>
          </w:p>
        </w:tc>
        <w:tc>
          <w:tcPr>
            <w:tcW w:w="1228" w:type="dxa"/>
          </w:tcPr>
          <w:p w:rsidR="00300A65" w:rsidRPr="00E82F41" w:rsidRDefault="00860D2F" w:rsidP="00860D2F">
            <w:pPr>
              <w:pStyle w:val="Default"/>
              <w:jc w:val="center"/>
              <w:rPr>
                <w:rFonts w:ascii="Arial" w:hAnsi="Arial" w:cs="Arial"/>
                <w:sz w:val="20"/>
                <w:szCs w:val="20"/>
              </w:rPr>
            </w:pPr>
            <w:r>
              <w:rPr>
                <w:rFonts w:ascii="Arial" w:hAnsi="Arial" w:cs="Arial"/>
                <w:b/>
                <w:sz w:val="20"/>
                <w:szCs w:val="20"/>
              </w:rPr>
              <w:t>L</w:t>
            </w:r>
          </w:p>
        </w:tc>
        <w:tc>
          <w:tcPr>
            <w:tcW w:w="1276" w:type="dxa"/>
          </w:tcPr>
          <w:p w:rsidR="00300A65" w:rsidRPr="00DB6AD8" w:rsidRDefault="00300A65" w:rsidP="00860D2F">
            <w:pPr>
              <w:rPr>
                <w:rFonts w:ascii="Arial" w:hAnsi="Arial" w:cs="Arial"/>
                <w:sz w:val="20"/>
                <w:szCs w:val="20"/>
              </w:rPr>
            </w:pPr>
            <w:r>
              <w:rPr>
                <w:rFonts w:ascii="Arial" w:hAnsi="Arial" w:cs="Arial"/>
                <w:sz w:val="20"/>
                <w:szCs w:val="20"/>
              </w:rPr>
              <w:t xml:space="preserve">Race </w:t>
            </w:r>
            <w:r w:rsidR="006D63FE">
              <w:rPr>
                <w:rFonts w:ascii="Arial" w:hAnsi="Arial" w:cs="Arial"/>
                <w:sz w:val="20"/>
                <w:szCs w:val="20"/>
              </w:rPr>
              <w:t>Organiser</w:t>
            </w:r>
          </w:p>
        </w:tc>
        <w:tc>
          <w:tcPr>
            <w:tcW w:w="1276" w:type="dxa"/>
            <w:gridSpan w:val="2"/>
          </w:tcPr>
          <w:p w:rsidR="00300A65" w:rsidRPr="00DB6AD8" w:rsidRDefault="00860D2F" w:rsidP="003304B8">
            <w:pPr>
              <w:rPr>
                <w:rFonts w:ascii="Arial" w:hAnsi="Arial" w:cs="Arial"/>
                <w:sz w:val="20"/>
                <w:szCs w:val="20"/>
              </w:rPr>
            </w:pPr>
            <w:r>
              <w:rPr>
                <w:rFonts w:ascii="Arial" w:hAnsi="Arial" w:cs="Arial"/>
                <w:sz w:val="20"/>
                <w:szCs w:val="20"/>
              </w:rPr>
              <w:t>Pre Event and On the day</w:t>
            </w:r>
          </w:p>
        </w:tc>
        <w:tc>
          <w:tcPr>
            <w:tcW w:w="1276" w:type="dxa"/>
          </w:tcPr>
          <w:p w:rsidR="00300A65" w:rsidRPr="00DB6AD8" w:rsidRDefault="00300A65" w:rsidP="003304B8">
            <w:pPr>
              <w:rPr>
                <w:rFonts w:ascii="Arial" w:hAnsi="Arial" w:cs="Arial"/>
                <w:sz w:val="20"/>
                <w:szCs w:val="20"/>
              </w:rPr>
            </w:pPr>
          </w:p>
        </w:tc>
      </w:tr>
      <w:tr w:rsidR="00DB3CCB" w:rsidRPr="00DB6AD8" w:rsidTr="003304B8">
        <w:trPr>
          <w:cantSplit/>
          <w:trHeight w:val="132"/>
        </w:trPr>
        <w:tc>
          <w:tcPr>
            <w:tcW w:w="1951" w:type="dxa"/>
            <w:tcBorders>
              <w:bottom w:val="single" w:sz="4" w:space="0" w:color="auto"/>
            </w:tcBorders>
          </w:tcPr>
          <w:p w:rsidR="00DB3CCB" w:rsidRDefault="00DB3CCB" w:rsidP="003304B8">
            <w:pPr>
              <w:rPr>
                <w:rFonts w:ascii="Arial" w:hAnsi="Arial" w:cs="Arial"/>
                <w:sz w:val="20"/>
                <w:szCs w:val="20"/>
              </w:rPr>
            </w:pPr>
            <w:r>
              <w:rPr>
                <w:rFonts w:ascii="Arial" w:hAnsi="Arial" w:cs="Arial"/>
                <w:sz w:val="20"/>
                <w:szCs w:val="20"/>
              </w:rPr>
              <w:t>2. Slips trips and falls while on the course to support runners.</w:t>
            </w:r>
          </w:p>
        </w:tc>
        <w:tc>
          <w:tcPr>
            <w:tcW w:w="2126" w:type="dxa"/>
          </w:tcPr>
          <w:p w:rsidR="00DB3CCB" w:rsidRDefault="00DB3CCB" w:rsidP="003304B8">
            <w:pPr>
              <w:spacing w:after="0"/>
              <w:rPr>
                <w:rFonts w:ascii="Arial" w:hAnsi="Arial" w:cs="Arial"/>
                <w:sz w:val="20"/>
                <w:szCs w:val="20"/>
              </w:rPr>
            </w:pPr>
            <w:r>
              <w:rPr>
                <w:rFonts w:ascii="Arial" w:hAnsi="Arial" w:cs="Arial"/>
                <w:sz w:val="20"/>
                <w:szCs w:val="20"/>
              </w:rPr>
              <w:t>Spectators.</w:t>
            </w:r>
          </w:p>
          <w:p w:rsidR="00DB3CCB" w:rsidRDefault="00DB3CCB" w:rsidP="003304B8">
            <w:pPr>
              <w:spacing w:after="0"/>
              <w:rPr>
                <w:rFonts w:ascii="Arial" w:hAnsi="Arial" w:cs="Arial"/>
                <w:sz w:val="20"/>
                <w:szCs w:val="20"/>
              </w:rPr>
            </w:pPr>
            <w:r>
              <w:rPr>
                <w:rFonts w:ascii="Arial" w:hAnsi="Arial" w:cs="Arial"/>
                <w:sz w:val="20"/>
                <w:szCs w:val="20"/>
              </w:rPr>
              <w:t>Cuts and bruising.</w:t>
            </w:r>
          </w:p>
        </w:tc>
        <w:tc>
          <w:tcPr>
            <w:tcW w:w="851" w:type="dxa"/>
          </w:tcPr>
          <w:p w:rsidR="00DB3CCB" w:rsidRDefault="00DB3CCB" w:rsidP="00860D2F">
            <w:pPr>
              <w:jc w:val="center"/>
              <w:rPr>
                <w:rFonts w:ascii="Arial" w:hAnsi="Arial" w:cs="Arial"/>
                <w:b/>
                <w:sz w:val="20"/>
                <w:szCs w:val="20"/>
              </w:rPr>
            </w:pPr>
            <w:r>
              <w:rPr>
                <w:rFonts w:ascii="Arial" w:hAnsi="Arial" w:cs="Arial"/>
                <w:b/>
                <w:sz w:val="20"/>
                <w:szCs w:val="20"/>
              </w:rPr>
              <w:t>L</w:t>
            </w:r>
          </w:p>
        </w:tc>
        <w:tc>
          <w:tcPr>
            <w:tcW w:w="2410" w:type="dxa"/>
          </w:tcPr>
          <w:p w:rsidR="00DB3CCB" w:rsidRDefault="00DB3CCB" w:rsidP="003304B8">
            <w:pPr>
              <w:pStyle w:val="Default"/>
              <w:rPr>
                <w:rFonts w:ascii="Arial" w:hAnsi="Arial" w:cs="Arial"/>
                <w:sz w:val="20"/>
                <w:szCs w:val="20"/>
              </w:rPr>
            </w:pPr>
            <w:r>
              <w:rPr>
                <w:rFonts w:ascii="Arial" w:hAnsi="Arial" w:cs="Arial"/>
                <w:sz w:val="20"/>
                <w:szCs w:val="20"/>
              </w:rPr>
              <w:t>Brief marshals to direct spectators to First Aid as necessary.</w:t>
            </w:r>
          </w:p>
        </w:tc>
        <w:tc>
          <w:tcPr>
            <w:tcW w:w="2551" w:type="dxa"/>
          </w:tcPr>
          <w:p w:rsidR="00DB3CCB" w:rsidRDefault="00DB3CCB" w:rsidP="00860D2F">
            <w:pPr>
              <w:pStyle w:val="Default"/>
              <w:rPr>
                <w:rFonts w:ascii="Arial" w:hAnsi="Arial" w:cs="Arial"/>
                <w:sz w:val="20"/>
                <w:szCs w:val="20"/>
              </w:rPr>
            </w:pPr>
          </w:p>
        </w:tc>
        <w:tc>
          <w:tcPr>
            <w:tcW w:w="1228" w:type="dxa"/>
          </w:tcPr>
          <w:p w:rsidR="00DB3CCB" w:rsidRDefault="00DB3CCB" w:rsidP="00860D2F">
            <w:pPr>
              <w:pStyle w:val="Default"/>
              <w:jc w:val="center"/>
              <w:rPr>
                <w:rFonts w:ascii="Arial" w:hAnsi="Arial" w:cs="Arial"/>
                <w:b/>
                <w:sz w:val="20"/>
                <w:szCs w:val="20"/>
              </w:rPr>
            </w:pPr>
            <w:r>
              <w:rPr>
                <w:rFonts w:ascii="Arial" w:hAnsi="Arial" w:cs="Arial"/>
                <w:b/>
                <w:sz w:val="20"/>
                <w:szCs w:val="20"/>
              </w:rPr>
              <w:t>L</w:t>
            </w:r>
          </w:p>
        </w:tc>
        <w:tc>
          <w:tcPr>
            <w:tcW w:w="1276" w:type="dxa"/>
          </w:tcPr>
          <w:p w:rsidR="00DB3CCB" w:rsidRDefault="00DB3CCB" w:rsidP="00860D2F">
            <w:pPr>
              <w:rPr>
                <w:rFonts w:ascii="Arial" w:hAnsi="Arial" w:cs="Arial"/>
                <w:sz w:val="20"/>
                <w:szCs w:val="20"/>
              </w:rPr>
            </w:pPr>
            <w:r>
              <w:rPr>
                <w:rFonts w:ascii="Arial" w:hAnsi="Arial" w:cs="Arial"/>
                <w:sz w:val="20"/>
                <w:szCs w:val="20"/>
              </w:rPr>
              <w:t xml:space="preserve">Race </w:t>
            </w:r>
            <w:r w:rsidR="006D63FE">
              <w:rPr>
                <w:rFonts w:ascii="Arial" w:hAnsi="Arial" w:cs="Arial"/>
                <w:sz w:val="20"/>
                <w:szCs w:val="20"/>
              </w:rPr>
              <w:t>Organiser</w:t>
            </w:r>
          </w:p>
        </w:tc>
        <w:tc>
          <w:tcPr>
            <w:tcW w:w="1276" w:type="dxa"/>
            <w:gridSpan w:val="2"/>
          </w:tcPr>
          <w:p w:rsidR="00DB3CCB" w:rsidRDefault="00DB3CCB" w:rsidP="003304B8">
            <w:pPr>
              <w:rPr>
                <w:rFonts w:ascii="Arial" w:hAnsi="Arial" w:cs="Arial"/>
                <w:sz w:val="20"/>
                <w:szCs w:val="20"/>
              </w:rPr>
            </w:pPr>
            <w:r>
              <w:rPr>
                <w:rFonts w:ascii="Arial" w:hAnsi="Arial" w:cs="Arial"/>
                <w:sz w:val="20"/>
                <w:szCs w:val="20"/>
              </w:rPr>
              <w:t>Pre-Event.</w:t>
            </w:r>
          </w:p>
        </w:tc>
        <w:tc>
          <w:tcPr>
            <w:tcW w:w="1276" w:type="dxa"/>
          </w:tcPr>
          <w:p w:rsidR="00DB3CCB" w:rsidRPr="00DB6AD8" w:rsidRDefault="00DB3CCB" w:rsidP="003304B8">
            <w:pPr>
              <w:rPr>
                <w:rFonts w:ascii="Arial" w:hAnsi="Arial" w:cs="Arial"/>
                <w:sz w:val="20"/>
                <w:szCs w:val="20"/>
              </w:rPr>
            </w:pPr>
          </w:p>
        </w:tc>
      </w:tr>
      <w:tr w:rsidR="00300A65" w:rsidRPr="00DB6AD8" w:rsidTr="003304B8">
        <w:trPr>
          <w:cantSplit/>
          <w:trHeight w:val="330"/>
        </w:trPr>
        <w:tc>
          <w:tcPr>
            <w:tcW w:w="1951" w:type="dxa"/>
            <w:tcBorders>
              <w:top w:val="single" w:sz="4" w:space="0" w:color="auto"/>
              <w:left w:val="single" w:sz="4" w:space="0" w:color="auto"/>
              <w:bottom w:val="single" w:sz="4" w:space="0" w:color="auto"/>
              <w:right w:val="single" w:sz="4" w:space="0" w:color="auto"/>
            </w:tcBorders>
            <w:shd w:val="clear" w:color="auto" w:fill="BFBFBF"/>
          </w:tcPr>
          <w:p w:rsidR="00300A65" w:rsidRPr="00DB6AD8" w:rsidRDefault="00300A65" w:rsidP="003304B8">
            <w:pPr>
              <w:rPr>
                <w:rFonts w:ascii="Arial" w:hAnsi="Arial" w:cs="Arial"/>
                <w:b/>
                <w:sz w:val="20"/>
                <w:szCs w:val="20"/>
              </w:rPr>
            </w:pPr>
            <w:r w:rsidRPr="00DB6AD8">
              <w:rPr>
                <w:rFonts w:ascii="Arial" w:hAnsi="Arial" w:cs="Arial"/>
                <w:b/>
                <w:sz w:val="20"/>
                <w:szCs w:val="20"/>
              </w:rPr>
              <w:t>Review Date</w:t>
            </w:r>
          </w:p>
        </w:tc>
        <w:tc>
          <w:tcPr>
            <w:tcW w:w="2126" w:type="dxa"/>
            <w:tcBorders>
              <w:top w:val="single" w:sz="4" w:space="0" w:color="auto"/>
              <w:left w:val="single" w:sz="4" w:space="0" w:color="auto"/>
              <w:bottom w:val="single" w:sz="4" w:space="0" w:color="auto"/>
              <w:right w:val="single" w:sz="4" w:space="0" w:color="auto"/>
            </w:tcBorders>
          </w:tcPr>
          <w:p w:rsidR="00300A65" w:rsidRPr="00DB6AD8" w:rsidRDefault="00AA0BA7" w:rsidP="004255C4">
            <w:pPr>
              <w:rPr>
                <w:rFonts w:ascii="Arial" w:hAnsi="Arial" w:cs="Arial"/>
                <w:sz w:val="20"/>
                <w:szCs w:val="20"/>
              </w:rPr>
            </w:pPr>
            <w:proofErr w:type="spellStart"/>
            <w:r>
              <w:rPr>
                <w:rFonts w:ascii="Arial" w:hAnsi="Arial" w:cs="Arial"/>
                <w:sz w:val="20"/>
                <w:szCs w:val="20"/>
              </w:rPr>
              <w:t>dd</w:t>
            </w:r>
            <w:proofErr w:type="spellEnd"/>
            <w:r>
              <w:rPr>
                <w:rFonts w:ascii="Arial" w:hAnsi="Arial" w:cs="Arial"/>
                <w:sz w:val="20"/>
                <w:szCs w:val="20"/>
              </w:rPr>
              <w:t>/mm/</w:t>
            </w:r>
            <w:proofErr w:type="spellStart"/>
            <w:r>
              <w:rPr>
                <w:rFonts w:ascii="Arial" w:hAnsi="Arial" w:cs="Arial"/>
                <w:sz w:val="20"/>
                <w:szCs w:val="20"/>
              </w:rPr>
              <w:t>yy</w:t>
            </w:r>
            <w:proofErr w:type="spellEnd"/>
          </w:p>
        </w:tc>
        <w:tc>
          <w:tcPr>
            <w:tcW w:w="851" w:type="dxa"/>
            <w:tcBorders>
              <w:top w:val="single" w:sz="4" w:space="0" w:color="auto"/>
              <w:left w:val="single" w:sz="4" w:space="0" w:color="auto"/>
              <w:bottom w:val="single" w:sz="4" w:space="0" w:color="auto"/>
              <w:right w:val="single" w:sz="4" w:space="0" w:color="auto"/>
            </w:tcBorders>
          </w:tcPr>
          <w:p w:rsidR="00300A65" w:rsidRPr="00DB6AD8" w:rsidRDefault="00300A65" w:rsidP="003304B8">
            <w:pPr>
              <w:rPr>
                <w:rFonts w:ascii="Arial" w:hAnsi="Arial" w:cs="Arial"/>
                <w:sz w:val="20"/>
                <w:szCs w:val="20"/>
              </w:rPr>
            </w:pPr>
          </w:p>
        </w:tc>
        <w:tc>
          <w:tcPr>
            <w:tcW w:w="2410" w:type="dxa"/>
            <w:tcBorders>
              <w:top w:val="single" w:sz="4" w:space="0" w:color="auto"/>
              <w:left w:val="single" w:sz="4" w:space="0" w:color="auto"/>
              <w:bottom w:val="single" w:sz="4" w:space="0" w:color="auto"/>
              <w:right w:val="single" w:sz="4" w:space="0" w:color="auto"/>
            </w:tcBorders>
          </w:tcPr>
          <w:p w:rsidR="00300A65" w:rsidRPr="00E82F41" w:rsidRDefault="00300A65" w:rsidP="003304B8">
            <w:pPr>
              <w:pStyle w:val="Default"/>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rsidR="00300A65" w:rsidRPr="00E82F41" w:rsidRDefault="00300A65" w:rsidP="003304B8">
            <w:pPr>
              <w:pStyle w:val="Default"/>
              <w:rPr>
                <w:rFonts w:ascii="Arial" w:hAnsi="Arial" w:cs="Arial"/>
                <w:sz w:val="20"/>
                <w:szCs w:val="20"/>
              </w:rPr>
            </w:pPr>
          </w:p>
        </w:tc>
        <w:tc>
          <w:tcPr>
            <w:tcW w:w="1228" w:type="dxa"/>
            <w:tcBorders>
              <w:top w:val="single" w:sz="4" w:space="0" w:color="auto"/>
              <w:left w:val="single" w:sz="4" w:space="0" w:color="auto"/>
              <w:bottom w:val="single" w:sz="4" w:space="0" w:color="auto"/>
              <w:right w:val="single" w:sz="4" w:space="0" w:color="auto"/>
            </w:tcBorders>
          </w:tcPr>
          <w:p w:rsidR="00300A65" w:rsidRPr="00E82F41" w:rsidRDefault="00300A65" w:rsidP="003304B8">
            <w:pPr>
              <w:pStyle w:val="Default"/>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300A65" w:rsidRPr="00DB6AD8" w:rsidRDefault="00300A65" w:rsidP="003304B8">
            <w:pPr>
              <w:rPr>
                <w:rFonts w:ascii="Arial" w:hAnsi="Arial" w:cs="Arial"/>
                <w:sz w:val="20"/>
                <w:szCs w:val="20"/>
              </w:rPr>
            </w:pPr>
          </w:p>
        </w:tc>
        <w:tc>
          <w:tcPr>
            <w:tcW w:w="1276" w:type="dxa"/>
            <w:gridSpan w:val="2"/>
            <w:tcBorders>
              <w:top w:val="single" w:sz="4" w:space="0" w:color="auto"/>
              <w:left w:val="single" w:sz="4" w:space="0" w:color="auto"/>
              <w:bottom w:val="single" w:sz="4" w:space="0" w:color="auto"/>
              <w:right w:val="single" w:sz="4" w:space="0" w:color="auto"/>
            </w:tcBorders>
          </w:tcPr>
          <w:p w:rsidR="00300A65" w:rsidRPr="00DB6AD8" w:rsidRDefault="00300A65" w:rsidP="003304B8">
            <w:pP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300A65" w:rsidRPr="00DB6AD8" w:rsidRDefault="00300A65" w:rsidP="003304B8">
            <w:pPr>
              <w:rPr>
                <w:rFonts w:ascii="Arial" w:hAnsi="Arial" w:cs="Arial"/>
                <w:sz w:val="20"/>
                <w:szCs w:val="20"/>
              </w:rPr>
            </w:pPr>
          </w:p>
        </w:tc>
      </w:tr>
    </w:tbl>
    <w:p w:rsidR="00860D2F" w:rsidRDefault="00860D2F" w:rsidP="00860D2F">
      <w:r>
        <w:br w:type="page"/>
      </w:r>
    </w:p>
    <w:p w:rsidR="007B6AF5" w:rsidRDefault="00860D2F" w:rsidP="00156A69">
      <w:pPr>
        <w:pStyle w:val="Heading2"/>
      </w:pPr>
      <w:r>
        <w:lastRenderedPageBreak/>
        <w:t>Risk Assessment for helpers.</w:t>
      </w:r>
    </w:p>
    <w:p w:rsidR="00860D2F" w:rsidRDefault="00860D2F" w:rsidP="007B6AF5">
      <w:r>
        <w:t xml:space="preserve">Helpers includes everyone who is part of the race management team, including marshals, </w:t>
      </w:r>
      <w:r w:rsidR="0022329B">
        <w:t>officials, First Aiders, official photographer, helpers working in Race HQ</w:t>
      </w:r>
    </w:p>
    <w:tbl>
      <w:tblPr>
        <w:tblpPr w:leftFromText="180" w:rightFromText="180" w:vertAnchor="text" w:horzAnchor="margin" w:tblpXSpec="center" w:tblpY="64"/>
        <w:tblW w:w="14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126"/>
        <w:gridCol w:w="851"/>
        <w:gridCol w:w="2410"/>
        <w:gridCol w:w="2551"/>
        <w:gridCol w:w="1228"/>
        <w:gridCol w:w="1276"/>
        <w:gridCol w:w="386"/>
        <w:gridCol w:w="890"/>
        <w:gridCol w:w="1276"/>
      </w:tblGrid>
      <w:tr w:rsidR="00860D2F" w:rsidRPr="00DB6AD8" w:rsidTr="003304B8">
        <w:trPr>
          <w:cantSplit/>
          <w:trHeight w:val="277"/>
        </w:trPr>
        <w:tc>
          <w:tcPr>
            <w:tcW w:w="1951" w:type="dxa"/>
            <w:tcBorders>
              <w:top w:val="single" w:sz="4" w:space="0" w:color="auto"/>
              <w:left w:val="single" w:sz="4" w:space="0" w:color="auto"/>
              <w:bottom w:val="single" w:sz="4" w:space="0" w:color="auto"/>
              <w:right w:val="single" w:sz="4" w:space="0" w:color="auto"/>
            </w:tcBorders>
            <w:shd w:val="clear" w:color="auto" w:fill="BFBFBF"/>
          </w:tcPr>
          <w:p w:rsidR="00860D2F" w:rsidRPr="00E82F41" w:rsidRDefault="00860D2F" w:rsidP="003304B8">
            <w:pPr>
              <w:pStyle w:val="ListParagraph"/>
              <w:ind w:left="0"/>
              <w:jc w:val="center"/>
              <w:rPr>
                <w:rFonts w:ascii="Arial" w:hAnsi="Arial" w:cs="Arial"/>
                <w:b/>
                <w:sz w:val="20"/>
                <w:szCs w:val="20"/>
              </w:rPr>
            </w:pPr>
          </w:p>
        </w:tc>
        <w:tc>
          <w:tcPr>
            <w:tcW w:w="5387" w:type="dxa"/>
            <w:gridSpan w:val="3"/>
            <w:tcBorders>
              <w:top w:val="single" w:sz="4" w:space="0" w:color="auto"/>
              <w:left w:val="single" w:sz="4" w:space="0" w:color="auto"/>
              <w:bottom w:val="single" w:sz="4" w:space="0" w:color="auto"/>
              <w:right w:val="single" w:sz="4" w:space="0" w:color="auto"/>
            </w:tcBorders>
            <w:shd w:val="clear" w:color="auto" w:fill="BFBFBF"/>
          </w:tcPr>
          <w:p w:rsidR="00860D2F" w:rsidRPr="00E82F41" w:rsidRDefault="00860D2F" w:rsidP="003304B8">
            <w:pPr>
              <w:pStyle w:val="ListParagraph"/>
              <w:ind w:left="0"/>
              <w:jc w:val="center"/>
              <w:rPr>
                <w:rFonts w:ascii="Arial" w:hAnsi="Arial" w:cs="Arial"/>
                <w:b/>
                <w:sz w:val="20"/>
                <w:szCs w:val="20"/>
              </w:rPr>
            </w:pPr>
          </w:p>
        </w:tc>
        <w:tc>
          <w:tcPr>
            <w:tcW w:w="5441" w:type="dxa"/>
            <w:gridSpan w:val="4"/>
            <w:tcBorders>
              <w:top w:val="single" w:sz="4" w:space="0" w:color="auto"/>
              <w:left w:val="single" w:sz="4" w:space="0" w:color="auto"/>
              <w:bottom w:val="single" w:sz="4" w:space="0" w:color="auto"/>
              <w:right w:val="single" w:sz="4" w:space="0" w:color="auto"/>
            </w:tcBorders>
            <w:shd w:val="clear" w:color="auto" w:fill="BFBFBF"/>
          </w:tcPr>
          <w:p w:rsidR="00860D2F" w:rsidRPr="00E82F41" w:rsidRDefault="00860D2F" w:rsidP="003304B8">
            <w:pPr>
              <w:pStyle w:val="ListParagraph"/>
              <w:ind w:left="0"/>
              <w:jc w:val="center"/>
              <w:rPr>
                <w:rFonts w:ascii="Arial" w:hAnsi="Arial" w:cs="Arial"/>
                <w:b/>
                <w:sz w:val="20"/>
                <w:szCs w:val="20"/>
              </w:rPr>
            </w:pPr>
          </w:p>
          <w:p w:rsidR="00860D2F" w:rsidRPr="00E82F41" w:rsidRDefault="00860D2F" w:rsidP="003304B8">
            <w:pPr>
              <w:pStyle w:val="ListParagraph"/>
              <w:ind w:left="0"/>
              <w:jc w:val="center"/>
              <w:rPr>
                <w:rFonts w:ascii="Arial" w:hAnsi="Arial" w:cs="Arial"/>
                <w:sz w:val="20"/>
                <w:szCs w:val="20"/>
              </w:rPr>
            </w:pPr>
            <w:r w:rsidRPr="00E82F41">
              <w:rPr>
                <w:rFonts w:ascii="Arial" w:hAnsi="Arial" w:cs="Arial"/>
                <w:b/>
                <w:sz w:val="20"/>
                <w:szCs w:val="20"/>
              </w:rPr>
              <w:t>RISK ASSESSMENT</w:t>
            </w:r>
          </w:p>
        </w:tc>
        <w:tc>
          <w:tcPr>
            <w:tcW w:w="2166" w:type="dxa"/>
            <w:gridSpan w:val="2"/>
            <w:tcBorders>
              <w:top w:val="single" w:sz="4" w:space="0" w:color="auto"/>
              <w:left w:val="single" w:sz="4" w:space="0" w:color="auto"/>
              <w:bottom w:val="single" w:sz="4" w:space="0" w:color="auto"/>
              <w:right w:val="single" w:sz="4" w:space="0" w:color="auto"/>
            </w:tcBorders>
            <w:shd w:val="clear" w:color="auto" w:fill="8DB3E2"/>
          </w:tcPr>
          <w:p w:rsidR="00860D2F" w:rsidRPr="00DB6AD8" w:rsidRDefault="00860D2F" w:rsidP="003304B8">
            <w:pPr>
              <w:rPr>
                <w:rFonts w:ascii="Arial" w:hAnsi="Arial" w:cs="Arial"/>
                <w:sz w:val="20"/>
                <w:szCs w:val="20"/>
              </w:rPr>
            </w:pPr>
          </w:p>
        </w:tc>
      </w:tr>
      <w:tr w:rsidR="00860D2F" w:rsidRPr="00DB6AD8" w:rsidTr="003304B8">
        <w:trPr>
          <w:cantSplit/>
          <w:trHeight w:val="355"/>
        </w:trPr>
        <w:tc>
          <w:tcPr>
            <w:tcW w:w="1951" w:type="dxa"/>
            <w:tcBorders>
              <w:top w:val="single" w:sz="4" w:space="0" w:color="auto"/>
              <w:left w:val="single" w:sz="4" w:space="0" w:color="auto"/>
              <w:bottom w:val="single" w:sz="4" w:space="0" w:color="auto"/>
              <w:right w:val="single" w:sz="4" w:space="0" w:color="auto"/>
            </w:tcBorders>
            <w:shd w:val="clear" w:color="auto" w:fill="BFBFBF"/>
          </w:tcPr>
          <w:p w:rsidR="00860D2F" w:rsidRPr="00DB6AD8" w:rsidRDefault="00860D2F" w:rsidP="003304B8">
            <w:pPr>
              <w:rPr>
                <w:rFonts w:ascii="Arial" w:hAnsi="Arial" w:cs="Arial"/>
                <w:sz w:val="20"/>
                <w:szCs w:val="20"/>
              </w:rPr>
            </w:pPr>
          </w:p>
        </w:tc>
        <w:tc>
          <w:tcPr>
            <w:tcW w:w="5387" w:type="dxa"/>
            <w:gridSpan w:val="3"/>
            <w:tcBorders>
              <w:top w:val="single" w:sz="4" w:space="0" w:color="auto"/>
              <w:left w:val="single" w:sz="4" w:space="0" w:color="auto"/>
              <w:bottom w:val="single" w:sz="4" w:space="0" w:color="auto"/>
              <w:right w:val="single" w:sz="4" w:space="0" w:color="auto"/>
            </w:tcBorders>
            <w:shd w:val="clear" w:color="auto" w:fill="BFBFBF"/>
          </w:tcPr>
          <w:p w:rsidR="00860D2F" w:rsidRPr="00DB6AD8" w:rsidRDefault="00860D2F" w:rsidP="003304B8">
            <w:pPr>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8DB3E2"/>
          </w:tcPr>
          <w:p w:rsidR="00860D2F" w:rsidRPr="00DB6AD8" w:rsidRDefault="00860D2F" w:rsidP="003304B8">
            <w:pPr>
              <w:jc w:val="center"/>
              <w:rPr>
                <w:rFonts w:ascii="Arial" w:hAnsi="Arial" w:cs="Arial"/>
                <w:b/>
                <w:sz w:val="20"/>
                <w:szCs w:val="20"/>
              </w:rPr>
            </w:pPr>
          </w:p>
        </w:tc>
        <w:tc>
          <w:tcPr>
            <w:tcW w:w="5056" w:type="dxa"/>
            <w:gridSpan w:val="5"/>
            <w:tcBorders>
              <w:top w:val="single" w:sz="4" w:space="0" w:color="auto"/>
              <w:left w:val="single" w:sz="4" w:space="0" w:color="auto"/>
              <w:bottom w:val="single" w:sz="4" w:space="0" w:color="auto"/>
              <w:right w:val="single" w:sz="4" w:space="0" w:color="auto"/>
            </w:tcBorders>
            <w:shd w:val="clear" w:color="auto" w:fill="8DB3E2"/>
          </w:tcPr>
          <w:p w:rsidR="00860D2F" w:rsidRPr="00DB6AD8" w:rsidRDefault="00860D2F" w:rsidP="003304B8">
            <w:pPr>
              <w:rPr>
                <w:rFonts w:ascii="Arial" w:hAnsi="Arial" w:cs="Arial"/>
                <w:b/>
                <w:sz w:val="20"/>
                <w:szCs w:val="20"/>
              </w:rPr>
            </w:pPr>
            <w:r w:rsidRPr="00DB6AD8">
              <w:rPr>
                <w:rFonts w:ascii="Arial" w:hAnsi="Arial" w:cs="Arial"/>
                <w:b/>
                <w:sz w:val="20"/>
                <w:szCs w:val="20"/>
              </w:rPr>
              <w:t xml:space="preserve">                                          SAFETY PLAN</w:t>
            </w:r>
          </w:p>
        </w:tc>
      </w:tr>
      <w:tr w:rsidR="00860D2F" w:rsidRPr="00E82F41" w:rsidTr="003304B8">
        <w:trPr>
          <w:cantSplit/>
          <w:trHeight w:val="1109"/>
        </w:trPr>
        <w:tc>
          <w:tcPr>
            <w:tcW w:w="1951" w:type="dxa"/>
            <w:tcBorders>
              <w:top w:val="single" w:sz="4" w:space="0" w:color="auto"/>
              <w:left w:val="single" w:sz="4" w:space="0" w:color="auto"/>
              <w:bottom w:val="single" w:sz="4" w:space="0" w:color="auto"/>
              <w:right w:val="single" w:sz="4" w:space="0" w:color="auto"/>
            </w:tcBorders>
            <w:shd w:val="clear" w:color="auto" w:fill="BFBFBF"/>
          </w:tcPr>
          <w:p w:rsidR="00860D2F" w:rsidRPr="00DB6AD8" w:rsidRDefault="00860D2F" w:rsidP="003304B8">
            <w:pPr>
              <w:rPr>
                <w:rFonts w:ascii="Arial"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BFBFBF"/>
          </w:tcPr>
          <w:p w:rsidR="00860D2F" w:rsidRPr="00DB6AD8" w:rsidRDefault="00860D2F" w:rsidP="003304B8">
            <w:pP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BFBFBF"/>
          </w:tcPr>
          <w:p w:rsidR="00860D2F" w:rsidRPr="00DB6AD8" w:rsidRDefault="00860D2F" w:rsidP="003304B8">
            <w:pPr>
              <w:rPr>
                <w:rFonts w:ascii="Arial" w:hAnsi="Arial" w:cs="Arial"/>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BFBFBF"/>
          </w:tcPr>
          <w:p w:rsidR="00860D2F" w:rsidRPr="00DB6AD8" w:rsidRDefault="00860D2F" w:rsidP="003304B8">
            <w:pPr>
              <w:ind w:left="69"/>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DBE5F1"/>
          </w:tcPr>
          <w:p w:rsidR="00860D2F" w:rsidRPr="00E82F41" w:rsidRDefault="00860D2F" w:rsidP="003304B8">
            <w:pPr>
              <w:pStyle w:val="ListParagraph"/>
              <w:ind w:left="0"/>
              <w:rPr>
                <w:rFonts w:ascii="Arial" w:hAnsi="Arial" w:cs="Arial"/>
                <w:sz w:val="20"/>
                <w:szCs w:val="20"/>
              </w:rPr>
            </w:pPr>
          </w:p>
        </w:tc>
        <w:tc>
          <w:tcPr>
            <w:tcW w:w="1228" w:type="dxa"/>
            <w:tcBorders>
              <w:top w:val="single" w:sz="4" w:space="0" w:color="auto"/>
              <w:left w:val="single" w:sz="4" w:space="0" w:color="auto"/>
              <w:bottom w:val="single" w:sz="4" w:space="0" w:color="auto"/>
              <w:right w:val="single" w:sz="4" w:space="0" w:color="auto"/>
            </w:tcBorders>
            <w:shd w:val="clear" w:color="auto" w:fill="DBE5F1"/>
          </w:tcPr>
          <w:p w:rsidR="00860D2F" w:rsidRPr="00E82F41" w:rsidRDefault="00860D2F" w:rsidP="003304B8">
            <w:pPr>
              <w:pStyle w:val="ListParagraph"/>
              <w:ind w:left="0"/>
              <w:rPr>
                <w:rFonts w:ascii="Arial" w:hAnsi="Arial" w:cs="Arial"/>
                <w:sz w:val="20"/>
                <w:szCs w:val="20"/>
              </w:rPr>
            </w:pPr>
          </w:p>
        </w:tc>
        <w:tc>
          <w:tcPr>
            <w:tcW w:w="3828" w:type="dxa"/>
            <w:gridSpan w:val="4"/>
            <w:tcBorders>
              <w:top w:val="single" w:sz="4" w:space="0" w:color="auto"/>
              <w:left w:val="single" w:sz="4" w:space="0" w:color="auto"/>
              <w:bottom w:val="single" w:sz="4" w:space="0" w:color="auto"/>
              <w:right w:val="single" w:sz="4" w:space="0" w:color="auto"/>
            </w:tcBorders>
            <w:shd w:val="clear" w:color="auto" w:fill="8DB3E2"/>
          </w:tcPr>
          <w:p w:rsidR="00860D2F" w:rsidRDefault="00860D2F" w:rsidP="003304B8">
            <w:pPr>
              <w:pStyle w:val="Default"/>
              <w:jc w:val="center"/>
              <w:rPr>
                <w:rFonts w:ascii="Arial" w:hAnsi="Arial" w:cs="Arial"/>
                <w:b/>
                <w:bCs/>
                <w:sz w:val="20"/>
                <w:szCs w:val="20"/>
              </w:rPr>
            </w:pPr>
            <w:r w:rsidRPr="00E82F41">
              <w:rPr>
                <w:rFonts w:ascii="Arial" w:hAnsi="Arial" w:cs="Arial"/>
                <w:b/>
                <w:bCs/>
                <w:sz w:val="20"/>
                <w:szCs w:val="20"/>
              </w:rPr>
              <w:t>4. How w</w:t>
            </w:r>
            <w:r>
              <w:rPr>
                <w:rFonts w:ascii="Arial" w:hAnsi="Arial" w:cs="Arial"/>
                <w:b/>
                <w:bCs/>
                <w:sz w:val="20"/>
                <w:szCs w:val="20"/>
              </w:rPr>
              <w:t>ill you put the assessment</w:t>
            </w:r>
          </w:p>
          <w:p w:rsidR="00860D2F" w:rsidRPr="000C00D6" w:rsidRDefault="00860D2F" w:rsidP="003304B8">
            <w:pPr>
              <w:pStyle w:val="Default"/>
              <w:rPr>
                <w:rFonts w:ascii="Arial" w:hAnsi="Arial" w:cs="Arial"/>
                <w:b/>
                <w:bCs/>
                <w:sz w:val="20"/>
                <w:szCs w:val="20"/>
              </w:rPr>
            </w:pPr>
            <w:r>
              <w:rPr>
                <w:rFonts w:ascii="Arial" w:hAnsi="Arial" w:cs="Arial"/>
                <w:b/>
                <w:bCs/>
                <w:sz w:val="20"/>
                <w:szCs w:val="20"/>
              </w:rPr>
              <w:t xml:space="preserve">into </w:t>
            </w:r>
            <w:r w:rsidRPr="00E82F41">
              <w:rPr>
                <w:rFonts w:ascii="Arial" w:hAnsi="Arial" w:cs="Arial"/>
                <w:b/>
                <w:bCs/>
                <w:sz w:val="20"/>
                <w:szCs w:val="20"/>
              </w:rPr>
              <w:t xml:space="preserve">action </w:t>
            </w:r>
          </w:p>
          <w:p w:rsidR="00860D2F" w:rsidRPr="00E82F41" w:rsidRDefault="00860D2F" w:rsidP="003304B8">
            <w:pPr>
              <w:pStyle w:val="Default"/>
              <w:rPr>
                <w:rFonts w:ascii="Arial" w:hAnsi="Arial" w:cs="Arial"/>
                <w:sz w:val="20"/>
                <w:szCs w:val="20"/>
              </w:rPr>
            </w:pPr>
            <w:r w:rsidRPr="00E82F41">
              <w:rPr>
                <w:rFonts w:ascii="Arial" w:hAnsi="Arial" w:cs="Arial"/>
                <w:sz w:val="20"/>
                <w:szCs w:val="20"/>
              </w:rPr>
              <w:t>Remember</w:t>
            </w:r>
            <w:r>
              <w:rPr>
                <w:rFonts w:ascii="Arial" w:hAnsi="Arial" w:cs="Arial"/>
                <w:sz w:val="20"/>
                <w:szCs w:val="20"/>
              </w:rPr>
              <w:t xml:space="preserve"> to </w:t>
            </w:r>
            <w:proofErr w:type="spellStart"/>
            <w:r>
              <w:rPr>
                <w:rFonts w:ascii="Arial" w:hAnsi="Arial" w:cs="Arial"/>
                <w:sz w:val="20"/>
                <w:szCs w:val="20"/>
              </w:rPr>
              <w:t>prioritise</w:t>
            </w:r>
            <w:proofErr w:type="spellEnd"/>
            <w:r>
              <w:rPr>
                <w:rFonts w:ascii="Arial" w:hAnsi="Arial" w:cs="Arial"/>
                <w:sz w:val="20"/>
                <w:szCs w:val="20"/>
              </w:rPr>
              <w:t xml:space="preserve">. Deal with those </w:t>
            </w:r>
            <w:r w:rsidRPr="00E82F41">
              <w:rPr>
                <w:rFonts w:ascii="Arial" w:hAnsi="Arial" w:cs="Arial"/>
                <w:sz w:val="20"/>
                <w:szCs w:val="20"/>
              </w:rPr>
              <w:t>hazards that are high-risk and have serious consequences first</w:t>
            </w:r>
          </w:p>
        </w:tc>
      </w:tr>
      <w:tr w:rsidR="00860D2F" w:rsidRPr="00DB6AD8" w:rsidTr="003304B8">
        <w:trPr>
          <w:cantSplit/>
          <w:trHeight w:val="813"/>
        </w:trPr>
        <w:tc>
          <w:tcPr>
            <w:tcW w:w="1951" w:type="dxa"/>
            <w:shd w:val="clear" w:color="auto" w:fill="BFBFBF"/>
          </w:tcPr>
          <w:p w:rsidR="00860D2F" w:rsidRPr="00DB6AD8" w:rsidRDefault="00860D2F" w:rsidP="003304B8">
            <w:pPr>
              <w:rPr>
                <w:rFonts w:ascii="Arial" w:hAnsi="Arial" w:cs="Arial"/>
                <w:b/>
                <w:sz w:val="20"/>
                <w:szCs w:val="20"/>
              </w:rPr>
            </w:pPr>
            <w:r w:rsidRPr="00DB6AD8">
              <w:rPr>
                <w:rFonts w:ascii="Arial" w:hAnsi="Arial" w:cs="Arial"/>
                <w:b/>
                <w:sz w:val="20"/>
                <w:szCs w:val="20"/>
              </w:rPr>
              <w:t>1. What are the hazards</w:t>
            </w:r>
          </w:p>
        </w:tc>
        <w:tc>
          <w:tcPr>
            <w:tcW w:w="2126" w:type="dxa"/>
            <w:shd w:val="clear" w:color="auto" w:fill="BFBFBF"/>
          </w:tcPr>
          <w:p w:rsidR="00860D2F" w:rsidRPr="00DB6AD8" w:rsidRDefault="00860D2F" w:rsidP="003304B8">
            <w:pPr>
              <w:rPr>
                <w:rFonts w:ascii="Arial" w:hAnsi="Arial" w:cs="Arial"/>
                <w:b/>
                <w:sz w:val="20"/>
                <w:szCs w:val="20"/>
              </w:rPr>
            </w:pPr>
            <w:r w:rsidRPr="00DB6AD8">
              <w:rPr>
                <w:rFonts w:ascii="Arial" w:hAnsi="Arial" w:cs="Arial"/>
                <w:b/>
                <w:sz w:val="20"/>
                <w:szCs w:val="20"/>
              </w:rPr>
              <w:t>2. Who might be harmed &amp; how</w:t>
            </w:r>
          </w:p>
        </w:tc>
        <w:tc>
          <w:tcPr>
            <w:tcW w:w="851" w:type="dxa"/>
            <w:shd w:val="clear" w:color="auto" w:fill="BFBFBF"/>
          </w:tcPr>
          <w:p w:rsidR="00860D2F" w:rsidRDefault="00860D2F" w:rsidP="003304B8">
            <w:pPr>
              <w:rPr>
                <w:rFonts w:ascii="Arial" w:hAnsi="Arial" w:cs="Arial"/>
                <w:b/>
                <w:sz w:val="20"/>
                <w:szCs w:val="20"/>
              </w:rPr>
            </w:pPr>
            <w:r>
              <w:rPr>
                <w:rFonts w:ascii="Arial" w:hAnsi="Arial" w:cs="Arial"/>
                <w:b/>
                <w:sz w:val="20"/>
                <w:szCs w:val="20"/>
              </w:rPr>
              <w:t>Risk Rating</w:t>
            </w:r>
          </w:p>
          <w:p w:rsidR="00860D2F" w:rsidRPr="00DB6AD8" w:rsidRDefault="00860D2F" w:rsidP="003304B8">
            <w:pPr>
              <w:rPr>
                <w:rFonts w:ascii="Arial" w:hAnsi="Arial" w:cs="Arial"/>
                <w:b/>
                <w:sz w:val="20"/>
                <w:szCs w:val="20"/>
              </w:rPr>
            </w:pPr>
            <w:r>
              <w:rPr>
                <w:rFonts w:ascii="Arial" w:hAnsi="Arial" w:cs="Arial"/>
                <w:b/>
                <w:sz w:val="20"/>
                <w:szCs w:val="20"/>
              </w:rPr>
              <w:t>H/M/L</w:t>
            </w:r>
          </w:p>
        </w:tc>
        <w:tc>
          <w:tcPr>
            <w:tcW w:w="2410" w:type="dxa"/>
            <w:shd w:val="clear" w:color="auto" w:fill="BFBFBF"/>
          </w:tcPr>
          <w:p w:rsidR="00860D2F" w:rsidRPr="00DB6AD8" w:rsidRDefault="00860D2F" w:rsidP="003304B8">
            <w:pPr>
              <w:ind w:left="69"/>
              <w:rPr>
                <w:rFonts w:ascii="Arial" w:hAnsi="Arial" w:cs="Arial"/>
                <w:b/>
                <w:sz w:val="20"/>
                <w:szCs w:val="20"/>
              </w:rPr>
            </w:pPr>
            <w:r w:rsidRPr="00DB6AD8">
              <w:rPr>
                <w:rFonts w:ascii="Arial" w:hAnsi="Arial" w:cs="Arial"/>
                <w:b/>
                <w:sz w:val="20"/>
                <w:szCs w:val="20"/>
              </w:rPr>
              <w:t>3a. What are you already doing (i.e. pre-event controls)</w:t>
            </w:r>
          </w:p>
        </w:tc>
        <w:tc>
          <w:tcPr>
            <w:tcW w:w="2551" w:type="dxa"/>
            <w:shd w:val="clear" w:color="auto" w:fill="DBE5F1"/>
          </w:tcPr>
          <w:p w:rsidR="00860D2F" w:rsidRPr="00E82F41" w:rsidRDefault="00860D2F" w:rsidP="003304B8">
            <w:pPr>
              <w:pStyle w:val="ListParagraph"/>
              <w:spacing w:line="276" w:lineRule="auto"/>
              <w:ind w:left="0"/>
              <w:rPr>
                <w:rFonts w:ascii="Arial" w:hAnsi="Arial" w:cs="Arial"/>
                <w:b/>
                <w:sz w:val="20"/>
                <w:szCs w:val="20"/>
              </w:rPr>
            </w:pPr>
            <w:r w:rsidRPr="00E82F41">
              <w:rPr>
                <w:rFonts w:ascii="Arial" w:hAnsi="Arial" w:cs="Arial"/>
                <w:b/>
                <w:sz w:val="20"/>
                <w:szCs w:val="20"/>
              </w:rPr>
              <w:t>3b. What further action is required (event day controls)</w:t>
            </w:r>
          </w:p>
        </w:tc>
        <w:tc>
          <w:tcPr>
            <w:tcW w:w="1228" w:type="dxa"/>
            <w:shd w:val="clear" w:color="auto" w:fill="DBE5F1"/>
          </w:tcPr>
          <w:p w:rsidR="00860D2F" w:rsidRPr="00E82F41" w:rsidRDefault="00860D2F" w:rsidP="003304B8">
            <w:pPr>
              <w:pStyle w:val="ListParagraph"/>
              <w:spacing w:line="276" w:lineRule="auto"/>
              <w:ind w:left="0"/>
              <w:rPr>
                <w:rFonts w:ascii="Arial" w:hAnsi="Arial" w:cs="Arial"/>
                <w:b/>
                <w:sz w:val="20"/>
                <w:szCs w:val="20"/>
              </w:rPr>
            </w:pPr>
            <w:r>
              <w:rPr>
                <w:rFonts w:ascii="Arial" w:hAnsi="Arial" w:cs="Arial"/>
                <w:b/>
                <w:sz w:val="20"/>
                <w:szCs w:val="20"/>
              </w:rPr>
              <w:t>Resultant Risk Rating H/M/L</w:t>
            </w:r>
          </w:p>
        </w:tc>
        <w:tc>
          <w:tcPr>
            <w:tcW w:w="1276" w:type="dxa"/>
            <w:shd w:val="clear" w:color="auto" w:fill="8DB3E2"/>
          </w:tcPr>
          <w:p w:rsidR="00860D2F" w:rsidRPr="00DB6AD8" w:rsidRDefault="00860D2F" w:rsidP="003304B8">
            <w:pPr>
              <w:rPr>
                <w:rFonts w:ascii="Arial" w:hAnsi="Arial" w:cs="Arial"/>
                <w:b/>
                <w:sz w:val="20"/>
                <w:szCs w:val="20"/>
              </w:rPr>
            </w:pPr>
            <w:r w:rsidRPr="00DB6AD8">
              <w:rPr>
                <w:rFonts w:ascii="Arial" w:hAnsi="Arial" w:cs="Arial"/>
                <w:b/>
                <w:sz w:val="20"/>
                <w:szCs w:val="20"/>
              </w:rPr>
              <w:t>Action by Who</w:t>
            </w:r>
          </w:p>
        </w:tc>
        <w:tc>
          <w:tcPr>
            <w:tcW w:w="1276" w:type="dxa"/>
            <w:gridSpan w:val="2"/>
            <w:shd w:val="clear" w:color="auto" w:fill="8DB3E2"/>
          </w:tcPr>
          <w:p w:rsidR="00860D2F" w:rsidRPr="00DB6AD8" w:rsidRDefault="00860D2F" w:rsidP="003304B8">
            <w:pPr>
              <w:rPr>
                <w:rFonts w:ascii="Arial" w:hAnsi="Arial" w:cs="Arial"/>
                <w:b/>
                <w:sz w:val="20"/>
                <w:szCs w:val="20"/>
              </w:rPr>
            </w:pPr>
            <w:r w:rsidRPr="00DB6AD8">
              <w:rPr>
                <w:rFonts w:ascii="Arial" w:hAnsi="Arial" w:cs="Arial"/>
                <w:b/>
                <w:sz w:val="20"/>
                <w:szCs w:val="20"/>
              </w:rPr>
              <w:t>Action by when</w:t>
            </w:r>
          </w:p>
        </w:tc>
        <w:tc>
          <w:tcPr>
            <w:tcW w:w="1276" w:type="dxa"/>
            <w:shd w:val="clear" w:color="auto" w:fill="8DB3E2"/>
          </w:tcPr>
          <w:p w:rsidR="00860D2F" w:rsidRPr="00DB6AD8" w:rsidRDefault="00860D2F" w:rsidP="003304B8">
            <w:pPr>
              <w:rPr>
                <w:rFonts w:ascii="Arial" w:hAnsi="Arial" w:cs="Arial"/>
                <w:b/>
                <w:sz w:val="20"/>
                <w:szCs w:val="20"/>
              </w:rPr>
            </w:pPr>
            <w:r w:rsidRPr="00DB6AD8">
              <w:rPr>
                <w:rFonts w:ascii="Arial" w:hAnsi="Arial" w:cs="Arial"/>
                <w:b/>
                <w:sz w:val="20"/>
                <w:szCs w:val="20"/>
              </w:rPr>
              <w:t xml:space="preserve">Date completed </w:t>
            </w:r>
          </w:p>
        </w:tc>
      </w:tr>
      <w:tr w:rsidR="00860D2F" w:rsidRPr="00DB6AD8" w:rsidTr="003304B8">
        <w:trPr>
          <w:cantSplit/>
          <w:trHeight w:val="132"/>
        </w:trPr>
        <w:tc>
          <w:tcPr>
            <w:tcW w:w="1951" w:type="dxa"/>
            <w:tcBorders>
              <w:bottom w:val="single" w:sz="4" w:space="0" w:color="auto"/>
            </w:tcBorders>
          </w:tcPr>
          <w:p w:rsidR="00860D2F" w:rsidRPr="00DB6AD8" w:rsidRDefault="00860D2F" w:rsidP="003304B8">
            <w:pPr>
              <w:rPr>
                <w:rFonts w:ascii="Arial" w:hAnsi="Arial" w:cs="Arial"/>
                <w:sz w:val="20"/>
                <w:szCs w:val="20"/>
              </w:rPr>
            </w:pPr>
            <w:r>
              <w:rPr>
                <w:rFonts w:ascii="Arial" w:hAnsi="Arial" w:cs="Arial"/>
                <w:sz w:val="20"/>
                <w:szCs w:val="20"/>
              </w:rPr>
              <w:t>1. Collision with runners.</w:t>
            </w:r>
          </w:p>
        </w:tc>
        <w:tc>
          <w:tcPr>
            <w:tcW w:w="2126" w:type="dxa"/>
          </w:tcPr>
          <w:p w:rsidR="00860D2F" w:rsidRDefault="00860D2F" w:rsidP="003304B8">
            <w:pPr>
              <w:spacing w:after="0"/>
              <w:rPr>
                <w:rFonts w:ascii="Arial" w:hAnsi="Arial" w:cs="Arial"/>
                <w:sz w:val="20"/>
                <w:szCs w:val="20"/>
              </w:rPr>
            </w:pPr>
            <w:r>
              <w:rPr>
                <w:rFonts w:ascii="Arial" w:hAnsi="Arial" w:cs="Arial"/>
                <w:sz w:val="20"/>
                <w:szCs w:val="20"/>
              </w:rPr>
              <w:t>Any Helpers</w:t>
            </w:r>
          </w:p>
          <w:p w:rsidR="00860D2F" w:rsidRPr="00DB6AD8" w:rsidRDefault="00860D2F" w:rsidP="003304B8">
            <w:pPr>
              <w:rPr>
                <w:rFonts w:ascii="Arial" w:hAnsi="Arial" w:cs="Arial"/>
                <w:sz w:val="20"/>
                <w:szCs w:val="20"/>
              </w:rPr>
            </w:pPr>
            <w:r>
              <w:rPr>
                <w:rFonts w:ascii="Arial" w:hAnsi="Arial" w:cs="Arial"/>
                <w:sz w:val="20"/>
                <w:szCs w:val="20"/>
              </w:rPr>
              <w:t>Cuts and bruising.</w:t>
            </w:r>
          </w:p>
        </w:tc>
        <w:tc>
          <w:tcPr>
            <w:tcW w:w="851" w:type="dxa"/>
          </w:tcPr>
          <w:p w:rsidR="00860D2F" w:rsidRPr="000D47F6" w:rsidRDefault="00860D2F" w:rsidP="003304B8">
            <w:pPr>
              <w:jc w:val="center"/>
              <w:rPr>
                <w:rFonts w:ascii="Arial" w:hAnsi="Arial" w:cs="Arial"/>
                <w:b/>
                <w:sz w:val="20"/>
                <w:szCs w:val="20"/>
              </w:rPr>
            </w:pPr>
            <w:r>
              <w:rPr>
                <w:rFonts w:ascii="Arial" w:hAnsi="Arial" w:cs="Arial"/>
                <w:b/>
                <w:sz w:val="20"/>
                <w:szCs w:val="20"/>
              </w:rPr>
              <w:t>L</w:t>
            </w:r>
          </w:p>
        </w:tc>
        <w:tc>
          <w:tcPr>
            <w:tcW w:w="2410" w:type="dxa"/>
          </w:tcPr>
          <w:p w:rsidR="00860D2F" w:rsidRPr="00E82F41" w:rsidRDefault="0084337C" w:rsidP="003304B8">
            <w:pPr>
              <w:pStyle w:val="Default"/>
              <w:rPr>
                <w:rFonts w:ascii="Arial" w:hAnsi="Arial" w:cs="Arial"/>
                <w:sz w:val="20"/>
                <w:szCs w:val="20"/>
              </w:rPr>
            </w:pPr>
            <w:r>
              <w:rPr>
                <w:rFonts w:ascii="Arial" w:hAnsi="Arial" w:cs="Arial"/>
                <w:sz w:val="20"/>
                <w:szCs w:val="20"/>
              </w:rPr>
              <w:t>Ensure all helpers are briefed on the race route, start/finish arrangements, safe areas to set up their own facilities.</w:t>
            </w:r>
          </w:p>
        </w:tc>
        <w:tc>
          <w:tcPr>
            <w:tcW w:w="2551" w:type="dxa"/>
          </w:tcPr>
          <w:p w:rsidR="00860D2F" w:rsidRPr="00E82F41" w:rsidRDefault="00860D2F" w:rsidP="003304B8">
            <w:pPr>
              <w:pStyle w:val="Default"/>
              <w:rPr>
                <w:rFonts w:ascii="Arial" w:hAnsi="Arial" w:cs="Arial"/>
                <w:sz w:val="20"/>
                <w:szCs w:val="20"/>
              </w:rPr>
            </w:pPr>
          </w:p>
        </w:tc>
        <w:tc>
          <w:tcPr>
            <w:tcW w:w="1228" w:type="dxa"/>
          </w:tcPr>
          <w:p w:rsidR="00860D2F" w:rsidRPr="00E82F41" w:rsidRDefault="00860D2F" w:rsidP="003304B8">
            <w:pPr>
              <w:pStyle w:val="Default"/>
              <w:jc w:val="center"/>
              <w:rPr>
                <w:rFonts w:ascii="Arial" w:hAnsi="Arial" w:cs="Arial"/>
                <w:sz w:val="20"/>
                <w:szCs w:val="20"/>
              </w:rPr>
            </w:pPr>
            <w:r>
              <w:rPr>
                <w:rFonts w:ascii="Arial" w:hAnsi="Arial" w:cs="Arial"/>
                <w:b/>
                <w:sz w:val="20"/>
                <w:szCs w:val="20"/>
              </w:rPr>
              <w:t>L</w:t>
            </w:r>
          </w:p>
        </w:tc>
        <w:tc>
          <w:tcPr>
            <w:tcW w:w="1276" w:type="dxa"/>
          </w:tcPr>
          <w:p w:rsidR="00860D2F" w:rsidRPr="00DB6AD8" w:rsidRDefault="00860D2F" w:rsidP="003304B8">
            <w:pPr>
              <w:rPr>
                <w:rFonts w:ascii="Arial" w:hAnsi="Arial" w:cs="Arial"/>
                <w:sz w:val="20"/>
                <w:szCs w:val="20"/>
              </w:rPr>
            </w:pPr>
            <w:r>
              <w:rPr>
                <w:rFonts w:ascii="Arial" w:hAnsi="Arial" w:cs="Arial"/>
                <w:sz w:val="20"/>
                <w:szCs w:val="20"/>
              </w:rPr>
              <w:t xml:space="preserve">Race </w:t>
            </w:r>
            <w:r w:rsidR="006D63FE">
              <w:rPr>
                <w:rFonts w:ascii="Arial" w:hAnsi="Arial" w:cs="Arial"/>
                <w:sz w:val="20"/>
                <w:szCs w:val="20"/>
              </w:rPr>
              <w:t>Organiser</w:t>
            </w:r>
          </w:p>
        </w:tc>
        <w:tc>
          <w:tcPr>
            <w:tcW w:w="1276" w:type="dxa"/>
            <w:gridSpan w:val="2"/>
          </w:tcPr>
          <w:p w:rsidR="00860D2F" w:rsidRPr="00DB6AD8" w:rsidRDefault="00860D2F" w:rsidP="0084337C">
            <w:pPr>
              <w:rPr>
                <w:rFonts w:ascii="Arial" w:hAnsi="Arial" w:cs="Arial"/>
                <w:sz w:val="20"/>
                <w:szCs w:val="20"/>
              </w:rPr>
            </w:pPr>
            <w:r>
              <w:rPr>
                <w:rFonts w:ascii="Arial" w:hAnsi="Arial" w:cs="Arial"/>
                <w:sz w:val="20"/>
                <w:szCs w:val="20"/>
              </w:rPr>
              <w:t xml:space="preserve">Pre Event </w:t>
            </w:r>
          </w:p>
        </w:tc>
        <w:tc>
          <w:tcPr>
            <w:tcW w:w="1276" w:type="dxa"/>
          </w:tcPr>
          <w:p w:rsidR="00860D2F" w:rsidRPr="00DB6AD8" w:rsidRDefault="00860D2F" w:rsidP="003304B8">
            <w:pPr>
              <w:rPr>
                <w:rFonts w:ascii="Arial" w:hAnsi="Arial" w:cs="Arial"/>
                <w:sz w:val="20"/>
                <w:szCs w:val="20"/>
              </w:rPr>
            </w:pPr>
          </w:p>
        </w:tc>
      </w:tr>
      <w:tr w:rsidR="002B0FBD" w:rsidRPr="00DB6AD8" w:rsidTr="003304B8">
        <w:trPr>
          <w:cantSplit/>
          <w:trHeight w:val="132"/>
        </w:trPr>
        <w:tc>
          <w:tcPr>
            <w:tcW w:w="1951" w:type="dxa"/>
            <w:tcBorders>
              <w:bottom w:val="single" w:sz="4" w:space="0" w:color="auto"/>
            </w:tcBorders>
          </w:tcPr>
          <w:p w:rsidR="002B0FBD" w:rsidRDefault="002B0FBD" w:rsidP="003304B8">
            <w:pPr>
              <w:rPr>
                <w:rFonts w:ascii="Arial" w:hAnsi="Arial" w:cs="Arial"/>
                <w:sz w:val="20"/>
                <w:szCs w:val="20"/>
              </w:rPr>
            </w:pPr>
            <w:r>
              <w:rPr>
                <w:rFonts w:ascii="Arial" w:hAnsi="Arial" w:cs="Arial"/>
                <w:sz w:val="20"/>
                <w:szCs w:val="20"/>
              </w:rPr>
              <w:t>2. Hypothermia while out in inclement weather</w:t>
            </w:r>
          </w:p>
        </w:tc>
        <w:tc>
          <w:tcPr>
            <w:tcW w:w="2126" w:type="dxa"/>
          </w:tcPr>
          <w:p w:rsidR="002B0FBD" w:rsidRDefault="000F0813" w:rsidP="000F0813">
            <w:pPr>
              <w:spacing w:after="0"/>
              <w:rPr>
                <w:rFonts w:ascii="Arial" w:hAnsi="Arial" w:cs="Arial"/>
                <w:sz w:val="20"/>
                <w:szCs w:val="20"/>
              </w:rPr>
            </w:pPr>
            <w:r>
              <w:rPr>
                <w:rFonts w:ascii="Arial" w:hAnsi="Arial" w:cs="Arial"/>
                <w:sz w:val="20"/>
                <w:szCs w:val="20"/>
              </w:rPr>
              <w:t>Marshals in remote locations</w:t>
            </w:r>
          </w:p>
        </w:tc>
        <w:tc>
          <w:tcPr>
            <w:tcW w:w="851" w:type="dxa"/>
          </w:tcPr>
          <w:p w:rsidR="002B0FBD" w:rsidRDefault="00BF3580" w:rsidP="003304B8">
            <w:pPr>
              <w:jc w:val="center"/>
              <w:rPr>
                <w:rFonts w:ascii="Arial" w:hAnsi="Arial" w:cs="Arial"/>
                <w:b/>
                <w:sz w:val="20"/>
                <w:szCs w:val="20"/>
              </w:rPr>
            </w:pPr>
            <w:r>
              <w:rPr>
                <w:rFonts w:ascii="Arial" w:hAnsi="Arial" w:cs="Arial"/>
                <w:b/>
                <w:sz w:val="20"/>
                <w:szCs w:val="20"/>
              </w:rPr>
              <w:t>L</w:t>
            </w:r>
          </w:p>
        </w:tc>
        <w:tc>
          <w:tcPr>
            <w:tcW w:w="2410" w:type="dxa"/>
          </w:tcPr>
          <w:p w:rsidR="002B0FBD" w:rsidRDefault="00BF3580" w:rsidP="003304B8">
            <w:pPr>
              <w:pStyle w:val="Default"/>
              <w:rPr>
                <w:rFonts w:ascii="Arial" w:hAnsi="Arial" w:cs="Arial"/>
                <w:sz w:val="20"/>
                <w:szCs w:val="20"/>
              </w:rPr>
            </w:pPr>
            <w:r>
              <w:rPr>
                <w:rFonts w:ascii="Arial" w:hAnsi="Arial" w:cs="Arial"/>
                <w:sz w:val="20"/>
                <w:szCs w:val="20"/>
              </w:rPr>
              <w:t>All personnel are experienced runners/walkers.</w:t>
            </w:r>
          </w:p>
        </w:tc>
        <w:tc>
          <w:tcPr>
            <w:tcW w:w="2551" w:type="dxa"/>
          </w:tcPr>
          <w:p w:rsidR="002B0FBD" w:rsidRPr="00E82F41" w:rsidRDefault="00BF3580" w:rsidP="003304B8">
            <w:pPr>
              <w:pStyle w:val="Default"/>
              <w:rPr>
                <w:rFonts w:ascii="Arial" w:hAnsi="Arial" w:cs="Arial"/>
                <w:sz w:val="20"/>
                <w:szCs w:val="20"/>
              </w:rPr>
            </w:pPr>
            <w:r>
              <w:rPr>
                <w:rFonts w:ascii="Arial" w:hAnsi="Arial" w:cs="Arial"/>
                <w:sz w:val="20"/>
                <w:szCs w:val="20"/>
              </w:rPr>
              <w:t>Brief all helpers who will need to stay out for any length of time.  Ensure they have adequate warm/weatherproof gear.</w:t>
            </w:r>
          </w:p>
        </w:tc>
        <w:tc>
          <w:tcPr>
            <w:tcW w:w="1228" w:type="dxa"/>
          </w:tcPr>
          <w:p w:rsidR="002B0FBD" w:rsidRDefault="00BF3580" w:rsidP="003304B8">
            <w:pPr>
              <w:pStyle w:val="Default"/>
              <w:jc w:val="center"/>
              <w:rPr>
                <w:rFonts w:ascii="Arial" w:hAnsi="Arial" w:cs="Arial"/>
                <w:b/>
                <w:sz w:val="20"/>
                <w:szCs w:val="20"/>
              </w:rPr>
            </w:pPr>
            <w:r>
              <w:rPr>
                <w:rFonts w:ascii="Arial" w:hAnsi="Arial" w:cs="Arial"/>
                <w:b/>
                <w:sz w:val="20"/>
                <w:szCs w:val="20"/>
              </w:rPr>
              <w:t>L</w:t>
            </w:r>
          </w:p>
        </w:tc>
        <w:tc>
          <w:tcPr>
            <w:tcW w:w="1276" w:type="dxa"/>
          </w:tcPr>
          <w:p w:rsidR="002B0FBD" w:rsidRDefault="00BF3580" w:rsidP="003304B8">
            <w:pPr>
              <w:rPr>
                <w:rFonts w:ascii="Arial" w:hAnsi="Arial" w:cs="Arial"/>
                <w:sz w:val="20"/>
                <w:szCs w:val="20"/>
              </w:rPr>
            </w:pPr>
            <w:r>
              <w:rPr>
                <w:rFonts w:ascii="Arial" w:hAnsi="Arial" w:cs="Arial"/>
                <w:sz w:val="20"/>
                <w:szCs w:val="20"/>
              </w:rPr>
              <w:t xml:space="preserve">Race </w:t>
            </w:r>
            <w:r w:rsidR="006D63FE">
              <w:rPr>
                <w:rFonts w:ascii="Arial" w:hAnsi="Arial" w:cs="Arial"/>
                <w:sz w:val="20"/>
                <w:szCs w:val="20"/>
              </w:rPr>
              <w:t>Organiser</w:t>
            </w:r>
          </w:p>
        </w:tc>
        <w:tc>
          <w:tcPr>
            <w:tcW w:w="1276" w:type="dxa"/>
            <w:gridSpan w:val="2"/>
          </w:tcPr>
          <w:p w:rsidR="002B0FBD" w:rsidRDefault="00BF3580" w:rsidP="0084337C">
            <w:pPr>
              <w:rPr>
                <w:rFonts w:ascii="Arial" w:hAnsi="Arial" w:cs="Arial"/>
                <w:sz w:val="20"/>
                <w:szCs w:val="20"/>
              </w:rPr>
            </w:pPr>
            <w:r>
              <w:rPr>
                <w:rFonts w:ascii="Arial" w:hAnsi="Arial" w:cs="Arial"/>
                <w:sz w:val="20"/>
                <w:szCs w:val="20"/>
              </w:rPr>
              <w:t>Pre-Event</w:t>
            </w:r>
          </w:p>
        </w:tc>
        <w:tc>
          <w:tcPr>
            <w:tcW w:w="1276" w:type="dxa"/>
          </w:tcPr>
          <w:p w:rsidR="002B0FBD" w:rsidRPr="00DB6AD8" w:rsidRDefault="002B0FBD" w:rsidP="003304B8">
            <w:pPr>
              <w:rPr>
                <w:rFonts w:ascii="Arial" w:hAnsi="Arial" w:cs="Arial"/>
                <w:sz w:val="20"/>
                <w:szCs w:val="20"/>
              </w:rPr>
            </w:pPr>
          </w:p>
        </w:tc>
      </w:tr>
      <w:tr w:rsidR="006D3087" w:rsidRPr="00DB6AD8" w:rsidTr="003304B8">
        <w:trPr>
          <w:cantSplit/>
          <w:trHeight w:val="132"/>
        </w:trPr>
        <w:tc>
          <w:tcPr>
            <w:tcW w:w="1951" w:type="dxa"/>
            <w:tcBorders>
              <w:bottom w:val="single" w:sz="4" w:space="0" w:color="auto"/>
            </w:tcBorders>
          </w:tcPr>
          <w:p w:rsidR="006D3087" w:rsidRDefault="006D3087" w:rsidP="006D3087">
            <w:pPr>
              <w:rPr>
                <w:rFonts w:ascii="Arial" w:hAnsi="Arial" w:cs="Arial"/>
                <w:sz w:val="20"/>
                <w:szCs w:val="20"/>
              </w:rPr>
            </w:pPr>
            <w:r>
              <w:rPr>
                <w:rFonts w:ascii="Arial" w:hAnsi="Arial" w:cs="Arial"/>
                <w:sz w:val="20"/>
                <w:szCs w:val="20"/>
              </w:rPr>
              <w:t>2. Electrical equipment associated with Race HQ</w:t>
            </w:r>
          </w:p>
        </w:tc>
        <w:tc>
          <w:tcPr>
            <w:tcW w:w="2126" w:type="dxa"/>
          </w:tcPr>
          <w:p w:rsidR="006D3087" w:rsidRDefault="006D3087" w:rsidP="003304B8">
            <w:pPr>
              <w:spacing w:after="0"/>
              <w:rPr>
                <w:rFonts w:ascii="Arial" w:hAnsi="Arial" w:cs="Arial"/>
                <w:sz w:val="20"/>
                <w:szCs w:val="20"/>
              </w:rPr>
            </w:pPr>
            <w:r>
              <w:rPr>
                <w:rFonts w:ascii="Arial" w:hAnsi="Arial" w:cs="Arial"/>
                <w:sz w:val="20"/>
                <w:szCs w:val="20"/>
              </w:rPr>
              <w:t>Anyone using electrical equipment (extension leads, computers, phone chargers) at the Race HQ.</w:t>
            </w:r>
          </w:p>
          <w:p w:rsidR="006D3087" w:rsidRDefault="006D3087" w:rsidP="003304B8">
            <w:pPr>
              <w:spacing w:after="0"/>
              <w:rPr>
                <w:rFonts w:ascii="Arial" w:hAnsi="Arial" w:cs="Arial"/>
                <w:sz w:val="20"/>
                <w:szCs w:val="20"/>
              </w:rPr>
            </w:pPr>
            <w:r>
              <w:rPr>
                <w:rFonts w:ascii="Arial" w:hAnsi="Arial" w:cs="Arial"/>
                <w:sz w:val="20"/>
                <w:szCs w:val="20"/>
              </w:rPr>
              <w:t>Risk of electrical hazards</w:t>
            </w:r>
          </w:p>
        </w:tc>
        <w:tc>
          <w:tcPr>
            <w:tcW w:w="851" w:type="dxa"/>
          </w:tcPr>
          <w:p w:rsidR="006D3087" w:rsidRDefault="006D3087" w:rsidP="003304B8">
            <w:pPr>
              <w:jc w:val="center"/>
              <w:rPr>
                <w:rFonts w:ascii="Arial" w:hAnsi="Arial" w:cs="Arial"/>
                <w:b/>
                <w:sz w:val="20"/>
                <w:szCs w:val="20"/>
              </w:rPr>
            </w:pPr>
            <w:r>
              <w:rPr>
                <w:rFonts w:ascii="Arial" w:hAnsi="Arial" w:cs="Arial"/>
                <w:b/>
                <w:sz w:val="20"/>
                <w:szCs w:val="20"/>
              </w:rPr>
              <w:t>L</w:t>
            </w:r>
          </w:p>
        </w:tc>
        <w:tc>
          <w:tcPr>
            <w:tcW w:w="2410" w:type="dxa"/>
          </w:tcPr>
          <w:p w:rsidR="006D3087" w:rsidRDefault="006D3087" w:rsidP="00BF3580">
            <w:pPr>
              <w:pStyle w:val="Default"/>
              <w:rPr>
                <w:rFonts w:ascii="Arial" w:hAnsi="Arial" w:cs="Arial"/>
                <w:sz w:val="20"/>
                <w:szCs w:val="20"/>
              </w:rPr>
            </w:pPr>
            <w:r>
              <w:rPr>
                <w:rFonts w:ascii="Arial" w:hAnsi="Arial" w:cs="Arial"/>
                <w:sz w:val="20"/>
                <w:szCs w:val="20"/>
              </w:rPr>
              <w:t>No such facilities are provided by the race organization and anyone bringing or using electrical equipment must take responsibility for it</w:t>
            </w:r>
            <w:r w:rsidR="00BF3580">
              <w:rPr>
                <w:rFonts w:ascii="Arial" w:hAnsi="Arial" w:cs="Arial"/>
                <w:sz w:val="20"/>
                <w:szCs w:val="20"/>
              </w:rPr>
              <w:t>.</w:t>
            </w:r>
          </w:p>
        </w:tc>
        <w:tc>
          <w:tcPr>
            <w:tcW w:w="2551" w:type="dxa"/>
          </w:tcPr>
          <w:p w:rsidR="006D3087" w:rsidRPr="00E82F41" w:rsidRDefault="009F7E4D" w:rsidP="003304B8">
            <w:pPr>
              <w:pStyle w:val="Default"/>
              <w:rPr>
                <w:rFonts w:ascii="Arial" w:hAnsi="Arial" w:cs="Arial"/>
                <w:sz w:val="20"/>
                <w:szCs w:val="20"/>
              </w:rPr>
            </w:pPr>
            <w:r>
              <w:rPr>
                <w:rFonts w:ascii="Arial" w:hAnsi="Arial" w:cs="Arial"/>
                <w:sz w:val="20"/>
                <w:szCs w:val="20"/>
              </w:rPr>
              <w:t>Walk-around of Race HQ area to identify electrical or other ‘office safety’ hazards.</w:t>
            </w:r>
          </w:p>
        </w:tc>
        <w:tc>
          <w:tcPr>
            <w:tcW w:w="1228" w:type="dxa"/>
          </w:tcPr>
          <w:p w:rsidR="006D3087" w:rsidRDefault="009F7E4D" w:rsidP="003304B8">
            <w:pPr>
              <w:pStyle w:val="Default"/>
              <w:jc w:val="center"/>
              <w:rPr>
                <w:rFonts w:ascii="Arial" w:hAnsi="Arial" w:cs="Arial"/>
                <w:b/>
                <w:sz w:val="20"/>
                <w:szCs w:val="20"/>
              </w:rPr>
            </w:pPr>
            <w:r>
              <w:rPr>
                <w:rFonts w:ascii="Arial" w:hAnsi="Arial" w:cs="Arial"/>
                <w:b/>
                <w:sz w:val="20"/>
                <w:szCs w:val="20"/>
              </w:rPr>
              <w:t>L</w:t>
            </w:r>
          </w:p>
        </w:tc>
        <w:tc>
          <w:tcPr>
            <w:tcW w:w="1276" w:type="dxa"/>
          </w:tcPr>
          <w:p w:rsidR="006D3087" w:rsidRDefault="009F7E4D" w:rsidP="003304B8">
            <w:pPr>
              <w:rPr>
                <w:rFonts w:ascii="Arial" w:hAnsi="Arial" w:cs="Arial"/>
                <w:sz w:val="20"/>
                <w:szCs w:val="20"/>
              </w:rPr>
            </w:pPr>
            <w:r>
              <w:rPr>
                <w:rFonts w:ascii="Arial" w:hAnsi="Arial" w:cs="Arial"/>
                <w:sz w:val="20"/>
                <w:szCs w:val="20"/>
              </w:rPr>
              <w:t xml:space="preserve">Race </w:t>
            </w:r>
            <w:r w:rsidR="006D63FE">
              <w:rPr>
                <w:rFonts w:ascii="Arial" w:hAnsi="Arial" w:cs="Arial"/>
                <w:sz w:val="20"/>
                <w:szCs w:val="20"/>
              </w:rPr>
              <w:t>Organiser</w:t>
            </w:r>
          </w:p>
        </w:tc>
        <w:tc>
          <w:tcPr>
            <w:tcW w:w="1276" w:type="dxa"/>
            <w:gridSpan w:val="2"/>
          </w:tcPr>
          <w:p w:rsidR="006D3087" w:rsidRDefault="009F7E4D" w:rsidP="0084337C">
            <w:pPr>
              <w:rPr>
                <w:rFonts w:ascii="Arial" w:hAnsi="Arial" w:cs="Arial"/>
                <w:sz w:val="20"/>
                <w:szCs w:val="20"/>
              </w:rPr>
            </w:pPr>
            <w:r>
              <w:rPr>
                <w:rFonts w:ascii="Arial" w:hAnsi="Arial" w:cs="Arial"/>
                <w:sz w:val="20"/>
                <w:szCs w:val="20"/>
              </w:rPr>
              <w:t>Race start.</w:t>
            </w:r>
          </w:p>
        </w:tc>
        <w:tc>
          <w:tcPr>
            <w:tcW w:w="1276" w:type="dxa"/>
          </w:tcPr>
          <w:p w:rsidR="006D3087" w:rsidRPr="00DB6AD8" w:rsidRDefault="006D3087" w:rsidP="003304B8">
            <w:pPr>
              <w:rPr>
                <w:rFonts w:ascii="Arial" w:hAnsi="Arial" w:cs="Arial"/>
                <w:sz w:val="20"/>
                <w:szCs w:val="20"/>
              </w:rPr>
            </w:pPr>
          </w:p>
        </w:tc>
      </w:tr>
      <w:tr w:rsidR="00860D2F" w:rsidRPr="00DB6AD8" w:rsidTr="003304B8">
        <w:trPr>
          <w:cantSplit/>
          <w:trHeight w:val="330"/>
        </w:trPr>
        <w:tc>
          <w:tcPr>
            <w:tcW w:w="1951" w:type="dxa"/>
            <w:tcBorders>
              <w:top w:val="single" w:sz="4" w:space="0" w:color="auto"/>
              <w:left w:val="single" w:sz="4" w:space="0" w:color="auto"/>
              <w:bottom w:val="single" w:sz="4" w:space="0" w:color="auto"/>
              <w:right w:val="single" w:sz="4" w:space="0" w:color="auto"/>
            </w:tcBorders>
            <w:shd w:val="clear" w:color="auto" w:fill="BFBFBF"/>
          </w:tcPr>
          <w:p w:rsidR="00860D2F" w:rsidRPr="00DB6AD8" w:rsidRDefault="00860D2F" w:rsidP="003304B8">
            <w:pPr>
              <w:rPr>
                <w:rFonts w:ascii="Arial" w:hAnsi="Arial" w:cs="Arial"/>
                <w:b/>
                <w:sz w:val="20"/>
                <w:szCs w:val="20"/>
              </w:rPr>
            </w:pPr>
            <w:r w:rsidRPr="00DB6AD8">
              <w:rPr>
                <w:rFonts w:ascii="Arial" w:hAnsi="Arial" w:cs="Arial"/>
                <w:b/>
                <w:sz w:val="20"/>
                <w:szCs w:val="20"/>
              </w:rPr>
              <w:t>Review Date</w:t>
            </w:r>
          </w:p>
        </w:tc>
        <w:tc>
          <w:tcPr>
            <w:tcW w:w="2126" w:type="dxa"/>
            <w:tcBorders>
              <w:top w:val="single" w:sz="4" w:space="0" w:color="auto"/>
              <w:left w:val="single" w:sz="4" w:space="0" w:color="auto"/>
              <w:bottom w:val="single" w:sz="4" w:space="0" w:color="auto"/>
              <w:right w:val="single" w:sz="4" w:space="0" w:color="auto"/>
            </w:tcBorders>
          </w:tcPr>
          <w:p w:rsidR="00CF0764" w:rsidRPr="00DB6AD8" w:rsidRDefault="00AA0BA7" w:rsidP="004255C4">
            <w:pPr>
              <w:rPr>
                <w:rFonts w:ascii="Arial" w:hAnsi="Arial" w:cs="Arial"/>
                <w:sz w:val="20"/>
                <w:szCs w:val="20"/>
              </w:rPr>
            </w:pPr>
            <w:proofErr w:type="spellStart"/>
            <w:r>
              <w:rPr>
                <w:rFonts w:ascii="Arial" w:hAnsi="Arial" w:cs="Arial"/>
                <w:sz w:val="20"/>
                <w:szCs w:val="20"/>
              </w:rPr>
              <w:t>dd</w:t>
            </w:r>
            <w:proofErr w:type="spellEnd"/>
            <w:r>
              <w:rPr>
                <w:rFonts w:ascii="Arial" w:hAnsi="Arial" w:cs="Arial"/>
                <w:sz w:val="20"/>
                <w:szCs w:val="20"/>
              </w:rPr>
              <w:t>/mm/</w:t>
            </w:r>
            <w:proofErr w:type="spellStart"/>
            <w:r>
              <w:rPr>
                <w:rFonts w:ascii="Arial" w:hAnsi="Arial" w:cs="Arial"/>
                <w:sz w:val="20"/>
                <w:szCs w:val="20"/>
              </w:rPr>
              <w:t>yy</w:t>
            </w:r>
            <w:proofErr w:type="spellEnd"/>
          </w:p>
        </w:tc>
        <w:tc>
          <w:tcPr>
            <w:tcW w:w="851" w:type="dxa"/>
            <w:tcBorders>
              <w:top w:val="single" w:sz="4" w:space="0" w:color="auto"/>
              <w:left w:val="single" w:sz="4" w:space="0" w:color="auto"/>
              <w:bottom w:val="single" w:sz="4" w:space="0" w:color="auto"/>
              <w:right w:val="single" w:sz="4" w:space="0" w:color="auto"/>
            </w:tcBorders>
          </w:tcPr>
          <w:p w:rsidR="00860D2F" w:rsidRPr="00DB6AD8" w:rsidRDefault="00860D2F" w:rsidP="003304B8">
            <w:pPr>
              <w:rPr>
                <w:rFonts w:ascii="Arial" w:hAnsi="Arial" w:cs="Arial"/>
                <w:sz w:val="20"/>
                <w:szCs w:val="20"/>
              </w:rPr>
            </w:pPr>
          </w:p>
        </w:tc>
        <w:tc>
          <w:tcPr>
            <w:tcW w:w="2410" w:type="dxa"/>
            <w:tcBorders>
              <w:top w:val="single" w:sz="4" w:space="0" w:color="auto"/>
              <w:left w:val="single" w:sz="4" w:space="0" w:color="auto"/>
              <w:bottom w:val="single" w:sz="4" w:space="0" w:color="auto"/>
              <w:right w:val="single" w:sz="4" w:space="0" w:color="auto"/>
            </w:tcBorders>
          </w:tcPr>
          <w:p w:rsidR="00860D2F" w:rsidRPr="00E82F41" w:rsidRDefault="00860D2F" w:rsidP="003304B8">
            <w:pPr>
              <w:pStyle w:val="Default"/>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rsidR="00860D2F" w:rsidRPr="00E82F41" w:rsidRDefault="00860D2F" w:rsidP="003304B8">
            <w:pPr>
              <w:pStyle w:val="Default"/>
              <w:rPr>
                <w:rFonts w:ascii="Arial" w:hAnsi="Arial" w:cs="Arial"/>
                <w:sz w:val="20"/>
                <w:szCs w:val="20"/>
              </w:rPr>
            </w:pPr>
          </w:p>
        </w:tc>
        <w:tc>
          <w:tcPr>
            <w:tcW w:w="1228" w:type="dxa"/>
            <w:tcBorders>
              <w:top w:val="single" w:sz="4" w:space="0" w:color="auto"/>
              <w:left w:val="single" w:sz="4" w:space="0" w:color="auto"/>
              <w:bottom w:val="single" w:sz="4" w:space="0" w:color="auto"/>
              <w:right w:val="single" w:sz="4" w:space="0" w:color="auto"/>
            </w:tcBorders>
          </w:tcPr>
          <w:p w:rsidR="00860D2F" w:rsidRPr="00E82F41" w:rsidRDefault="00860D2F" w:rsidP="003304B8">
            <w:pPr>
              <w:pStyle w:val="Default"/>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860D2F" w:rsidRPr="00DB6AD8" w:rsidRDefault="00860D2F" w:rsidP="003304B8">
            <w:pPr>
              <w:rPr>
                <w:rFonts w:ascii="Arial" w:hAnsi="Arial" w:cs="Arial"/>
                <w:sz w:val="20"/>
                <w:szCs w:val="20"/>
              </w:rPr>
            </w:pPr>
          </w:p>
        </w:tc>
        <w:tc>
          <w:tcPr>
            <w:tcW w:w="1276" w:type="dxa"/>
            <w:gridSpan w:val="2"/>
            <w:tcBorders>
              <w:top w:val="single" w:sz="4" w:space="0" w:color="auto"/>
              <w:left w:val="single" w:sz="4" w:space="0" w:color="auto"/>
              <w:bottom w:val="single" w:sz="4" w:space="0" w:color="auto"/>
              <w:right w:val="single" w:sz="4" w:space="0" w:color="auto"/>
            </w:tcBorders>
          </w:tcPr>
          <w:p w:rsidR="00860D2F" w:rsidRPr="00DB6AD8" w:rsidRDefault="00860D2F" w:rsidP="003304B8">
            <w:pP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860D2F" w:rsidRPr="00DB6AD8" w:rsidRDefault="00860D2F" w:rsidP="003304B8">
            <w:pPr>
              <w:rPr>
                <w:rFonts w:ascii="Arial" w:hAnsi="Arial" w:cs="Arial"/>
                <w:sz w:val="20"/>
                <w:szCs w:val="20"/>
              </w:rPr>
            </w:pPr>
          </w:p>
        </w:tc>
      </w:tr>
    </w:tbl>
    <w:p w:rsidR="00F866CB" w:rsidRPr="00F866CB" w:rsidRDefault="00F866CB" w:rsidP="004A09EE">
      <w:pPr>
        <w:pStyle w:val="Heading1"/>
        <w:numPr>
          <w:ilvl w:val="0"/>
          <w:numId w:val="0"/>
        </w:numPr>
      </w:pPr>
    </w:p>
    <w:sectPr w:rsidR="00F866CB" w:rsidRPr="00F866CB" w:rsidSect="0008786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E6B" w:rsidRDefault="00951E6B" w:rsidP="009228D4">
      <w:pPr>
        <w:spacing w:after="0" w:line="240" w:lineRule="auto"/>
      </w:pPr>
      <w:r>
        <w:separator/>
      </w:r>
    </w:p>
  </w:endnote>
  <w:endnote w:type="continuationSeparator" w:id="0">
    <w:p w:rsidR="00951E6B" w:rsidRDefault="00951E6B" w:rsidP="00922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E6B" w:rsidRDefault="00951E6B" w:rsidP="009228D4">
      <w:pPr>
        <w:spacing w:after="0" w:line="240" w:lineRule="auto"/>
      </w:pPr>
      <w:r>
        <w:separator/>
      </w:r>
    </w:p>
  </w:footnote>
  <w:footnote w:type="continuationSeparator" w:id="0">
    <w:p w:rsidR="00951E6B" w:rsidRDefault="00951E6B" w:rsidP="009228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E6B" w:rsidRPr="00D05DC6" w:rsidRDefault="00951E6B" w:rsidP="00D05DC6">
    <w:pPr>
      <w:pStyle w:val="Header"/>
      <w:jc w:val="center"/>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0282B"/>
    <w:multiLevelType w:val="hybridMultilevel"/>
    <w:tmpl w:val="4E9C4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FF670D"/>
    <w:multiLevelType w:val="hybridMultilevel"/>
    <w:tmpl w:val="30465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4A5AB0"/>
    <w:multiLevelType w:val="hybridMultilevel"/>
    <w:tmpl w:val="BDD07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37F6C"/>
    <w:multiLevelType w:val="multilevel"/>
    <w:tmpl w:val="9EB404E8"/>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B76007"/>
    <w:multiLevelType w:val="hybridMultilevel"/>
    <w:tmpl w:val="74B6F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F272CC"/>
    <w:multiLevelType w:val="hybridMultilevel"/>
    <w:tmpl w:val="7F16E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A11B83"/>
    <w:multiLevelType w:val="hybridMultilevel"/>
    <w:tmpl w:val="72267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E35B59"/>
    <w:multiLevelType w:val="hybridMultilevel"/>
    <w:tmpl w:val="53C66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CB62C7"/>
    <w:multiLevelType w:val="hybridMultilevel"/>
    <w:tmpl w:val="749CF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B5789C"/>
    <w:multiLevelType w:val="hybridMultilevel"/>
    <w:tmpl w:val="9AFC5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AF22B9"/>
    <w:multiLevelType w:val="hybridMultilevel"/>
    <w:tmpl w:val="96DAD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F21E49"/>
    <w:multiLevelType w:val="hybridMultilevel"/>
    <w:tmpl w:val="2AD2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1F36BE"/>
    <w:multiLevelType w:val="hybridMultilevel"/>
    <w:tmpl w:val="BC8A7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F927DA"/>
    <w:multiLevelType w:val="hybridMultilevel"/>
    <w:tmpl w:val="1AB84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DE1FC5"/>
    <w:multiLevelType w:val="hybridMultilevel"/>
    <w:tmpl w:val="F2AC4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496298"/>
    <w:multiLevelType w:val="hybridMultilevel"/>
    <w:tmpl w:val="4EF20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7453E4"/>
    <w:multiLevelType w:val="hybridMultilevel"/>
    <w:tmpl w:val="4AAC3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4555D6"/>
    <w:multiLevelType w:val="hybridMultilevel"/>
    <w:tmpl w:val="77F43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F21DF8"/>
    <w:multiLevelType w:val="hybridMultilevel"/>
    <w:tmpl w:val="D682C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3D6E72"/>
    <w:multiLevelType w:val="hybridMultilevel"/>
    <w:tmpl w:val="C9101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2279C3"/>
    <w:multiLevelType w:val="hybridMultilevel"/>
    <w:tmpl w:val="23803A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C5697E"/>
    <w:multiLevelType w:val="hybridMultilevel"/>
    <w:tmpl w:val="C1CEB5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5D24D1"/>
    <w:multiLevelType w:val="hybridMultilevel"/>
    <w:tmpl w:val="5C8CD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46123E"/>
    <w:multiLevelType w:val="hybridMultilevel"/>
    <w:tmpl w:val="1B364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CE720A"/>
    <w:multiLevelType w:val="hybridMultilevel"/>
    <w:tmpl w:val="0E009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8"/>
  </w:num>
  <w:num w:numId="4">
    <w:abstractNumId w:val="23"/>
  </w:num>
  <w:num w:numId="5">
    <w:abstractNumId w:val="10"/>
  </w:num>
  <w:num w:numId="6">
    <w:abstractNumId w:val="5"/>
  </w:num>
  <w:num w:numId="7">
    <w:abstractNumId w:val="16"/>
  </w:num>
  <w:num w:numId="8">
    <w:abstractNumId w:val="24"/>
  </w:num>
  <w:num w:numId="9">
    <w:abstractNumId w:val="2"/>
  </w:num>
  <w:num w:numId="10">
    <w:abstractNumId w:val="7"/>
  </w:num>
  <w:num w:numId="11">
    <w:abstractNumId w:val="22"/>
  </w:num>
  <w:num w:numId="12">
    <w:abstractNumId w:val="17"/>
  </w:num>
  <w:num w:numId="13">
    <w:abstractNumId w:val="9"/>
  </w:num>
  <w:num w:numId="14">
    <w:abstractNumId w:val="21"/>
  </w:num>
  <w:num w:numId="15">
    <w:abstractNumId w:val="15"/>
  </w:num>
  <w:num w:numId="16">
    <w:abstractNumId w:val="20"/>
  </w:num>
  <w:num w:numId="17">
    <w:abstractNumId w:val="3"/>
  </w:num>
  <w:num w:numId="18">
    <w:abstractNumId w:val="1"/>
  </w:num>
  <w:num w:numId="19">
    <w:abstractNumId w:val="13"/>
  </w:num>
  <w:num w:numId="20">
    <w:abstractNumId w:val="0"/>
  </w:num>
  <w:num w:numId="21">
    <w:abstractNumId w:val="14"/>
  </w:num>
  <w:num w:numId="22">
    <w:abstractNumId w:val="18"/>
  </w:num>
  <w:num w:numId="23">
    <w:abstractNumId w:val="11"/>
  </w:num>
  <w:num w:numId="24">
    <w:abstractNumId w:val="19"/>
  </w:num>
  <w:num w:numId="25">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EF4"/>
    <w:rsid w:val="00011049"/>
    <w:rsid w:val="00013B3B"/>
    <w:rsid w:val="0003400A"/>
    <w:rsid w:val="00035410"/>
    <w:rsid w:val="00043B5C"/>
    <w:rsid w:val="00045518"/>
    <w:rsid w:val="00053568"/>
    <w:rsid w:val="00071708"/>
    <w:rsid w:val="0007563B"/>
    <w:rsid w:val="00077141"/>
    <w:rsid w:val="0008750D"/>
    <w:rsid w:val="0008763E"/>
    <w:rsid w:val="00087863"/>
    <w:rsid w:val="00091B1F"/>
    <w:rsid w:val="000B3D42"/>
    <w:rsid w:val="000B4AE3"/>
    <w:rsid w:val="000C3E89"/>
    <w:rsid w:val="000D56A2"/>
    <w:rsid w:val="000D5DE7"/>
    <w:rsid w:val="000E19EF"/>
    <w:rsid w:val="000F0813"/>
    <w:rsid w:val="000F31D2"/>
    <w:rsid w:val="00111B15"/>
    <w:rsid w:val="00115152"/>
    <w:rsid w:val="00132EF0"/>
    <w:rsid w:val="00141244"/>
    <w:rsid w:val="001426C4"/>
    <w:rsid w:val="0014444E"/>
    <w:rsid w:val="00156A69"/>
    <w:rsid w:val="00160E9D"/>
    <w:rsid w:val="00162F4B"/>
    <w:rsid w:val="00166E02"/>
    <w:rsid w:val="00180040"/>
    <w:rsid w:val="001834F8"/>
    <w:rsid w:val="00183C77"/>
    <w:rsid w:val="00191395"/>
    <w:rsid w:val="001A4F59"/>
    <w:rsid w:val="001A53C1"/>
    <w:rsid w:val="001B179B"/>
    <w:rsid w:val="001F2E9E"/>
    <w:rsid w:val="001F7256"/>
    <w:rsid w:val="001F7530"/>
    <w:rsid w:val="00202FC0"/>
    <w:rsid w:val="00207701"/>
    <w:rsid w:val="0022329B"/>
    <w:rsid w:val="00227973"/>
    <w:rsid w:val="00251374"/>
    <w:rsid w:val="002769D2"/>
    <w:rsid w:val="002857AF"/>
    <w:rsid w:val="00292058"/>
    <w:rsid w:val="002970EF"/>
    <w:rsid w:val="002B0FBD"/>
    <w:rsid w:val="002B58ED"/>
    <w:rsid w:val="002B7A59"/>
    <w:rsid w:val="002C53B1"/>
    <w:rsid w:val="002C762E"/>
    <w:rsid w:val="002E011A"/>
    <w:rsid w:val="002E3CED"/>
    <w:rsid w:val="002E790F"/>
    <w:rsid w:val="00300A65"/>
    <w:rsid w:val="0030502E"/>
    <w:rsid w:val="003304B8"/>
    <w:rsid w:val="00331A58"/>
    <w:rsid w:val="00344CBE"/>
    <w:rsid w:val="00350DD4"/>
    <w:rsid w:val="00366D2A"/>
    <w:rsid w:val="00374348"/>
    <w:rsid w:val="00384B20"/>
    <w:rsid w:val="00391B47"/>
    <w:rsid w:val="003B5135"/>
    <w:rsid w:val="003B5FD3"/>
    <w:rsid w:val="003C0569"/>
    <w:rsid w:val="003C061E"/>
    <w:rsid w:val="003D172E"/>
    <w:rsid w:val="003D28EB"/>
    <w:rsid w:val="003D4658"/>
    <w:rsid w:val="003E0CED"/>
    <w:rsid w:val="003F2231"/>
    <w:rsid w:val="00400726"/>
    <w:rsid w:val="00401C95"/>
    <w:rsid w:val="004151C8"/>
    <w:rsid w:val="00417100"/>
    <w:rsid w:val="004223B5"/>
    <w:rsid w:val="00422F34"/>
    <w:rsid w:val="004255C4"/>
    <w:rsid w:val="00426EAE"/>
    <w:rsid w:val="00443A51"/>
    <w:rsid w:val="00447C1D"/>
    <w:rsid w:val="004529F7"/>
    <w:rsid w:val="00453240"/>
    <w:rsid w:val="00453B38"/>
    <w:rsid w:val="00462B69"/>
    <w:rsid w:val="00463486"/>
    <w:rsid w:val="00464BCE"/>
    <w:rsid w:val="004726E3"/>
    <w:rsid w:val="00476DA7"/>
    <w:rsid w:val="00486229"/>
    <w:rsid w:val="00495175"/>
    <w:rsid w:val="004962B4"/>
    <w:rsid w:val="004A09EE"/>
    <w:rsid w:val="004A0E6B"/>
    <w:rsid w:val="004C58C2"/>
    <w:rsid w:val="004C6117"/>
    <w:rsid w:val="004D2B10"/>
    <w:rsid w:val="004D58D4"/>
    <w:rsid w:val="004D646B"/>
    <w:rsid w:val="004F6E9E"/>
    <w:rsid w:val="005021CC"/>
    <w:rsid w:val="00505439"/>
    <w:rsid w:val="00507759"/>
    <w:rsid w:val="00513D07"/>
    <w:rsid w:val="0051421B"/>
    <w:rsid w:val="00561375"/>
    <w:rsid w:val="00564FB8"/>
    <w:rsid w:val="00565310"/>
    <w:rsid w:val="00566064"/>
    <w:rsid w:val="00570152"/>
    <w:rsid w:val="00572C4B"/>
    <w:rsid w:val="00575366"/>
    <w:rsid w:val="00595606"/>
    <w:rsid w:val="00597D99"/>
    <w:rsid w:val="005A3325"/>
    <w:rsid w:val="005A4B11"/>
    <w:rsid w:val="005B0208"/>
    <w:rsid w:val="005B417C"/>
    <w:rsid w:val="005C00DE"/>
    <w:rsid w:val="005C03AE"/>
    <w:rsid w:val="005C62CA"/>
    <w:rsid w:val="005C748A"/>
    <w:rsid w:val="005E4B47"/>
    <w:rsid w:val="005E53A4"/>
    <w:rsid w:val="005F2B5D"/>
    <w:rsid w:val="006015F6"/>
    <w:rsid w:val="00601FB6"/>
    <w:rsid w:val="0062084D"/>
    <w:rsid w:val="00620F06"/>
    <w:rsid w:val="006243C3"/>
    <w:rsid w:val="00625B4A"/>
    <w:rsid w:val="006302E9"/>
    <w:rsid w:val="00644034"/>
    <w:rsid w:val="00647E13"/>
    <w:rsid w:val="00650D43"/>
    <w:rsid w:val="0068243F"/>
    <w:rsid w:val="00683E9E"/>
    <w:rsid w:val="00695185"/>
    <w:rsid w:val="006A634E"/>
    <w:rsid w:val="006B64ED"/>
    <w:rsid w:val="006B6E0A"/>
    <w:rsid w:val="006C31F9"/>
    <w:rsid w:val="006C74CA"/>
    <w:rsid w:val="006D3087"/>
    <w:rsid w:val="006D5C1A"/>
    <w:rsid w:val="006D63FE"/>
    <w:rsid w:val="006D7884"/>
    <w:rsid w:val="006E6E42"/>
    <w:rsid w:val="006E753D"/>
    <w:rsid w:val="006F3D9F"/>
    <w:rsid w:val="00716B4E"/>
    <w:rsid w:val="00717133"/>
    <w:rsid w:val="007179AC"/>
    <w:rsid w:val="00730411"/>
    <w:rsid w:val="007401C9"/>
    <w:rsid w:val="00741440"/>
    <w:rsid w:val="007477F9"/>
    <w:rsid w:val="00753B3C"/>
    <w:rsid w:val="00755269"/>
    <w:rsid w:val="00757C6C"/>
    <w:rsid w:val="00761E20"/>
    <w:rsid w:val="007647DF"/>
    <w:rsid w:val="00765432"/>
    <w:rsid w:val="0076633A"/>
    <w:rsid w:val="00783262"/>
    <w:rsid w:val="00792E58"/>
    <w:rsid w:val="007A1C6E"/>
    <w:rsid w:val="007B51D7"/>
    <w:rsid w:val="007B6297"/>
    <w:rsid w:val="007B6AF5"/>
    <w:rsid w:val="007D2D7A"/>
    <w:rsid w:val="007E3ED6"/>
    <w:rsid w:val="007E5597"/>
    <w:rsid w:val="007E6DF8"/>
    <w:rsid w:val="007F6B01"/>
    <w:rsid w:val="008001CF"/>
    <w:rsid w:val="00813941"/>
    <w:rsid w:val="008146A4"/>
    <w:rsid w:val="0084337C"/>
    <w:rsid w:val="00845228"/>
    <w:rsid w:val="0085359E"/>
    <w:rsid w:val="00860D2F"/>
    <w:rsid w:val="008807BC"/>
    <w:rsid w:val="0088188F"/>
    <w:rsid w:val="00886443"/>
    <w:rsid w:val="00891D58"/>
    <w:rsid w:val="00891EA0"/>
    <w:rsid w:val="00897D7B"/>
    <w:rsid w:val="008A0E81"/>
    <w:rsid w:val="008A3280"/>
    <w:rsid w:val="008B0726"/>
    <w:rsid w:val="008B5878"/>
    <w:rsid w:val="008E4ADF"/>
    <w:rsid w:val="008E6808"/>
    <w:rsid w:val="008E6AE2"/>
    <w:rsid w:val="00906FC0"/>
    <w:rsid w:val="009074A7"/>
    <w:rsid w:val="0091404F"/>
    <w:rsid w:val="00915C1D"/>
    <w:rsid w:val="00917884"/>
    <w:rsid w:val="00920074"/>
    <w:rsid w:val="009228D4"/>
    <w:rsid w:val="00930F52"/>
    <w:rsid w:val="0094144B"/>
    <w:rsid w:val="00944925"/>
    <w:rsid w:val="009459B8"/>
    <w:rsid w:val="00951E6B"/>
    <w:rsid w:val="00954748"/>
    <w:rsid w:val="009627C6"/>
    <w:rsid w:val="00967EF1"/>
    <w:rsid w:val="00983971"/>
    <w:rsid w:val="009938B0"/>
    <w:rsid w:val="009B23E0"/>
    <w:rsid w:val="009B5556"/>
    <w:rsid w:val="009C2D00"/>
    <w:rsid w:val="009C4300"/>
    <w:rsid w:val="009D1229"/>
    <w:rsid w:val="009D198E"/>
    <w:rsid w:val="009E372E"/>
    <w:rsid w:val="009E64A1"/>
    <w:rsid w:val="009E7B90"/>
    <w:rsid w:val="009F2B8F"/>
    <w:rsid w:val="009F66F7"/>
    <w:rsid w:val="009F7E4D"/>
    <w:rsid w:val="00A0117A"/>
    <w:rsid w:val="00A1620A"/>
    <w:rsid w:val="00A40A2F"/>
    <w:rsid w:val="00A43BB2"/>
    <w:rsid w:val="00A55133"/>
    <w:rsid w:val="00A610F7"/>
    <w:rsid w:val="00A82D2B"/>
    <w:rsid w:val="00A96A75"/>
    <w:rsid w:val="00AA0BA7"/>
    <w:rsid w:val="00AA5339"/>
    <w:rsid w:val="00AA722B"/>
    <w:rsid w:val="00AB4E5F"/>
    <w:rsid w:val="00AC2B3B"/>
    <w:rsid w:val="00AC4AB4"/>
    <w:rsid w:val="00AC573B"/>
    <w:rsid w:val="00AD1467"/>
    <w:rsid w:val="00AD35D9"/>
    <w:rsid w:val="00AD764E"/>
    <w:rsid w:val="00AE02DB"/>
    <w:rsid w:val="00B0165C"/>
    <w:rsid w:val="00B0569C"/>
    <w:rsid w:val="00B1213E"/>
    <w:rsid w:val="00B13103"/>
    <w:rsid w:val="00B16ED6"/>
    <w:rsid w:val="00B21815"/>
    <w:rsid w:val="00B339F4"/>
    <w:rsid w:val="00B35AAD"/>
    <w:rsid w:val="00B40E0C"/>
    <w:rsid w:val="00B44770"/>
    <w:rsid w:val="00B53422"/>
    <w:rsid w:val="00B56CCF"/>
    <w:rsid w:val="00B668EC"/>
    <w:rsid w:val="00B80344"/>
    <w:rsid w:val="00B9278D"/>
    <w:rsid w:val="00BB4E25"/>
    <w:rsid w:val="00BC2CD3"/>
    <w:rsid w:val="00BC35AE"/>
    <w:rsid w:val="00BE1AC0"/>
    <w:rsid w:val="00BE3F71"/>
    <w:rsid w:val="00BF3580"/>
    <w:rsid w:val="00C003C6"/>
    <w:rsid w:val="00C109D3"/>
    <w:rsid w:val="00C331B1"/>
    <w:rsid w:val="00C40C5F"/>
    <w:rsid w:val="00C509F8"/>
    <w:rsid w:val="00C66B43"/>
    <w:rsid w:val="00C66E5B"/>
    <w:rsid w:val="00C73911"/>
    <w:rsid w:val="00C83701"/>
    <w:rsid w:val="00C9466D"/>
    <w:rsid w:val="00CA36F5"/>
    <w:rsid w:val="00CB1336"/>
    <w:rsid w:val="00CB5D3E"/>
    <w:rsid w:val="00CC36FE"/>
    <w:rsid w:val="00CD1694"/>
    <w:rsid w:val="00CE11D5"/>
    <w:rsid w:val="00CE235C"/>
    <w:rsid w:val="00CE2B32"/>
    <w:rsid w:val="00CF0764"/>
    <w:rsid w:val="00CF7AC5"/>
    <w:rsid w:val="00D05DC6"/>
    <w:rsid w:val="00D129C4"/>
    <w:rsid w:val="00D22D13"/>
    <w:rsid w:val="00D37BCB"/>
    <w:rsid w:val="00D456F5"/>
    <w:rsid w:val="00D54D40"/>
    <w:rsid w:val="00D62F8B"/>
    <w:rsid w:val="00D6705F"/>
    <w:rsid w:val="00D679F9"/>
    <w:rsid w:val="00D72A8E"/>
    <w:rsid w:val="00D77D6C"/>
    <w:rsid w:val="00D83664"/>
    <w:rsid w:val="00D93319"/>
    <w:rsid w:val="00DA2E0F"/>
    <w:rsid w:val="00DB1C55"/>
    <w:rsid w:val="00DB3CCB"/>
    <w:rsid w:val="00DE107B"/>
    <w:rsid w:val="00DF5284"/>
    <w:rsid w:val="00DF7486"/>
    <w:rsid w:val="00E06BB5"/>
    <w:rsid w:val="00E151C9"/>
    <w:rsid w:val="00E1768E"/>
    <w:rsid w:val="00E247C6"/>
    <w:rsid w:val="00E41D74"/>
    <w:rsid w:val="00E452FD"/>
    <w:rsid w:val="00E45FB5"/>
    <w:rsid w:val="00E6111D"/>
    <w:rsid w:val="00E66657"/>
    <w:rsid w:val="00E73BD5"/>
    <w:rsid w:val="00EA22D1"/>
    <w:rsid w:val="00EA2A49"/>
    <w:rsid w:val="00EA3156"/>
    <w:rsid w:val="00EB2608"/>
    <w:rsid w:val="00EB301D"/>
    <w:rsid w:val="00EC0535"/>
    <w:rsid w:val="00EC5CDC"/>
    <w:rsid w:val="00ED2B79"/>
    <w:rsid w:val="00ED3DB5"/>
    <w:rsid w:val="00ED6001"/>
    <w:rsid w:val="00EE36F1"/>
    <w:rsid w:val="00EE3D7A"/>
    <w:rsid w:val="00EE59C0"/>
    <w:rsid w:val="00EF3D05"/>
    <w:rsid w:val="00EF40BA"/>
    <w:rsid w:val="00F0260A"/>
    <w:rsid w:val="00F043CA"/>
    <w:rsid w:val="00F047F6"/>
    <w:rsid w:val="00F271AF"/>
    <w:rsid w:val="00F32D24"/>
    <w:rsid w:val="00F65EF4"/>
    <w:rsid w:val="00F866CB"/>
    <w:rsid w:val="00F90694"/>
    <w:rsid w:val="00F93B28"/>
    <w:rsid w:val="00F97013"/>
    <w:rsid w:val="00FA2104"/>
    <w:rsid w:val="00FB0369"/>
    <w:rsid w:val="00FB395F"/>
    <w:rsid w:val="00FC1F23"/>
    <w:rsid w:val="00FD1FE5"/>
    <w:rsid w:val="00FE518B"/>
    <w:rsid w:val="00FE66E9"/>
    <w:rsid w:val="00FF29F3"/>
    <w:rsid w:val="00FF2D7E"/>
    <w:rsid w:val="00FF6C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5:chartTrackingRefBased/>
  <w15:docId w15:val="{B520C224-52FC-4F62-92AA-42FBB36F8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62B69"/>
    <w:pPr>
      <w:keepNext/>
      <w:keepLines/>
      <w:numPr>
        <w:numId w:val="17"/>
      </w:numPr>
      <w:spacing w:before="240" w:after="0"/>
      <w:outlineLvl w:val="0"/>
    </w:pPr>
    <w:rPr>
      <w:rFonts w:asciiTheme="majorHAnsi" w:eastAsiaTheme="majorEastAsia" w:hAnsiTheme="majorHAnsi" w:cstheme="majorBidi"/>
      <w:b/>
      <w:sz w:val="28"/>
      <w:szCs w:val="32"/>
    </w:rPr>
  </w:style>
  <w:style w:type="paragraph" w:styleId="Heading2">
    <w:name w:val="heading 2"/>
    <w:basedOn w:val="Normal"/>
    <w:next w:val="Normal"/>
    <w:link w:val="Heading2Char"/>
    <w:uiPriority w:val="9"/>
    <w:unhideWhenUsed/>
    <w:qFormat/>
    <w:rsid w:val="00156A69"/>
    <w:pPr>
      <w:keepNext/>
      <w:keepLines/>
      <w:spacing w:before="40" w:after="0"/>
      <w:ind w:left="360"/>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unhideWhenUsed/>
    <w:qFormat/>
    <w:rsid w:val="006E6E4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2B69"/>
    <w:rPr>
      <w:rFonts w:asciiTheme="majorHAnsi" w:eastAsiaTheme="majorEastAsia" w:hAnsiTheme="majorHAnsi" w:cstheme="majorBidi"/>
      <w:b/>
      <w:sz w:val="28"/>
      <w:szCs w:val="32"/>
    </w:rPr>
  </w:style>
  <w:style w:type="paragraph" w:styleId="Title">
    <w:name w:val="Title"/>
    <w:basedOn w:val="Normal"/>
    <w:next w:val="Normal"/>
    <w:link w:val="TitleChar"/>
    <w:uiPriority w:val="10"/>
    <w:qFormat/>
    <w:rsid w:val="00CC36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36FE"/>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CC36FE"/>
    <w:pPr>
      <w:ind w:left="720"/>
      <w:contextualSpacing/>
    </w:pPr>
  </w:style>
  <w:style w:type="character" w:styleId="Hyperlink">
    <w:name w:val="Hyperlink"/>
    <w:basedOn w:val="DefaultParagraphFont"/>
    <w:uiPriority w:val="99"/>
    <w:unhideWhenUsed/>
    <w:rsid w:val="001F2E9E"/>
    <w:rPr>
      <w:color w:val="0563C1" w:themeColor="hyperlink"/>
      <w:u w:val="single"/>
    </w:rPr>
  </w:style>
  <w:style w:type="character" w:customStyle="1" w:styleId="Heading2Char">
    <w:name w:val="Heading 2 Char"/>
    <w:basedOn w:val="DefaultParagraphFont"/>
    <w:link w:val="Heading2"/>
    <w:uiPriority w:val="9"/>
    <w:rsid w:val="00156A69"/>
    <w:rPr>
      <w:rFonts w:asciiTheme="majorHAnsi" w:eastAsiaTheme="majorEastAsia" w:hAnsiTheme="majorHAnsi" w:cstheme="majorBidi"/>
      <w:sz w:val="26"/>
      <w:szCs w:val="26"/>
    </w:rPr>
  </w:style>
  <w:style w:type="paragraph" w:customStyle="1" w:styleId="Default">
    <w:name w:val="Default"/>
    <w:rsid w:val="007D2D7A"/>
    <w:pPr>
      <w:autoSpaceDE w:val="0"/>
      <w:autoSpaceDN w:val="0"/>
      <w:adjustRightInd w:val="0"/>
      <w:spacing w:after="0" w:line="240" w:lineRule="auto"/>
    </w:pPr>
    <w:rPr>
      <w:rFonts w:ascii="Helvetica Neue" w:eastAsia="Calibri" w:hAnsi="Helvetica Neue" w:cs="Helvetica Neue"/>
      <w:color w:val="000000"/>
      <w:sz w:val="24"/>
      <w:szCs w:val="24"/>
      <w:lang w:val="en-US"/>
    </w:rPr>
  </w:style>
  <w:style w:type="paragraph" w:styleId="NoSpacing">
    <w:name w:val="No Spacing"/>
    <w:uiPriority w:val="1"/>
    <w:qFormat/>
    <w:rsid w:val="006E6E42"/>
    <w:pPr>
      <w:spacing w:after="0" w:line="240" w:lineRule="auto"/>
    </w:pPr>
  </w:style>
  <w:style w:type="character" w:customStyle="1" w:styleId="Heading3Char">
    <w:name w:val="Heading 3 Char"/>
    <w:basedOn w:val="DefaultParagraphFont"/>
    <w:link w:val="Heading3"/>
    <w:uiPriority w:val="9"/>
    <w:rsid w:val="006E6E42"/>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3D4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304B8"/>
    <w:pPr>
      <w:outlineLvl w:val="9"/>
    </w:pPr>
    <w:rPr>
      <w:b w:val="0"/>
      <w:color w:val="2E74B5" w:themeColor="accent1" w:themeShade="BF"/>
      <w:sz w:val="32"/>
      <w:lang w:val="en-US"/>
    </w:rPr>
  </w:style>
  <w:style w:type="paragraph" w:styleId="TOC1">
    <w:name w:val="toc 1"/>
    <w:basedOn w:val="Normal"/>
    <w:next w:val="Normal"/>
    <w:autoRedefine/>
    <w:uiPriority w:val="39"/>
    <w:unhideWhenUsed/>
    <w:rsid w:val="003304B8"/>
    <w:pPr>
      <w:spacing w:after="100"/>
    </w:pPr>
  </w:style>
  <w:style w:type="paragraph" w:styleId="TOC2">
    <w:name w:val="toc 2"/>
    <w:basedOn w:val="Normal"/>
    <w:next w:val="Normal"/>
    <w:autoRedefine/>
    <w:uiPriority w:val="39"/>
    <w:unhideWhenUsed/>
    <w:rsid w:val="003304B8"/>
    <w:pPr>
      <w:spacing w:after="100"/>
      <w:ind w:left="220"/>
    </w:pPr>
  </w:style>
  <w:style w:type="paragraph" w:styleId="TOC3">
    <w:name w:val="toc 3"/>
    <w:basedOn w:val="Normal"/>
    <w:next w:val="Normal"/>
    <w:autoRedefine/>
    <w:uiPriority w:val="39"/>
    <w:unhideWhenUsed/>
    <w:rsid w:val="003304B8"/>
    <w:pPr>
      <w:spacing w:after="100"/>
      <w:ind w:left="440"/>
    </w:pPr>
  </w:style>
  <w:style w:type="paragraph" w:styleId="Header">
    <w:name w:val="header"/>
    <w:basedOn w:val="Normal"/>
    <w:link w:val="HeaderChar"/>
    <w:uiPriority w:val="99"/>
    <w:unhideWhenUsed/>
    <w:rsid w:val="009228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28D4"/>
  </w:style>
  <w:style w:type="paragraph" w:styleId="Footer">
    <w:name w:val="footer"/>
    <w:basedOn w:val="Normal"/>
    <w:link w:val="FooterChar"/>
    <w:uiPriority w:val="99"/>
    <w:unhideWhenUsed/>
    <w:rsid w:val="009228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28D4"/>
  </w:style>
  <w:style w:type="paragraph" w:styleId="BalloonText">
    <w:name w:val="Balloon Text"/>
    <w:basedOn w:val="Normal"/>
    <w:link w:val="BalloonTextChar"/>
    <w:uiPriority w:val="99"/>
    <w:semiHidden/>
    <w:unhideWhenUsed/>
    <w:rsid w:val="00E73B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3BD5"/>
    <w:rPr>
      <w:rFonts w:ascii="Segoe UI" w:hAnsi="Segoe UI" w:cs="Segoe UI"/>
      <w:sz w:val="18"/>
      <w:szCs w:val="18"/>
    </w:rPr>
  </w:style>
  <w:style w:type="character" w:styleId="Emphasis">
    <w:name w:val="Emphasis"/>
    <w:basedOn w:val="DefaultParagraphFont"/>
    <w:uiPriority w:val="20"/>
    <w:qFormat/>
    <w:rsid w:val="008001CF"/>
    <w:rPr>
      <w:i/>
      <w:iCs/>
    </w:rPr>
  </w:style>
  <w:style w:type="character" w:styleId="SubtleEmphasis">
    <w:name w:val="Subtle Emphasis"/>
    <w:basedOn w:val="DefaultParagraphFont"/>
    <w:uiPriority w:val="19"/>
    <w:qFormat/>
    <w:rsid w:val="008001C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425280">
      <w:bodyDiv w:val="1"/>
      <w:marLeft w:val="0"/>
      <w:marRight w:val="0"/>
      <w:marTop w:val="0"/>
      <w:marBottom w:val="0"/>
      <w:divBdr>
        <w:top w:val="none" w:sz="0" w:space="0" w:color="auto"/>
        <w:left w:val="none" w:sz="0" w:space="0" w:color="auto"/>
        <w:bottom w:val="none" w:sz="0" w:space="0" w:color="auto"/>
        <w:right w:val="none" w:sz="0" w:space="0" w:color="auto"/>
      </w:divBdr>
    </w:div>
    <w:div w:id="968168891">
      <w:bodyDiv w:val="1"/>
      <w:marLeft w:val="0"/>
      <w:marRight w:val="0"/>
      <w:marTop w:val="0"/>
      <w:marBottom w:val="0"/>
      <w:divBdr>
        <w:top w:val="none" w:sz="0" w:space="0" w:color="auto"/>
        <w:left w:val="none" w:sz="0" w:space="0" w:color="auto"/>
        <w:bottom w:val="none" w:sz="0" w:space="0" w:color="auto"/>
        <w:right w:val="none" w:sz="0" w:space="0" w:color="auto"/>
      </w:divBdr>
    </w:div>
    <w:div w:id="1473909130">
      <w:bodyDiv w:val="1"/>
      <w:marLeft w:val="0"/>
      <w:marRight w:val="0"/>
      <w:marTop w:val="0"/>
      <w:marBottom w:val="0"/>
      <w:divBdr>
        <w:top w:val="none" w:sz="0" w:space="0" w:color="auto"/>
        <w:left w:val="none" w:sz="0" w:space="0" w:color="auto"/>
        <w:bottom w:val="none" w:sz="0" w:space="0" w:color="auto"/>
        <w:right w:val="none" w:sz="0" w:space="0" w:color="auto"/>
      </w:divBdr>
    </w:div>
    <w:div w:id="1836415159">
      <w:bodyDiv w:val="1"/>
      <w:marLeft w:val="0"/>
      <w:marRight w:val="0"/>
      <w:marTop w:val="0"/>
      <w:marBottom w:val="0"/>
      <w:divBdr>
        <w:top w:val="none" w:sz="0" w:space="0" w:color="auto"/>
        <w:left w:val="none" w:sz="0" w:space="0" w:color="auto"/>
        <w:bottom w:val="none" w:sz="0" w:space="0" w:color="auto"/>
        <w:right w:val="none" w:sz="0" w:space="0" w:color="auto"/>
      </w:divBdr>
    </w:div>
    <w:div w:id="1863276109">
      <w:bodyDiv w:val="1"/>
      <w:marLeft w:val="0"/>
      <w:marRight w:val="0"/>
      <w:marTop w:val="0"/>
      <w:marBottom w:val="0"/>
      <w:divBdr>
        <w:top w:val="none" w:sz="0" w:space="0" w:color="auto"/>
        <w:left w:val="none" w:sz="0" w:space="0" w:color="auto"/>
        <w:bottom w:val="none" w:sz="0" w:space="0" w:color="auto"/>
        <w:right w:val="none" w:sz="0" w:space="0" w:color="auto"/>
      </w:divBdr>
    </w:div>
    <w:div w:id="1910118054">
      <w:bodyDiv w:val="1"/>
      <w:marLeft w:val="0"/>
      <w:marRight w:val="0"/>
      <w:marTop w:val="0"/>
      <w:marBottom w:val="0"/>
      <w:divBdr>
        <w:top w:val="none" w:sz="0" w:space="0" w:color="auto"/>
        <w:left w:val="none" w:sz="0" w:space="0" w:color="auto"/>
        <w:bottom w:val="none" w:sz="0" w:space="0" w:color="auto"/>
        <w:right w:val="none" w:sz="0" w:space="0" w:color="auto"/>
      </w:divBdr>
    </w:div>
    <w:div w:id="191103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0ABD5-6AFF-4A9D-AED1-967FBB4D3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841</TotalTime>
  <Pages>11</Pages>
  <Words>3345</Words>
  <Characters>19073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Andy Watts</cp:lastModifiedBy>
  <cp:revision>15</cp:revision>
  <cp:lastPrinted>2019-05-30T10:50:00Z</cp:lastPrinted>
  <dcterms:created xsi:type="dcterms:W3CDTF">2022-12-05T10:26:00Z</dcterms:created>
  <dcterms:modified xsi:type="dcterms:W3CDTF">2023-01-30T12:26:00Z</dcterms:modified>
</cp:coreProperties>
</file>